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7"/>
        <w:gridCol w:w="2735"/>
        <w:gridCol w:w="320"/>
        <w:gridCol w:w="3570"/>
      </w:tblGrid>
      <w:tr w:rsidR="00261924" w:rsidRPr="00F07D76" w:rsidTr="00261924">
        <w:tc>
          <w:tcPr>
            <w:tcW w:w="4480" w:type="dxa"/>
            <w:gridSpan w:val="2"/>
            <w:tcBorders>
              <w:top w:val="nil"/>
              <w:left w:val="nil"/>
              <w:bottom w:val="nil"/>
              <w:right w:val="nil"/>
            </w:tcBorders>
          </w:tcPr>
          <w:p w:rsidR="00261924" w:rsidRPr="00F07D76" w:rsidRDefault="00261924" w:rsidP="00F07D76">
            <w:pPr>
              <w:spacing w:after="0" w:line="264" w:lineRule="auto"/>
              <w:jc w:val="center"/>
              <w:rPr>
                <w:rFonts w:ascii="Arial" w:eastAsia="Times New Roman" w:hAnsi="Arial" w:cs="Arial"/>
                <w:lang w:val="en-US" w:eastAsia="en-US"/>
              </w:rPr>
            </w:pPr>
            <w:r w:rsidRPr="00F07D76">
              <w:rPr>
                <w:rFonts w:ascii="Arial" w:eastAsia="Times New Roman" w:hAnsi="Arial" w:cs="Arial"/>
                <w:noProof/>
              </w:rPr>
              <w:drawing>
                <wp:inline distT="0" distB="0" distL="0" distR="0">
                  <wp:extent cx="409575" cy="400050"/>
                  <wp:effectExtent l="19050" t="0" r="9525" b="0"/>
                  <wp:docPr id="1" name="irc_ilrp_mut" descr="https://encrypted-tbn0.gstatic.com/images?q=tbn:ANd9GcSIQHutQLC5bqII-sm5ayD9PJRfaReKetabf5SM6_aw0Ye62SNrAUB_zY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0.gstatic.com/images?q=tbn:ANd9GcSIQHutQLC5bqII-sm5ayD9PJRfaReKetabf5SM6_aw0Ye62SNrAUB_zY8"/>
                          <pic:cNvPicPr>
                            <a:picLocks noChangeAspect="1" noChangeArrowheads="1"/>
                          </pic:cNvPicPr>
                        </pic:nvPicPr>
                        <pic:blipFill>
                          <a:blip r:embed="rId8" cstate="print"/>
                          <a:srcRect/>
                          <a:stretch>
                            <a:fillRect/>
                          </a:stretch>
                        </pic:blipFill>
                        <pic:spPr bwMode="auto">
                          <a:xfrm>
                            <a:off x="0" y="0"/>
                            <a:ext cx="409575" cy="400050"/>
                          </a:xfrm>
                          <a:prstGeom prst="rect">
                            <a:avLst/>
                          </a:prstGeom>
                          <a:noFill/>
                          <a:ln w="9525">
                            <a:noFill/>
                            <a:miter lim="800000"/>
                            <a:headEnd/>
                            <a:tailEnd/>
                          </a:ln>
                        </pic:spPr>
                      </pic:pic>
                    </a:graphicData>
                  </a:graphic>
                </wp:inline>
              </w:drawing>
            </w:r>
          </w:p>
          <w:p w:rsidR="00261924" w:rsidRPr="00F07D76" w:rsidRDefault="00261924" w:rsidP="00F07D76">
            <w:pPr>
              <w:spacing w:after="0" w:line="264" w:lineRule="auto"/>
              <w:jc w:val="center"/>
              <w:rPr>
                <w:rFonts w:ascii="Arial" w:eastAsia="Times New Roman" w:hAnsi="Arial" w:cs="Arial"/>
                <w:lang w:eastAsia="en-US"/>
              </w:rPr>
            </w:pPr>
            <w:r w:rsidRPr="00F07D76">
              <w:rPr>
                <w:rFonts w:ascii="Arial" w:eastAsia="Times New Roman" w:hAnsi="Arial" w:cs="Arial"/>
                <w:lang w:eastAsia="en-US"/>
              </w:rPr>
              <w:t>ΕΛΛΗΝΙΚΗ ΔΗΜΟΚΡΑΤΙΑ</w:t>
            </w:r>
          </w:p>
          <w:p w:rsidR="00261924" w:rsidRPr="00F07D76" w:rsidRDefault="00261924" w:rsidP="00F07D76">
            <w:pPr>
              <w:pBdr>
                <w:bottom w:val="single" w:sz="12" w:space="1" w:color="auto"/>
              </w:pBdr>
              <w:spacing w:after="0" w:line="264" w:lineRule="auto"/>
              <w:jc w:val="center"/>
              <w:rPr>
                <w:rFonts w:ascii="Arial" w:eastAsia="Times New Roman" w:hAnsi="Arial" w:cs="Arial"/>
                <w:lang w:eastAsia="en-US"/>
              </w:rPr>
            </w:pPr>
            <w:r w:rsidRPr="00F07D76">
              <w:rPr>
                <w:rFonts w:ascii="Arial" w:eastAsia="Times New Roman" w:hAnsi="Arial" w:cs="Arial"/>
                <w:lang w:eastAsia="en-US"/>
              </w:rPr>
              <w:t>ΥΠΟΥΡΓΕΙΟ ΥΓΕΙΑΣ</w:t>
            </w:r>
          </w:p>
          <w:p w:rsidR="00261924" w:rsidRPr="00F07D76" w:rsidRDefault="00261924" w:rsidP="00F07D76">
            <w:pPr>
              <w:pBdr>
                <w:bottom w:val="single" w:sz="12" w:space="1" w:color="auto"/>
              </w:pBdr>
              <w:spacing w:after="0" w:line="264" w:lineRule="auto"/>
              <w:jc w:val="center"/>
              <w:rPr>
                <w:rFonts w:ascii="Arial" w:eastAsia="Times New Roman" w:hAnsi="Arial" w:cs="Arial"/>
                <w:lang w:eastAsia="en-US"/>
              </w:rPr>
            </w:pPr>
            <w:r w:rsidRPr="00F07D76">
              <w:rPr>
                <w:rFonts w:ascii="Arial" w:eastAsia="Times New Roman" w:hAnsi="Arial" w:cs="Arial"/>
                <w:lang w:eastAsia="en-US"/>
              </w:rPr>
              <w:t>1</w:t>
            </w:r>
            <w:r w:rsidRPr="00F07D76">
              <w:rPr>
                <w:rFonts w:ascii="Arial" w:eastAsia="Times New Roman" w:hAnsi="Arial" w:cs="Arial"/>
                <w:vertAlign w:val="superscript"/>
                <w:lang w:eastAsia="en-US"/>
              </w:rPr>
              <w:t>η</w:t>
            </w:r>
            <w:r w:rsidRPr="00F07D76">
              <w:rPr>
                <w:rFonts w:ascii="Arial" w:eastAsia="Times New Roman" w:hAnsi="Arial" w:cs="Arial"/>
                <w:lang w:eastAsia="en-US"/>
              </w:rPr>
              <w:t xml:space="preserve"> Υ.ΠΕ. ΑΤΤΙΚΗΣ</w:t>
            </w:r>
          </w:p>
          <w:p w:rsidR="00261924" w:rsidRPr="00F07D76" w:rsidRDefault="00261924" w:rsidP="00F07D76">
            <w:pPr>
              <w:spacing w:after="0" w:line="264" w:lineRule="auto"/>
              <w:jc w:val="center"/>
              <w:rPr>
                <w:rFonts w:ascii="Arial" w:eastAsia="Times New Roman" w:hAnsi="Arial" w:cs="Arial"/>
                <w:lang w:eastAsia="en-US"/>
              </w:rPr>
            </w:pPr>
            <w:r w:rsidRPr="00F07D76">
              <w:rPr>
                <w:rFonts w:ascii="Arial" w:eastAsia="Times New Roman" w:hAnsi="Arial" w:cs="Arial"/>
                <w:lang w:eastAsia="en-US"/>
              </w:rPr>
              <w:t>ΓΕΝΙΚΟ ΝΟΣΟΚΟΜΕΙΟ</w:t>
            </w:r>
          </w:p>
          <w:p w:rsidR="00261924" w:rsidRPr="00F07D76" w:rsidRDefault="00261924" w:rsidP="00F07D76">
            <w:pPr>
              <w:spacing w:after="0" w:line="264" w:lineRule="auto"/>
              <w:jc w:val="center"/>
              <w:rPr>
                <w:rFonts w:ascii="Arial" w:eastAsia="Times New Roman" w:hAnsi="Arial" w:cs="Arial"/>
                <w:lang w:eastAsia="en-US"/>
              </w:rPr>
            </w:pPr>
            <w:r w:rsidRPr="00F07D76">
              <w:rPr>
                <w:rFonts w:ascii="Arial" w:eastAsia="Times New Roman" w:hAnsi="Arial" w:cs="Arial"/>
                <w:lang w:eastAsia="en-US"/>
              </w:rPr>
              <w:t>Α  Θ  Η  Ν  Ω  Ν</w:t>
            </w:r>
          </w:p>
          <w:p w:rsidR="00261924" w:rsidRPr="00F07D76" w:rsidRDefault="00261924" w:rsidP="00F07D76">
            <w:pPr>
              <w:spacing w:after="0" w:line="264" w:lineRule="auto"/>
              <w:jc w:val="center"/>
              <w:rPr>
                <w:rFonts w:ascii="Arial" w:eastAsia="Times New Roman" w:hAnsi="Arial" w:cs="Arial"/>
                <w:lang w:eastAsia="en-US"/>
              </w:rPr>
            </w:pPr>
            <w:r w:rsidRPr="00F07D76">
              <w:rPr>
                <w:rFonts w:ascii="Arial" w:eastAsia="Times New Roman" w:hAnsi="Arial" w:cs="Arial"/>
                <w:lang w:eastAsia="en-US"/>
              </w:rPr>
              <w:t>«ΚΟΡΓΙΑΛΕΝΕΙΟ – ΜΠΕΝΑΚΕΙΟ» Ε.Ε.Σ.</w:t>
            </w:r>
          </w:p>
          <w:p w:rsidR="00261924" w:rsidRPr="00F07D76" w:rsidRDefault="00261924" w:rsidP="00F07D76">
            <w:pPr>
              <w:spacing w:after="0" w:line="264" w:lineRule="auto"/>
              <w:jc w:val="center"/>
              <w:rPr>
                <w:rFonts w:ascii="Arial" w:eastAsia="Times New Roman" w:hAnsi="Arial" w:cs="Arial"/>
                <w:lang w:eastAsia="en-US"/>
              </w:rPr>
            </w:pPr>
          </w:p>
        </w:tc>
        <w:tc>
          <w:tcPr>
            <w:tcW w:w="4042" w:type="dxa"/>
            <w:gridSpan w:val="2"/>
            <w:tcBorders>
              <w:top w:val="nil"/>
              <w:left w:val="nil"/>
              <w:bottom w:val="nil"/>
              <w:right w:val="nil"/>
            </w:tcBorders>
          </w:tcPr>
          <w:p w:rsidR="00E25077" w:rsidRPr="005D7B24" w:rsidRDefault="00E25077" w:rsidP="00E25077">
            <w:pPr>
              <w:spacing w:after="0" w:line="264" w:lineRule="auto"/>
              <w:rPr>
                <w:rFonts w:ascii="Arial" w:eastAsia="Times New Roman" w:hAnsi="Arial" w:cs="Arial"/>
                <w:b/>
                <w:u w:val="single"/>
                <w:lang w:eastAsia="en-US"/>
              </w:rPr>
            </w:pPr>
          </w:p>
          <w:p w:rsidR="0062000D" w:rsidRPr="00F07D76" w:rsidRDefault="00E25077" w:rsidP="00E25077">
            <w:pPr>
              <w:spacing w:after="0" w:line="264" w:lineRule="auto"/>
              <w:rPr>
                <w:rFonts w:ascii="Arial" w:eastAsia="Times New Roman" w:hAnsi="Arial" w:cs="Arial"/>
                <w:lang w:eastAsia="en-US"/>
              </w:rPr>
            </w:pPr>
            <w:r w:rsidRPr="005D7B24">
              <w:rPr>
                <w:rFonts w:ascii="Arial" w:eastAsia="Times New Roman" w:hAnsi="Arial" w:cs="Arial"/>
                <w:b/>
                <w:lang w:eastAsia="en-US"/>
              </w:rPr>
              <w:t xml:space="preserve">          </w:t>
            </w:r>
            <w:r w:rsidR="00261924" w:rsidRPr="00F07D76">
              <w:rPr>
                <w:rFonts w:ascii="Arial" w:eastAsia="Times New Roman" w:hAnsi="Arial" w:cs="Arial"/>
                <w:lang w:eastAsia="en-US"/>
              </w:rPr>
              <w:t>Αθήνα</w:t>
            </w:r>
            <w:r w:rsidR="00A3600D">
              <w:rPr>
                <w:rFonts w:ascii="Arial" w:eastAsia="Times New Roman" w:hAnsi="Arial" w:cs="Arial"/>
                <w:lang w:val="en-US" w:eastAsia="en-US"/>
              </w:rPr>
              <w:t>,</w:t>
            </w:r>
            <w:r w:rsidR="00261924" w:rsidRPr="00F07D76">
              <w:rPr>
                <w:rFonts w:ascii="Arial" w:eastAsia="Times New Roman" w:hAnsi="Arial" w:cs="Arial"/>
                <w:lang w:eastAsia="en-US"/>
              </w:rPr>
              <w:t xml:space="preserve"> </w:t>
            </w:r>
            <w:r w:rsidR="00BD6DE1" w:rsidRPr="00F07D76">
              <w:rPr>
                <w:rFonts w:ascii="Arial" w:eastAsia="Times New Roman" w:hAnsi="Arial" w:cs="Arial"/>
                <w:lang w:eastAsia="en-US"/>
              </w:rPr>
              <w:t>1</w:t>
            </w:r>
            <w:r w:rsidR="001873B9" w:rsidRPr="00F07D76">
              <w:rPr>
                <w:rFonts w:ascii="Arial" w:eastAsia="Times New Roman" w:hAnsi="Arial" w:cs="Arial"/>
                <w:lang w:eastAsia="en-US"/>
              </w:rPr>
              <w:t>5</w:t>
            </w:r>
            <w:r w:rsidR="00723185" w:rsidRPr="00F07D76">
              <w:rPr>
                <w:rFonts w:ascii="Arial" w:eastAsia="Times New Roman" w:hAnsi="Arial" w:cs="Arial"/>
                <w:lang w:eastAsia="en-US"/>
              </w:rPr>
              <w:t>-0</w:t>
            </w:r>
            <w:r w:rsidR="001873B9" w:rsidRPr="00F07D76">
              <w:rPr>
                <w:rFonts w:ascii="Arial" w:eastAsia="Times New Roman" w:hAnsi="Arial" w:cs="Arial"/>
                <w:lang w:eastAsia="en-US"/>
              </w:rPr>
              <w:t>7</w:t>
            </w:r>
            <w:r w:rsidR="00723185" w:rsidRPr="00F07D76">
              <w:rPr>
                <w:rFonts w:ascii="Arial" w:eastAsia="Times New Roman" w:hAnsi="Arial" w:cs="Arial"/>
                <w:lang w:eastAsia="en-US"/>
              </w:rPr>
              <w:t>-2024</w:t>
            </w:r>
          </w:p>
          <w:p w:rsidR="00261924" w:rsidRPr="00E25077" w:rsidRDefault="00261924" w:rsidP="00F07D76">
            <w:pPr>
              <w:spacing w:after="0" w:line="264" w:lineRule="auto"/>
              <w:jc w:val="center"/>
              <w:rPr>
                <w:rFonts w:ascii="Arial" w:eastAsia="Times New Roman" w:hAnsi="Arial" w:cs="Arial"/>
                <w:lang w:val="en-US" w:eastAsia="en-US"/>
              </w:rPr>
            </w:pPr>
            <w:r w:rsidRPr="00F07D76">
              <w:rPr>
                <w:rFonts w:ascii="Arial" w:eastAsia="Times New Roman" w:hAnsi="Arial" w:cs="Arial"/>
                <w:lang w:eastAsia="en-US"/>
              </w:rPr>
              <w:t xml:space="preserve">  </w:t>
            </w:r>
            <w:r w:rsidR="00D364D4" w:rsidRPr="00F07D76">
              <w:rPr>
                <w:rFonts w:ascii="Arial" w:eastAsia="Times New Roman" w:hAnsi="Arial" w:cs="Arial"/>
                <w:lang w:val="en-US" w:eastAsia="en-US"/>
              </w:rPr>
              <w:t xml:space="preserve">    </w:t>
            </w:r>
            <w:r w:rsidRPr="00F07D76">
              <w:rPr>
                <w:rFonts w:ascii="Arial" w:eastAsia="Times New Roman" w:hAnsi="Arial" w:cs="Arial"/>
                <w:lang w:eastAsia="en-US"/>
              </w:rPr>
              <w:t>Αρ. πρωτ:</w:t>
            </w:r>
            <w:r w:rsidR="00E25077">
              <w:rPr>
                <w:rFonts w:ascii="Arial" w:eastAsia="Times New Roman" w:hAnsi="Arial" w:cs="Arial"/>
                <w:lang w:eastAsia="en-US"/>
              </w:rPr>
              <w:t xml:space="preserve"> </w:t>
            </w:r>
            <w:r w:rsidR="00E25077" w:rsidRPr="00A3600D">
              <w:rPr>
                <w:rFonts w:ascii="Arial" w:eastAsia="Times New Roman" w:hAnsi="Arial" w:cs="Arial"/>
                <w:b/>
                <w:lang w:val="en-US" w:eastAsia="en-US"/>
              </w:rPr>
              <w:t>21389/15-7-2024</w:t>
            </w:r>
          </w:p>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 xml:space="preserve">                           </w:t>
            </w:r>
          </w:p>
        </w:tc>
      </w:tr>
      <w:tr w:rsidR="00261924" w:rsidRPr="00F07D76" w:rsidTr="00261924">
        <w:tc>
          <w:tcPr>
            <w:tcW w:w="1745" w:type="dxa"/>
            <w:tcBorders>
              <w:top w:val="nil"/>
              <w:left w:val="nil"/>
              <w:bottom w:val="nil"/>
              <w:right w:val="nil"/>
            </w:tcBorders>
            <w:hideMark/>
          </w:tcPr>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Δ/ΝΣΗ:</w:t>
            </w:r>
          </w:p>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ΤΜΗΜΑ:</w:t>
            </w:r>
          </w:p>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ΔΙΕΥΘΥΝΣΗ:</w:t>
            </w:r>
          </w:p>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ΤΑΧ. ΚΩΔ.:</w:t>
            </w:r>
          </w:p>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ΠΛΗΡΟΦΟΡΙΕΣ:</w:t>
            </w:r>
          </w:p>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ΤΗΛΕΦΩΝΟ:</w:t>
            </w:r>
          </w:p>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val="en-US" w:eastAsia="en-US"/>
              </w:rPr>
              <w:t>e</w:t>
            </w:r>
            <w:r w:rsidRPr="00F07D76">
              <w:rPr>
                <w:rFonts w:ascii="Arial" w:eastAsia="Times New Roman" w:hAnsi="Arial" w:cs="Arial"/>
                <w:lang w:eastAsia="en-US"/>
              </w:rPr>
              <w:t>-</w:t>
            </w:r>
            <w:r w:rsidRPr="00F07D76">
              <w:rPr>
                <w:rFonts w:ascii="Arial" w:eastAsia="Times New Roman" w:hAnsi="Arial" w:cs="Arial"/>
                <w:lang w:val="en-US" w:eastAsia="en-US"/>
              </w:rPr>
              <w:t>mail</w:t>
            </w:r>
            <w:r w:rsidRPr="00F07D76">
              <w:rPr>
                <w:rFonts w:ascii="Arial" w:eastAsia="Times New Roman" w:hAnsi="Arial" w:cs="Arial"/>
                <w:lang w:eastAsia="en-US"/>
              </w:rPr>
              <w:t>:</w:t>
            </w:r>
          </w:p>
        </w:tc>
        <w:tc>
          <w:tcPr>
            <w:tcW w:w="3065" w:type="dxa"/>
            <w:gridSpan w:val="2"/>
            <w:tcBorders>
              <w:top w:val="nil"/>
              <w:left w:val="nil"/>
              <w:bottom w:val="nil"/>
              <w:right w:val="nil"/>
            </w:tcBorders>
          </w:tcPr>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ΔΙΟΙΚΗΤΙΚΟΥ</w:t>
            </w:r>
          </w:p>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ΠΡΟΜΗΘΕΙΩΝ</w:t>
            </w:r>
          </w:p>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ΑΘΑΝΑΣΑΚΗ 2</w:t>
            </w:r>
          </w:p>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 xml:space="preserve">115 – 26 </w:t>
            </w:r>
          </w:p>
          <w:p w:rsidR="00261924" w:rsidRPr="00F07D76" w:rsidRDefault="00CC084C"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κ. Άννα Μάζη</w:t>
            </w:r>
          </w:p>
          <w:p w:rsidR="00261924" w:rsidRPr="00F07D76" w:rsidRDefault="00261924" w:rsidP="00F07D76">
            <w:pPr>
              <w:spacing w:after="0" w:line="264" w:lineRule="auto"/>
              <w:jc w:val="both"/>
              <w:rPr>
                <w:rFonts w:ascii="Arial" w:eastAsia="Times New Roman" w:hAnsi="Arial" w:cs="Arial"/>
                <w:lang w:eastAsia="en-US"/>
              </w:rPr>
            </w:pPr>
            <w:r w:rsidRPr="00F07D76">
              <w:rPr>
                <w:rFonts w:ascii="Arial" w:eastAsia="Times New Roman" w:hAnsi="Arial" w:cs="Arial"/>
                <w:lang w:eastAsia="en-US"/>
              </w:rPr>
              <w:t xml:space="preserve">2132068917-8918 </w:t>
            </w:r>
            <w:r w:rsidRPr="00F07D76">
              <w:rPr>
                <w:rFonts w:ascii="Arial" w:eastAsia="Times New Roman" w:hAnsi="Arial" w:cs="Arial"/>
                <w:lang w:val="en-US" w:eastAsia="en-US"/>
              </w:rPr>
              <w:t>prom</w:t>
            </w:r>
            <w:r w:rsidR="0062000D" w:rsidRPr="00F07D76">
              <w:rPr>
                <w:rFonts w:ascii="Arial" w:eastAsia="Times New Roman" w:hAnsi="Arial" w:cs="Arial"/>
                <w:lang w:eastAsia="en-US"/>
              </w:rPr>
              <w:t>@0310.</w:t>
            </w:r>
            <w:r w:rsidRPr="00F07D76">
              <w:rPr>
                <w:rFonts w:ascii="Arial" w:eastAsia="Times New Roman" w:hAnsi="Arial" w:cs="Arial"/>
                <w:lang w:val="en-US" w:eastAsia="en-US"/>
              </w:rPr>
              <w:t>syzefxis</w:t>
            </w:r>
            <w:r w:rsidRPr="00F07D76">
              <w:rPr>
                <w:rFonts w:ascii="Arial" w:eastAsia="Times New Roman" w:hAnsi="Arial" w:cs="Arial"/>
                <w:lang w:eastAsia="en-US"/>
              </w:rPr>
              <w:t>.</w:t>
            </w:r>
            <w:r w:rsidRPr="00F07D76">
              <w:rPr>
                <w:rFonts w:ascii="Arial" w:eastAsia="Times New Roman" w:hAnsi="Arial" w:cs="Arial"/>
                <w:lang w:val="en-US" w:eastAsia="en-US"/>
              </w:rPr>
              <w:t>gov</w:t>
            </w:r>
            <w:r w:rsidR="0062000D" w:rsidRPr="00F07D76">
              <w:rPr>
                <w:rFonts w:ascii="Arial" w:eastAsia="Times New Roman" w:hAnsi="Arial" w:cs="Arial"/>
                <w:lang w:eastAsia="en-US"/>
              </w:rPr>
              <w:t>.</w:t>
            </w:r>
            <w:r w:rsidRPr="00F07D76">
              <w:rPr>
                <w:rFonts w:ascii="Arial" w:eastAsia="Times New Roman" w:hAnsi="Arial" w:cs="Arial"/>
                <w:lang w:val="en-US" w:eastAsia="en-US"/>
              </w:rPr>
              <w:t>gr</w:t>
            </w:r>
          </w:p>
          <w:p w:rsidR="00261924" w:rsidRPr="00F07D76" w:rsidRDefault="00261924" w:rsidP="00F07D76">
            <w:pPr>
              <w:spacing w:after="0" w:line="264" w:lineRule="auto"/>
              <w:jc w:val="both"/>
              <w:rPr>
                <w:rFonts w:ascii="Arial" w:eastAsia="Times New Roman" w:hAnsi="Arial" w:cs="Arial"/>
                <w:lang w:eastAsia="en-US"/>
              </w:rPr>
            </w:pPr>
          </w:p>
        </w:tc>
        <w:tc>
          <w:tcPr>
            <w:tcW w:w="3712" w:type="dxa"/>
            <w:tcBorders>
              <w:top w:val="nil"/>
              <w:left w:val="nil"/>
              <w:bottom w:val="nil"/>
              <w:right w:val="nil"/>
            </w:tcBorders>
          </w:tcPr>
          <w:p w:rsidR="00261924" w:rsidRPr="00C60D4D" w:rsidRDefault="00261924" w:rsidP="00F07D76">
            <w:pPr>
              <w:spacing w:after="0" w:line="264" w:lineRule="auto"/>
              <w:rPr>
                <w:rFonts w:ascii="Arial" w:eastAsia="Times New Roman" w:hAnsi="Arial" w:cs="Arial"/>
                <w:b/>
                <w:lang w:eastAsia="en-US"/>
              </w:rPr>
            </w:pPr>
            <w:r w:rsidRPr="00F07D76">
              <w:rPr>
                <w:rFonts w:ascii="Arial" w:eastAsia="Times New Roman" w:hAnsi="Arial" w:cs="Arial"/>
                <w:b/>
                <w:lang w:eastAsia="en-US"/>
              </w:rPr>
              <w:t>ΠΡΟΣ</w:t>
            </w:r>
            <w:r w:rsidR="00D364D4" w:rsidRPr="00C60D4D">
              <w:rPr>
                <w:rFonts w:ascii="Arial" w:eastAsia="Times New Roman" w:hAnsi="Arial" w:cs="Arial"/>
                <w:b/>
                <w:lang w:eastAsia="en-US"/>
              </w:rPr>
              <w:t>:</w:t>
            </w:r>
          </w:p>
          <w:p w:rsidR="00261924" w:rsidRDefault="00C60D4D" w:rsidP="00C60D4D">
            <w:pPr>
              <w:spacing w:after="0" w:line="264" w:lineRule="auto"/>
              <w:jc w:val="both"/>
              <w:rPr>
                <w:rFonts w:ascii="Arial" w:eastAsia="Times New Roman" w:hAnsi="Arial" w:cs="Arial"/>
                <w:b/>
                <w:lang w:eastAsia="en-US"/>
              </w:rPr>
            </w:pPr>
            <w:r>
              <w:rPr>
                <w:rFonts w:ascii="Arial" w:eastAsia="Times New Roman" w:hAnsi="Arial" w:cs="Arial"/>
                <w:b/>
                <w:lang w:eastAsia="en-US"/>
              </w:rPr>
              <w:t>ΟΛΟΥΣ ΤΟΥΣ ΟΙΚΟΝΟΜΙΚΟΥΣ</w:t>
            </w:r>
          </w:p>
          <w:p w:rsidR="00261924" w:rsidRPr="00F07D76" w:rsidRDefault="00C60D4D" w:rsidP="00C60D4D">
            <w:pPr>
              <w:spacing w:after="0" w:line="264" w:lineRule="auto"/>
              <w:jc w:val="both"/>
              <w:rPr>
                <w:rFonts w:ascii="Arial" w:eastAsia="Times New Roman" w:hAnsi="Arial" w:cs="Arial"/>
                <w:b/>
                <w:lang w:eastAsia="en-US"/>
              </w:rPr>
            </w:pPr>
            <w:r>
              <w:rPr>
                <w:rFonts w:ascii="Arial" w:eastAsia="Times New Roman" w:hAnsi="Arial" w:cs="Arial"/>
                <w:b/>
                <w:lang w:eastAsia="en-US"/>
              </w:rPr>
              <w:t>ΦΟΡΕΙΣ ΤΟΥ ΧΩΡΟΥ ΤΗΣ ΚΑΘΑΡΙΟΤΗΤΑΣ</w:t>
            </w:r>
          </w:p>
        </w:tc>
      </w:tr>
    </w:tbl>
    <w:p w:rsidR="00182C08" w:rsidRPr="00F07D76" w:rsidRDefault="004E7366" w:rsidP="00F07D76">
      <w:pPr>
        <w:spacing w:after="0" w:line="264" w:lineRule="auto"/>
        <w:jc w:val="both"/>
        <w:rPr>
          <w:rFonts w:ascii="Arial" w:hAnsi="Arial" w:cs="Arial"/>
          <w:b/>
          <w:u w:val="single"/>
        </w:rPr>
      </w:pPr>
      <w:r w:rsidRPr="00F07D76">
        <w:rPr>
          <w:rFonts w:ascii="Arial" w:hAnsi="Arial" w:cs="Arial"/>
          <w:b/>
          <w:u w:val="single"/>
        </w:rPr>
        <w:t>ΠΡΟΣΚΛΗΣΗ ΥΠΟΒΟΛΗΣ ΠΡΟΣΦΟΡΑΣ ΜΕ ΤΗ ΔΙΑΔΙΚΑΣΙΑ ΤΗΣ ΔΙΑΠΡΑΓΜΑΤΕΥΣΗΣ ΧΩΡΙΣ ΠΡΟΗΓΟΥΜΕΝΗ ΔΗΜΟΣ</w:t>
      </w:r>
      <w:r w:rsidR="00F443E7" w:rsidRPr="00F07D76">
        <w:rPr>
          <w:rFonts w:ascii="Arial" w:hAnsi="Arial" w:cs="Arial"/>
          <w:b/>
          <w:u w:val="single"/>
        </w:rPr>
        <w:t xml:space="preserve">ΙΕΥΣΗ </w:t>
      </w:r>
      <w:r w:rsidRPr="00F07D76">
        <w:rPr>
          <w:rFonts w:ascii="Arial" w:hAnsi="Arial" w:cs="Arial"/>
          <w:b/>
          <w:u w:val="single"/>
        </w:rPr>
        <w:t xml:space="preserve">ΓΙΑ ΤΗΝ ΣΥΝΑΨΗ ΣΥΜΒΑΣΗΣ </w:t>
      </w:r>
      <w:r w:rsidR="00EA6C56" w:rsidRPr="00F07D76">
        <w:rPr>
          <w:rFonts w:ascii="Arial" w:hAnsi="Arial" w:cs="Arial"/>
          <w:b/>
          <w:u w:val="single"/>
        </w:rPr>
        <w:t xml:space="preserve">6ΜΗΝΗΣ ΔΙΑΡΚΕΙΑ ΠΑΡΟΧΗΣ ΥΠΗΡΕΣΙΩΝ </w:t>
      </w:r>
      <w:r w:rsidR="004D7FF2" w:rsidRPr="00F07D76">
        <w:rPr>
          <w:rFonts w:ascii="Arial" w:hAnsi="Arial" w:cs="Arial"/>
          <w:b/>
          <w:u w:val="single"/>
        </w:rPr>
        <w:t>ΚΑΘΑΡΙΟΤΗΤΑΣ</w:t>
      </w:r>
      <w:r w:rsidR="00EA6C56" w:rsidRPr="00F07D76">
        <w:rPr>
          <w:rFonts w:ascii="Arial" w:hAnsi="Arial" w:cs="Arial"/>
          <w:b/>
          <w:u w:val="single"/>
        </w:rPr>
        <w:t xml:space="preserve"> </w:t>
      </w:r>
      <w:r w:rsidRPr="00F07D76">
        <w:rPr>
          <w:rFonts w:ascii="Arial" w:hAnsi="Arial" w:cs="Arial"/>
          <w:b/>
          <w:u w:val="single"/>
        </w:rPr>
        <w:t xml:space="preserve">ΑΝΤΙ ΣΥΝΟΛΙΚΟΥ ΚΟΣΤΟΥΣ </w:t>
      </w:r>
      <w:r w:rsidR="003165AE" w:rsidRPr="00F07D76">
        <w:rPr>
          <w:rFonts w:ascii="Arial" w:hAnsi="Arial" w:cs="Arial"/>
          <w:b/>
          <w:u w:val="single"/>
        </w:rPr>
        <w:t>205.000,00</w:t>
      </w:r>
      <w:r w:rsidRPr="00F07D76">
        <w:rPr>
          <w:rFonts w:ascii="Arial" w:hAnsi="Arial" w:cs="Arial"/>
          <w:b/>
          <w:u w:val="single"/>
        </w:rPr>
        <w:t>€ ΠΛΕΟΝ Φ.Π.Α.</w:t>
      </w:r>
      <w:r w:rsidR="004236B5" w:rsidRPr="00F07D76">
        <w:rPr>
          <w:rFonts w:ascii="Arial" w:eastAsia="Times New Roman" w:hAnsi="Arial" w:cs="Arial"/>
          <w:b/>
          <w:color w:val="000000"/>
          <w:u w:val="single"/>
        </w:rPr>
        <w:t xml:space="preserve"> (Α.Α. </w:t>
      </w:r>
      <w:r w:rsidR="00EA6C56" w:rsidRPr="00F07D76">
        <w:rPr>
          <w:rFonts w:ascii="Arial" w:eastAsia="Times New Roman" w:hAnsi="Arial" w:cs="Arial"/>
          <w:b/>
          <w:color w:val="000000"/>
          <w:u w:val="single"/>
        </w:rPr>
        <w:t>2</w:t>
      </w:r>
      <w:r w:rsidR="0035588F" w:rsidRPr="00F07D76">
        <w:rPr>
          <w:rFonts w:ascii="Arial" w:eastAsia="Times New Roman" w:hAnsi="Arial" w:cs="Arial"/>
          <w:b/>
          <w:color w:val="000000"/>
          <w:u w:val="single"/>
        </w:rPr>
        <w:t>6</w:t>
      </w:r>
      <w:r w:rsidR="00942A85" w:rsidRPr="00F07D76">
        <w:rPr>
          <w:rFonts w:ascii="Arial" w:eastAsia="Times New Roman" w:hAnsi="Arial" w:cs="Arial"/>
          <w:b/>
          <w:color w:val="000000"/>
          <w:u w:val="single"/>
        </w:rPr>
        <w:t>/</w:t>
      </w:r>
      <w:r w:rsidR="00883442" w:rsidRPr="00F07D76">
        <w:rPr>
          <w:rFonts w:ascii="Arial" w:eastAsia="Times New Roman" w:hAnsi="Arial" w:cs="Arial"/>
          <w:b/>
          <w:color w:val="000000"/>
          <w:u w:val="single"/>
        </w:rPr>
        <w:t>2024</w:t>
      </w:r>
      <w:r w:rsidR="004236B5" w:rsidRPr="00F07D76">
        <w:rPr>
          <w:rFonts w:ascii="Arial" w:eastAsia="Times New Roman" w:hAnsi="Arial" w:cs="Arial"/>
          <w:b/>
          <w:color w:val="000000"/>
          <w:u w:val="single"/>
        </w:rPr>
        <w:t>)</w:t>
      </w:r>
      <w:r w:rsidR="00883442" w:rsidRPr="00F07D76">
        <w:rPr>
          <w:rFonts w:ascii="Arial" w:eastAsia="Times New Roman" w:hAnsi="Arial" w:cs="Arial"/>
          <w:b/>
          <w:color w:val="000000"/>
          <w:u w:val="single"/>
        </w:rPr>
        <w:t>.</w:t>
      </w:r>
      <w:r w:rsidR="009018BB" w:rsidRPr="00F07D76">
        <w:rPr>
          <w:rFonts w:ascii="Arial" w:eastAsia="Times New Roman" w:hAnsi="Arial" w:cs="Arial"/>
          <w:b/>
          <w:color w:val="000000"/>
          <w:u w:val="single"/>
        </w:rPr>
        <w:t xml:space="preserve"> </w:t>
      </w:r>
      <w:r w:rsidR="00EA6C56" w:rsidRPr="00F07D76">
        <w:rPr>
          <w:rFonts w:ascii="Arial" w:hAnsi="Arial" w:cs="Arial"/>
          <w:b/>
          <w:u w:val="single"/>
        </w:rPr>
        <w:t xml:space="preserve">(ΥΠΗΡΕΣΙΕΣ </w:t>
      </w:r>
      <w:r w:rsidR="004D7FF2" w:rsidRPr="00F07D76">
        <w:rPr>
          <w:rFonts w:ascii="Arial" w:hAnsi="Arial" w:cs="Arial"/>
          <w:b/>
          <w:u w:val="single"/>
        </w:rPr>
        <w:t>ΚΑΘΑΡΙΣΜΟΥ</w:t>
      </w:r>
      <w:r w:rsidR="00EA6C56" w:rsidRPr="00F07D76">
        <w:rPr>
          <w:rFonts w:ascii="Arial" w:hAnsi="Arial" w:cs="Arial"/>
          <w:b/>
          <w:u w:val="single"/>
        </w:rPr>
        <w:t xml:space="preserve"> ΜΕ </w:t>
      </w:r>
      <w:r w:rsidR="00EA6C56" w:rsidRPr="00F07D76">
        <w:rPr>
          <w:rFonts w:ascii="Arial" w:hAnsi="Arial" w:cs="Arial"/>
          <w:b/>
          <w:u w:val="single"/>
          <w:lang w:val="en-US"/>
        </w:rPr>
        <w:t>CPV</w:t>
      </w:r>
      <w:r w:rsidR="00EA6C56" w:rsidRPr="00F07D76">
        <w:rPr>
          <w:rFonts w:ascii="Arial" w:hAnsi="Arial" w:cs="Arial"/>
          <w:b/>
          <w:u w:val="single"/>
        </w:rPr>
        <w:t>:</w:t>
      </w:r>
      <w:r w:rsidR="004D7FF2" w:rsidRPr="00F07D76">
        <w:rPr>
          <w:rFonts w:ascii="Arial" w:hAnsi="Arial" w:cs="Arial"/>
          <w:b/>
          <w:u w:val="single"/>
        </w:rPr>
        <w:t xml:space="preserve"> 90910000-9</w:t>
      </w:r>
      <w:r w:rsidR="00EA6C56" w:rsidRPr="00F07D76">
        <w:rPr>
          <w:rFonts w:ascii="Arial" w:hAnsi="Arial" w:cs="Arial"/>
          <w:b/>
          <w:u w:val="single"/>
        </w:rPr>
        <w:t>).</w:t>
      </w:r>
    </w:p>
    <w:p w:rsidR="00EA6C56" w:rsidRPr="00F07D76" w:rsidRDefault="00EA6C56" w:rsidP="00F07D76">
      <w:pPr>
        <w:spacing w:after="0" w:line="264" w:lineRule="auto"/>
        <w:jc w:val="both"/>
        <w:rPr>
          <w:rFonts w:ascii="Arial" w:hAnsi="Arial" w:cs="Arial"/>
          <w:b/>
          <w:u w:val="single"/>
        </w:rPr>
      </w:pPr>
    </w:p>
    <w:p w:rsidR="004E7366" w:rsidRPr="00F07D76" w:rsidRDefault="004E7366" w:rsidP="00F07D76">
      <w:pPr>
        <w:spacing w:after="0" w:line="264" w:lineRule="auto"/>
        <w:jc w:val="both"/>
        <w:rPr>
          <w:rFonts w:ascii="Arial" w:hAnsi="Arial" w:cs="Arial"/>
          <w:b/>
        </w:rPr>
      </w:pPr>
      <w:r w:rsidRPr="00F07D76">
        <w:rPr>
          <w:rFonts w:ascii="Arial" w:hAnsi="Arial" w:cs="Arial"/>
          <w:b/>
        </w:rPr>
        <w:t>ΑΝΤΙΚΕΙΜΕΝΟ ΤΗΣ ΔΙΑΠΡΑΓΜΑΤΕΥΣΗΣ ΧΩΡΙΣ ΠΡΟΗΓΟΥΜΕΝΗ ΔΗΜΟΣΙΕΥΣΗ</w:t>
      </w:r>
    </w:p>
    <w:tbl>
      <w:tblPr>
        <w:tblStyle w:val="TableNormal"/>
        <w:tblW w:w="9120" w:type="dxa"/>
        <w:jc w:val="center"/>
        <w:tblInd w:w="1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51"/>
        <w:gridCol w:w="6269"/>
      </w:tblGrid>
      <w:tr w:rsidR="004E7366" w:rsidRPr="00F07D76" w:rsidTr="0010700B">
        <w:trPr>
          <w:trHeight w:val="503"/>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line="264" w:lineRule="auto"/>
              <w:jc w:val="center"/>
              <w:rPr>
                <w:rFonts w:ascii="Arial" w:hAnsi="Arial" w:cs="Arial"/>
                <w:b/>
                <w:lang w:val="el-GR"/>
              </w:rPr>
            </w:pPr>
            <w:r w:rsidRPr="00F07D76">
              <w:rPr>
                <w:rFonts w:ascii="Arial" w:hAnsi="Arial" w:cs="Arial"/>
                <w:b/>
                <w:lang w:val="el-GR"/>
              </w:rPr>
              <w:t>Είδος</w:t>
            </w:r>
            <w:r w:rsidRPr="00F07D76">
              <w:rPr>
                <w:rFonts w:ascii="Arial" w:hAnsi="Arial" w:cs="Arial"/>
                <w:b/>
                <w:spacing w:val="-5"/>
                <w:lang w:val="el-GR"/>
              </w:rPr>
              <w:t xml:space="preserve"> </w:t>
            </w:r>
            <w:r w:rsidRPr="00F07D76">
              <w:rPr>
                <w:rFonts w:ascii="Arial" w:hAnsi="Arial" w:cs="Arial"/>
                <w:b/>
                <w:lang w:val="el-GR"/>
              </w:rPr>
              <w:t>διαγωνισμού</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line="264" w:lineRule="auto"/>
              <w:ind w:left="34"/>
              <w:jc w:val="center"/>
              <w:rPr>
                <w:rFonts w:ascii="Arial" w:hAnsi="Arial" w:cs="Arial"/>
                <w:lang w:val="el-GR"/>
              </w:rPr>
            </w:pPr>
            <w:r w:rsidRPr="00F07D76">
              <w:rPr>
                <w:rFonts w:ascii="Arial" w:hAnsi="Arial" w:cs="Arial"/>
                <w:b/>
                <w:lang w:val="el-GR"/>
              </w:rPr>
              <w:t>ΔΙΑΠΡΑΓΜΑΤΕΥΣΗ ΧΩΡΙΣ ΠΡΟΗΓΟΥΜΕΝΗ ΔΗΜΟΣΙΕΥΣΗ</w:t>
            </w:r>
          </w:p>
        </w:tc>
      </w:tr>
      <w:tr w:rsidR="004E7366" w:rsidRPr="00F07D76" w:rsidTr="0010700B">
        <w:trPr>
          <w:trHeight w:val="411"/>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before="2" w:line="264" w:lineRule="auto"/>
              <w:jc w:val="center"/>
              <w:rPr>
                <w:rFonts w:ascii="Arial" w:hAnsi="Arial" w:cs="Arial"/>
                <w:b/>
              </w:rPr>
            </w:pPr>
            <w:r w:rsidRPr="00F07D76">
              <w:rPr>
                <w:rFonts w:ascii="Arial" w:hAnsi="Arial" w:cs="Arial"/>
                <w:b/>
              </w:rPr>
              <w:t>Αναθέτουσα</w:t>
            </w:r>
            <w:r w:rsidRPr="00F07D76">
              <w:rPr>
                <w:rFonts w:ascii="Arial" w:hAnsi="Arial" w:cs="Arial"/>
                <w:b/>
                <w:spacing w:val="-4"/>
              </w:rPr>
              <w:t xml:space="preserve"> </w:t>
            </w:r>
            <w:r w:rsidRPr="00F07D76">
              <w:rPr>
                <w:rFonts w:ascii="Arial" w:hAnsi="Arial" w:cs="Arial"/>
                <w:b/>
              </w:rPr>
              <w:t>Αρχή</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before="2" w:line="264" w:lineRule="auto"/>
              <w:ind w:left="34"/>
              <w:jc w:val="center"/>
              <w:rPr>
                <w:rFonts w:ascii="Arial" w:hAnsi="Arial" w:cs="Arial"/>
                <w:lang w:val="el-GR"/>
              </w:rPr>
            </w:pPr>
            <w:r w:rsidRPr="00F07D76">
              <w:rPr>
                <w:rFonts w:ascii="Arial" w:hAnsi="Arial" w:cs="Arial"/>
                <w:lang w:val="el-GR"/>
              </w:rPr>
              <w:t>ΝΠΔΔ</w:t>
            </w:r>
            <w:r w:rsidRPr="00F07D76">
              <w:rPr>
                <w:rFonts w:ascii="Arial" w:hAnsi="Arial" w:cs="Arial"/>
                <w:spacing w:val="-5"/>
                <w:lang w:val="el-GR"/>
              </w:rPr>
              <w:t xml:space="preserve"> </w:t>
            </w:r>
            <w:r w:rsidRPr="00F07D76">
              <w:rPr>
                <w:rFonts w:ascii="Arial" w:hAnsi="Arial" w:cs="Arial"/>
                <w:lang w:val="el-GR"/>
              </w:rPr>
              <w:t>Γ.Ν.Α.</w:t>
            </w:r>
            <w:r w:rsidRPr="00F07D76">
              <w:rPr>
                <w:rFonts w:ascii="Arial" w:hAnsi="Arial" w:cs="Arial"/>
                <w:spacing w:val="-3"/>
                <w:lang w:val="el-GR"/>
              </w:rPr>
              <w:t xml:space="preserve"> </w:t>
            </w:r>
            <w:r w:rsidRPr="00F07D76">
              <w:rPr>
                <w:rFonts w:ascii="Arial" w:hAnsi="Arial" w:cs="Arial"/>
                <w:lang w:val="el-GR"/>
              </w:rPr>
              <w:t>«Κοργιαλένειο-Μπενάκειο» Ε.Ε.Σ.</w:t>
            </w:r>
          </w:p>
        </w:tc>
      </w:tr>
      <w:tr w:rsidR="004E7366" w:rsidRPr="00F07D76" w:rsidTr="00883442">
        <w:trPr>
          <w:trHeight w:val="513"/>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line="264" w:lineRule="auto"/>
              <w:jc w:val="center"/>
              <w:rPr>
                <w:rFonts w:ascii="Arial" w:hAnsi="Arial" w:cs="Arial"/>
                <w:b/>
              </w:rPr>
            </w:pPr>
            <w:r w:rsidRPr="00F07D76">
              <w:rPr>
                <w:rFonts w:ascii="Arial" w:hAnsi="Arial" w:cs="Arial"/>
                <w:b/>
              </w:rPr>
              <w:t>Κριτήριο</w:t>
            </w:r>
            <w:r w:rsidRPr="00F07D76">
              <w:rPr>
                <w:rFonts w:ascii="Arial" w:hAnsi="Arial" w:cs="Arial"/>
                <w:b/>
                <w:spacing w:val="-5"/>
              </w:rPr>
              <w:t xml:space="preserve"> </w:t>
            </w:r>
            <w:r w:rsidRPr="00F07D76">
              <w:rPr>
                <w:rFonts w:ascii="Arial" w:hAnsi="Arial" w:cs="Arial"/>
                <w:b/>
              </w:rPr>
              <w:t>Κατακύρωσης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line="264" w:lineRule="auto"/>
              <w:ind w:left="34"/>
              <w:jc w:val="center"/>
              <w:rPr>
                <w:rFonts w:ascii="Arial" w:hAnsi="Arial" w:cs="Arial"/>
                <w:lang w:val="el-GR"/>
              </w:rPr>
            </w:pPr>
            <w:r w:rsidRPr="00F07D76">
              <w:rPr>
                <w:rFonts w:ascii="Arial" w:hAnsi="Arial" w:cs="Arial"/>
                <w:lang w:val="el-GR"/>
              </w:rPr>
              <w:t>Πλέον</w:t>
            </w:r>
            <w:r w:rsidRPr="00F07D76">
              <w:rPr>
                <w:rFonts w:ascii="Arial" w:hAnsi="Arial" w:cs="Arial"/>
                <w:spacing w:val="-4"/>
                <w:lang w:val="el-GR"/>
              </w:rPr>
              <w:t xml:space="preserve"> </w:t>
            </w:r>
            <w:r w:rsidRPr="00F07D76">
              <w:rPr>
                <w:rFonts w:ascii="Arial" w:hAnsi="Arial" w:cs="Arial"/>
                <w:lang w:val="el-GR"/>
              </w:rPr>
              <w:t>συμφέρουσα</w:t>
            </w:r>
            <w:r w:rsidRPr="00F07D76">
              <w:rPr>
                <w:rFonts w:ascii="Arial" w:hAnsi="Arial" w:cs="Arial"/>
                <w:spacing w:val="-2"/>
                <w:lang w:val="el-GR"/>
              </w:rPr>
              <w:t xml:space="preserve"> </w:t>
            </w:r>
            <w:r w:rsidRPr="00F07D76">
              <w:rPr>
                <w:rFonts w:ascii="Arial" w:hAnsi="Arial" w:cs="Arial"/>
                <w:lang w:val="el-GR"/>
              </w:rPr>
              <w:t>από</w:t>
            </w:r>
            <w:r w:rsidRPr="00F07D76">
              <w:rPr>
                <w:rFonts w:ascii="Arial" w:hAnsi="Arial" w:cs="Arial"/>
                <w:spacing w:val="-2"/>
                <w:lang w:val="el-GR"/>
              </w:rPr>
              <w:t xml:space="preserve"> </w:t>
            </w:r>
            <w:r w:rsidRPr="00F07D76">
              <w:rPr>
                <w:rFonts w:ascii="Arial" w:hAnsi="Arial" w:cs="Arial"/>
                <w:lang w:val="el-GR"/>
              </w:rPr>
              <w:t>οικονομική</w:t>
            </w:r>
            <w:r w:rsidRPr="00F07D76">
              <w:rPr>
                <w:rFonts w:ascii="Arial" w:hAnsi="Arial" w:cs="Arial"/>
                <w:spacing w:val="-3"/>
                <w:lang w:val="el-GR"/>
              </w:rPr>
              <w:t xml:space="preserve"> </w:t>
            </w:r>
            <w:r w:rsidRPr="00F07D76">
              <w:rPr>
                <w:rFonts w:ascii="Arial" w:hAnsi="Arial" w:cs="Arial"/>
                <w:lang w:val="el-GR"/>
              </w:rPr>
              <w:t>άποψη</w:t>
            </w:r>
            <w:r w:rsidRPr="00F07D76">
              <w:rPr>
                <w:rFonts w:ascii="Arial" w:hAnsi="Arial" w:cs="Arial"/>
                <w:spacing w:val="-2"/>
                <w:lang w:val="el-GR"/>
              </w:rPr>
              <w:t xml:space="preserve"> </w:t>
            </w:r>
            <w:r w:rsidRPr="00F07D76">
              <w:rPr>
                <w:rFonts w:ascii="Arial" w:hAnsi="Arial" w:cs="Arial"/>
                <w:lang w:val="el-GR"/>
              </w:rPr>
              <w:t>βάσει</w:t>
            </w:r>
            <w:r w:rsidRPr="00F07D76">
              <w:rPr>
                <w:rFonts w:ascii="Arial" w:hAnsi="Arial" w:cs="Arial"/>
                <w:spacing w:val="-4"/>
                <w:lang w:val="el-GR"/>
              </w:rPr>
              <w:t xml:space="preserve"> </w:t>
            </w:r>
            <w:r w:rsidRPr="00F07D76">
              <w:rPr>
                <w:rFonts w:ascii="Arial" w:hAnsi="Arial" w:cs="Arial"/>
                <w:lang w:val="el-GR"/>
              </w:rPr>
              <w:t>τιμής</w:t>
            </w:r>
            <w:r w:rsidRPr="00F07D76">
              <w:rPr>
                <w:rFonts w:ascii="Arial" w:hAnsi="Arial" w:cs="Arial"/>
                <w:spacing w:val="-4"/>
                <w:lang w:val="el-GR"/>
              </w:rPr>
              <w:t xml:space="preserve"> </w:t>
            </w:r>
            <w:r w:rsidRPr="00F07D76">
              <w:rPr>
                <w:rFonts w:ascii="Arial" w:hAnsi="Arial" w:cs="Arial"/>
                <w:lang w:val="el-GR"/>
              </w:rPr>
              <w:t>προσφορά</w:t>
            </w:r>
          </w:p>
        </w:tc>
      </w:tr>
      <w:tr w:rsidR="004E7366" w:rsidRPr="00F07D76" w:rsidTr="00883442">
        <w:trPr>
          <w:trHeight w:val="690"/>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before="107" w:line="264" w:lineRule="auto"/>
              <w:jc w:val="center"/>
              <w:rPr>
                <w:rFonts w:ascii="Arial" w:hAnsi="Arial" w:cs="Arial"/>
                <w:b/>
              </w:rPr>
            </w:pPr>
            <w:r w:rsidRPr="00F07D76">
              <w:rPr>
                <w:rFonts w:ascii="Arial" w:hAnsi="Arial" w:cs="Arial"/>
                <w:b/>
              </w:rPr>
              <w:t>Τόπος</w:t>
            </w:r>
            <w:r w:rsidRPr="00F07D76">
              <w:rPr>
                <w:rFonts w:ascii="Arial" w:hAnsi="Arial" w:cs="Arial"/>
                <w:b/>
                <w:spacing w:val="-3"/>
              </w:rPr>
              <w:t xml:space="preserve"> </w:t>
            </w:r>
            <w:r w:rsidRPr="00F07D76">
              <w:rPr>
                <w:rFonts w:ascii="Arial" w:hAnsi="Arial" w:cs="Arial"/>
                <w:b/>
              </w:rPr>
              <w:t>υποβολής</w:t>
            </w:r>
            <w:r w:rsidRPr="00F07D76">
              <w:rPr>
                <w:rFonts w:ascii="Arial" w:hAnsi="Arial" w:cs="Arial"/>
                <w:b/>
                <w:spacing w:val="-4"/>
              </w:rPr>
              <w:t xml:space="preserve"> </w:t>
            </w:r>
            <w:r w:rsidRPr="00F07D76">
              <w:rPr>
                <w:rFonts w:ascii="Arial" w:hAnsi="Arial" w:cs="Arial"/>
                <w:b/>
              </w:rPr>
              <w:t>Προσφορών</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line="264" w:lineRule="auto"/>
              <w:ind w:left="34" w:hanging="687"/>
              <w:jc w:val="center"/>
              <w:rPr>
                <w:rFonts w:ascii="Arial" w:hAnsi="Arial" w:cs="Arial"/>
                <w:lang w:val="el-GR"/>
              </w:rPr>
            </w:pPr>
            <w:r w:rsidRPr="00F07D76">
              <w:rPr>
                <w:rFonts w:ascii="Arial" w:hAnsi="Arial" w:cs="Arial"/>
                <w:lang w:val="el-GR"/>
              </w:rPr>
              <w:t xml:space="preserve">Πρωτόκολλο </w:t>
            </w:r>
          </w:p>
          <w:p w:rsidR="004E7366" w:rsidRPr="00F07D76" w:rsidRDefault="004E7366" w:rsidP="00F07D76">
            <w:pPr>
              <w:pStyle w:val="TableParagraph"/>
              <w:spacing w:line="264" w:lineRule="auto"/>
              <w:ind w:left="34" w:hanging="687"/>
              <w:jc w:val="center"/>
              <w:rPr>
                <w:rFonts w:ascii="Arial" w:hAnsi="Arial" w:cs="Arial"/>
                <w:lang w:val="el-GR"/>
              </w:rPr>
            </w:pPr>
            <w:r w:rsidRPr="00F07D76">
              <w:rPr>
                <w:rFonts w:ascii="Arial" w:hAnsi="Arial" w:cs="Arial"/>
                <w:lang w:val="el-GR"/>
              </w:rPr>
              <w:t>Γ.Ν.Α. «Κοργιαλένειο-Μπενάκειο» Ε.Ε.Σ.,</w:t>
            </w:r>
          </w:p>
          <w:p w:rsidR="004E7366" w:rsidRPr="00F07D76" w:rsidRDefault="004E7366" w:rsidP="00F07D76">
            <w:pPr>
              <w:pStyle w:val="TableParagraph"/>
              <w:spacing w:line="264" w:lineRule="auto"/>
              <w:ind w:left="34" w:hanging="687"/>
              <w:jc w:val="center"/>
              <w:rPr>
                <w:rFonts w:ascii="Arial" w:hAnsi="Arial" w:cs="Arial"/>
              </w:rPr>
            </w:pPr>
            <w:r w:rsidRPr="00F07D76">
              <w:rPr>
                <w:rFonts w:ascii="Arial" w:hAnsi="Arial" w:cs="Arial"/>
                <w:spacing w:val="-2"/>
                <w:lang w:val="el-GR"/>
              </w:rPr>
              <w:t xml:space="preserve"> </w:t>
            </w:r>
            <w:r w:rsidRPr="00F07D76">
              <w:rPr>
                <w:rFonts w:ascii="Arial" w:hAnsi="Arial" w:cs="Arial"/>
              </w:rPr>
              <w:t>Αθανασάκη 2, Τ.Κ. 11526 Αθήνα</w:t>
            </w:r>
          </w:p>
        </w:tc>
      </w:tr>
      <w:tr w:rsidR="004E7366" w:rsidRPr="00F07D76" w:rsidTr="00883442">
        <w:trPr>
          <w:trHeight w:val="701"/>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before="108" w:line="264" w:lineRule="auto"/>
              <w:ind w:right="592"/>
              <w:jc w:val="center"/>
              <w:rPr>
                <w:rFonts w:ascii="Arial" w:hAnsi="Arial" w:cs="Arial"/>
                <w:b/>
              </w:rPr>
            </w:pPr>
            <w:r w:rsidRPr="00F07D76">
              <w:rPr>
                <w:rFonts w:ascii="Arial" w:hAnsi="Arial" w:cs="Arial"/>
                <w:b/>
              </w:rPr>
              <w:t>Ημερομηνία Λήξης</w:t>
            </w:r>
            <w:r w:rsidRPr="00F07D76">
              <w:rPr>
                <w:rFonts w:ascii="Arial" w:hAnsi="Arial" w:cs="Arial"/>
                <w:b/>
                <w:spacing w:val="1"/>
              </w:rPr>
              <w:t xml:space="preserve"> </w:t>
            </w:r>
            <w:r w:rsidRPr="00F07D76">
              <w:rPr>
                <w:rFonts w:ascii="Arial" w:hAnsi="Arial" w:cs="Arial"/>
                <w:b/>
              </w:rPr>
              <w:t>Κατάθεσης</w:t>
            </w:r>
            <w:r w:rsidRPr="00F07D76">
              <w:rPr>
                <w:rFonts w:ascii="Arial" w:hAnsi="Arial" w:cs="Arial"/>
                <w:b/>
                <w:spacing w:val="-13"/>
              </w:rPr>
              <w:t xml:space="preserve"> </w:t>
            </w:r>
            <w:r w:rsidRPr="00F07D76">
              <w:rPr>
                <w:rFonts w:ascii="Arial" w:hAnsi="Arial" w:cs="Arial"/>
                <w:b/>
              </w:rPr>
              <w:t>Προσφορών</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line="264" w:lineRule="auto"/>
              <w:ind w:left="34"/>
              <w:jc w:val="center"/>
              <w:rPr>
                <w:rFonts w:ascii="Arial" w:hAnsi="Arial" w:cs="Arial"/>
                <w:lang w:val="el-GR"/>
              </w:rPr>
            </w:pPr>
            <w:r w:rsidRPr="00F07D76">
              <w:rPr>
                <w:rFonts w:ascii="Arial" w:hAnsi="Arial" w:cs="Arial"/>
                <w:lang w:val="el-GR"/>
              </w:rPr>
              <w:t xml:space="preserve">Ημερομηνία: </w:t>
            </w:r>
            <w:r w:rsidR="00BD6DE1" w:rsidRPr="00F07D76">
              <w:rPr>
                <w:rFonts w:ascii="Arial" w:hAnsi="Arial" w:cs="Arial"/>
                <w:lang w:val="el-GR"/>
              </w:rPr>
              <w:t>22</w:t>
            </w:r>
            <w:r w:rsidR="00302FCC" w:rsidRPr="00F07D76">
              <w:rPr>
                <w:rFonts w:ascii="Arial" w:hAnsi="Arial" w:cs="Arial"/>
                <w:lang w:val="el-GR"/>
              </w:rPr>
              <w:t>-0</w:t>
            </w:r>
            <w:r w:rsidR="001873B9" w:rsidRPr="00F07D76">
              <w:rPr>
                <w:rFonts w:ascii="Arial" w:hAnsi="Arial" w:cs="Arial"/>
                <w:lang w:val="el-GR"/>
              </w:rPr>
              <w:t>7</w:t>
            </w:r>
            <w:r w:rsidR="00302FCC" w:rsidRPr="00F07D76">
              <w:rPr>
                <w:rFonts w:ascii="Arial" w:hAnsi="Arial" w:cs="Arial"/>
                <w:lang w:val="el-GR"/>
              </w:rPr>
              <w:t>-2024</w:t>
            </w:r>
            <w:r w:rsidR="009078D8" w:rsidRPr="00F07D76">
              <w:rPr>
                <w:rFonts w:ascii="Arial" w:hAnsi="Arial" w:cs="Arial"/>
                <w:lang w:val="el-GR"/>
              </w:rPr>
              <w:t xml:space="preserve"> </w:t>
            </w:r>
            <w:r w:rsidRPr="00F07D76">
              <w:rPr>
                <w:rFonts w:ascii="Arial" w:hAnsi="Arial" w:cs="Arial"/>
                <w:lang w:val="el-GR"/>
              </w:rPr>
              <w:t>Ημέρα</w:t>
            </w:r>
            <w:r w:rsidR="009078D8" w:rsidRPr="00F07D76">
              <w:rPr>
                <w:rFonts w:ascii="Arial" w:hAnsi="Arial" w:cs="Arial"/>
                <w:lang w:val="el-GR"/>
              </w:rPr>
              <w:t xml:space="preserve"> </w:t>
            </w:r>
            <w:r w:rsidR="00BD6DE1" w:rsidRPr="00F07D76">
              <w:rPr>
                <w:rFonts w:ascii="Arial" w:hAnsi="Arial" w:cs="Arial"/>
                <w:lang w:val="el-GR"/>
              </w:rPr>
              <w:t>Δευτέρα</w:t>
            </w:r>
          </w:p>
          <w:p w:rsidR="004E7366" w:rsidRPr="00F07D76" w:rsidRDefault="004E7366" w:rsidP="00F07D76">
            <w:pPr>
              <w:pStyle w:val="TableParagraph"/>
              <w:spacing w:line="264" w:lineRule="auto"/>
              <w:ind w:left="34"/>
              <w:jc w:val="center"/>
              <w:rPr>
                <w:rFonts w:ascii="Arial" w:hAnsi="Arial" w:cs="Arial"/>
                <w:lang w:val="el-GR"/>
              </w:rPr>
            </w:pPr>
            <w:r w:rsidRPr="00F07D76">
              <w:rPr>
                <w:rFonts w:ascii="Arial" w:hAnsi="Arial" w:cs="Arial"/>
                <w:lang w:val="el-GR"/>
              </w:rPr>
              <w:t>Ώρα:13:00</w:t>
            </w:r>
          </w:p>
        </w:tc>
      </w:tr>
      <w:tr w:rsidR="004E7366" w:rsidRPr="00F07D76" w:rsidTr="00883442">
        <w:trPr>
          <w:trHeight w:val="542"/>
          <w:jc w:val="center"/>
        </w:trPr>
        <w:tc>
          <w:tcPr>
            <w:tcW w:w="2851" w:type="dxa"/>
            <w:tcBorders>
              <w:top w:val="single" w:sz="4" w:space="0" w:color="000000"/>
              <w:left w:val="single" w:sz="4" w:space="0" w:color="000000"/>
              <w:bottom w:val="single" w:sz="4" w:space="0" w:color="000000"/>
              <w:right w:val="single" w:sz="4" w:space="0" w:color="000000"/>
            </w:tcBorders>
            <w:vAlign w:val="center"/>
          </w:tcPr>
          <w:p w:rsidR="004E7366" w:rsidRPr="00F07D76" w:rsidRDefault="004E7366" w:rsidP="00F07D76">
            <w:pPr>
              <w:pStyle w:val="TableParagraph"/>
              <w:spacing w:line="264" w:lineRule="auto"/>
              <w:ind w:left="0"/>
              <w:jc w:val="center"/>
              <w:rPr>
                <w:rFonts w:ascii="Arial" w:hAnsi="Arial" w:cs="Arial"/>
                <w:b/>
                <w:lang w:val="el-GR"/>
              </w:rPr>
            </w:pPr>
          </w:p>
          <w:p w:rsidR="004E7366" w:rsidRPr="00F07D76" w:rsidRDefault="004E7366" w:rsidP="00F07D76">
            <w:pPr>
              <w:pStyle w:val="TableParagraph"/>
              <w:spacing w:before="1" w:line="264" w:lineRule="auto"/>
              <w:jc w:val="center"/>
              <w:rPr>
                <w:rFonts w:ascii="Arial" w:hAnsi="Arial" w:cs="Arial"/>
                <w:b/>
                <w:lang w:val="el-GR"/>
              </w:rPr>
            </w:pPr>
            <w:r w:rsidRPr="00F07D76">
              <w:rPr>
                <w:rFonts w:ascii="Arial" w:hAnsi="Arial" w:cs="Arial"/>
                <w:b/>
                <w:lang w:val="el-GR"/>
              </w:rPr>
              <w:t>Χρόνος</w:t>
            </w:r>
            <w:r w:rsidRPr="00F07D76">
              <w:rPr>
                <w:rFonts w:ascii="Arial" w:hAnsi="Arial" w:cs="Arial"/>
                <w:b/>
                <w:spacing w:val="-5"/>
                <w:lang w:val="el-GR"/>
              </w:rPr>
              <w:t xml:space="preserve"> </w:t>
            </w:r>
            <w:r w:rsidRPr="00F07D76">
              <w:rPr>
                <w:rFonts w:ascii="Arial" w:hAnsi="Arial" w:cs="Arial"/>
                <w:b/>
                <w:lang w:val="el-GR"/>
              </w:rPr>
              <w:t>Διενέργειας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302FCC" w:rsidRPr="00F07D76" w:rsidRDefault="00302FCC" w:rsidP="00F07D76">
            <w:pPr>
              <w:pStyle w:val="TableParagraph"/>
              <w:spacing w:line="264" w:lineRule="auto"/>
              <w:ind w:left="34"/>
              <w:jc w:val="center"/>
              <w:rPr>
                <w:rFonts w:ascii="Arial" w:hAnsi="Arial" w:cs="Arial"/>
                <w:lang w:val="el-GR"/>
              </w:rPr>
            </w:pPr>
            <w:r w:rsidRPr="00F07D76">
              <w:rPr>
                <w:rFonts w:ascii="Arial" w:hAnsi="Arial" w:cs="Arial"/>
                <w:lang w:val="el-GR"/>
              </w:rPr>
              <w:t xml:space="preserve">Ημερομηνία: </w:t>
            </w:r>
            <w:r w:rsidR="00BD6DE1" w:rsidRPr="00F07D76">
              <w:rPr>
                <w:rFonts w:ascii="Arial" w:hAnsi="Arial" w:cs="Arial"/>
                <w:lang w:val="el-GR"/>
              </w:rPr>
              <w:t>23</w:t>
            </w:r>
            <w:r w:rsidRPr="00F07D76">
              <w:rPr>
                <w:rFonts w:ascii="Arial" w:hAnsi="Arial" w:cs="Arial"/>
                <w:lang w:val="el-GR"/>
              </w:rPr>
              <w:t>-0</w:t>
            </w:r>
            <w:r w:rsidR="001873B9" w:rsidRPr="00F07D76">
              <w:rPr>
                <w:rFonts w:ascii="Arial" w:hAnsi="Arial" w:cs="Arial"/>
                <w:lang w:val="el-GR"/>
              </w:rPr>
              <w:t>7</w:t>
            </w:r>
            <w:r w:rsidRPr="00F07D76">
              <w:rPr>
                <w:rFonts w:ascii="Arial" w:hAnsi="Arial" w:cs="Arial"/>
                <w:lang w:val="el-GR"/>
              </w:rPr>
              <w:t>-2024</w:t>
            </w:r>
            <w:r w:rsidR="00942A85" w:rsidRPr="00F07D76">
              <w:rPr>
                <w:rFonts w:ascii="Arial" w:hAnsi="Arial" w:cs="Arial"/>
              </w:rPr>
              <w:t xml:space="preserve"> </w:t>
            </w:r>
            <w:r w:rsidRPr="00F07D76">
              <w:rPr>
                <w:rFonts w:ascii="Arial" w:hAnsi="Arial" w:cs="Arial"/>
                <w:lang w:val="el-GR"/>
              </w:rPr>
              <w:t>Ημέρα</w:t>
            </w:r>
            <w:r w:rsidR="001873B9" w:rsidRPr="00F07D76">
              <w:rPr>
                <w:rFonts w:ascii="Arial" w:hAnsi="Arial" w:cs="Arial"/>
                <w:lang w:val="el-GR"/>
              </w:rPr>
              <w:t xml:space="preserve"> </w:t>
            </w:r>
            <w:r w:rsidR="00BD6DE1" w:rsidRPr="00F07D76">
              <w:rPr>
                <w:rFonts w:ascii="Arial" w:hAnsi="Arial" w:cs="Arial"/>
                <w:lang w:val="el-GR"/>
              </w:rPr>
              <w:t>Τρίτη</w:t>
            </w:r>
          </w:p>
          <w:p w:rsidR="004E7366" w:rsidRPr="00F07D76" w:rsidRDefault="00302FCC" w:rsidP="00F07D76">
            <w:pPr>
              <w:pStyle w:val="TableParagraph"/>
              <w:spacing w:line="264" w:lineRule="auto"/>
              <w:ind w:left="34"/>
              <w:jc w:val="center"/>
              <w:rPr>
                <w:rFonts w:ascii="Arial" w:hAnsi="Arial" w:cs="Arial"/>
                <w:lang w:val="el-GR"/>
              </w:rPr>
            </w:pPr>
            <w:r w:rsidRPr="00F07D76">
              <w:rPr>
                <w:rFonts w:ascii="Arial" w:hAnsi="Arial" w:cs="Arial"/>
                <w:lang w:val="el-GR"/>
              </w:rPr>
              <w:t>Ώρα:1</w:t>
            </w:r>
            <w:r w:rsidR="00BD6DE1" w:rsidRPr="00F07D76">
              <w:rPr>
                <w:rFonts w:ascii="Arial" w:hAnsi="Arial" w:cs="Arial"/>
                <w:lang w:val="el-GR"/>
              </w:rPr>
              <w:t>0</w:t>
            </w:r>
            <w:r w:rsidRPr="00F07D76">
              <w:rPr>
                <w:rFonts w:ascii="Arial" w:hAnsi="Arial" w:cs="Arial"/>
                <w:lang w:val="el-GR"/>
              </w:rPr>
              <w:t>:00</w:t>
            </w:r>
          </w:p>
        </w:tc>
      </w:tr>
      <w:tr w:rsidR="004E7366" w:rsidRPr="00F07D76" w:rsidTr="0010700B">
        <w:trPr>
          <w:trHeight w:val="438"/>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before="110" w:line="264" w:lineRule="auto"/>
              <w:jc w:val="center"/>
              <w:rPr>
                <w:rFonts w:ascii="Arial" w:hAnsi="Arial" w:cs="Arial"/>
                <w:b/>
                <w:lang w:val="el-GR"/>
              </w:rPr>
            </w:pPr>
            <w:r w:rsidRPr="00F07D76">
              <w:rPr>
                <w:rFonts w:ascii="Arial" w:hAnsi="Arial" w:cs="Arial"/>
                <w:b/>
                <w:lang w:val="el-GR"/>
              </w:rPr>
              <w:t>Τόπος</w:t>
            </w:r>
            <w:r w:rsidRPr="00F07D76">
              <w:rPr>
                <w:rFonts w:ascii="Arial" w:hAnsi="Arial" w:cs="Arial"/>
                <w:b/>
                <w:spacing w:val="-5"/>
                <w:lang w:val="el-GR"/>
              </w:rPr>
              <w:t xml:space="preserve"> </w:t>
            </w:r>
            <w:r w:rsidRPr="00F07D76">
              <w:rPr>
                <w:rFonts w:ascii="Arial" w:hAnsi="Arial" w:cs="Arial"/>
                <w:b/>
                <w:lang w:val="el-GR"/>
              </w:rPr>
              <w:t>Διενέργειας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line="264" w:lineRule="auto"/>
              <w:ind w:left="34" w:hanging="269"/>
              <w:jc w:val="center"/>
              <w:rPr>
                <w:rFonts w:ascii="Arial" w:hAnsi="Arial" w:cs="Arial"/>
                <w:lang w:val="el-GR"/>
              </w:rPr>
            </w:pPr>
            <w:r w:rsidRPr="00F07D76">
              <w:rPr>
                <w:rFonts w:ascii="Arial" w:hAnsi="Arial" w:cs="Arial"/>
                <w:lang w:val="el-GR"/>
              </w:rPr>
              <w:t>Γραφείο Προμηθειών</w:t>
            </w:r>
          </w:p>
        </w:tc>
      </w:tr>
      <w:tr w:rsidR="004E7366" w:rsidRPr="00F07D76" w:rsidTr="0010700B">
        <w:trPr>
          <w:trHeight w:val="438"/>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line="264" w:lineRule="auto"/>
              <w:ind w:right="-34" w:firstLine="52"/>
              <w:jc w:val="center"/>
              <w:rPr>
                <w:rFonts w:ascii="Arial" w:hAnsi="Arial" w:cs="Arial"/>
                <w:b/>
                <w:lang w:val="el-GR"/>
              </w:rPr>
            </w:pPr>
            <w:r w:rsidRPr="00F07D76">
              <w:rPr>
                <w:rFonts w:ascii="Arial" w:hAnsi="Arial" w:cs="Arial"/>
                <w:b/>
                <w:lang w:val="el-GR"/>
              </w:rPr>
              <w:t>Περιγραφή</w:t>
            </w:r>
            <w:r w:rsidRPr="00F07D76">
              <w:rPr>
                <w:rFonts w:ascii="Arial" w:hAnsi="Arial" w:cs="Arial"/>
                <w:b/>
                <w:spacing w:val="1"/>
                <w:lang w:val="el-GR"/>
              </w:rPr>
              <w:t xml:space="preserve"> </w:t>
            </w:r>
            <w:r w:rsidRPr="00F07D76">
              <w:rPr>
                <w:rFonts w:ascii="Arial" w:hAnsi="Arial" w:cs="Arial"/>
                <w:b/>
                <w:spacing w:val="-1"/>
                <w:lang w:val="el-GR"/>
              </w:rPr>
              <w:t>Είδους/Υπηρεσίας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EA6C56" w:rsidP="00F07D76">
            <w:pPr>
              <w:spacing w:line="264" w:lineRule="auto"/>
              <w:jc w:val="center"/>
              <w:rPr>
                <w:rFonts w:ascii="Arial" w:eastAsia="Times New Roman" w:hAnsi="Arial" w:cs="Arial"/>
                <w:lang w:val="el-GR" w:eastAsia="en-US"/>
              </w:rPr>
            </w:pPr>
            <w:r w:rsidRPr="00F07D76">
              <w:rPr>
                <w:rFonts w:ascii="Arial" w:hAnsi="Arial" w:cs="Arial"/>
                <w:lang w:val="el-GR"/>
              </w:rPr>
              <w:t>6ΜΗΝΗ</w:t>
            </w:r>
            <w:r w:rsidR="006A47EE" w:rsidRPr="00F07D76">
              <w:rPr>
                <w:rFonts w:ascii="Arial" w:hAnsi="Arial" w:cs="Arial"/>
                <w:lang w:val="el-GR"/>
              </w:rPr>
              <w:t xml:space="preserve"> ΣΥΜΒΑΣΗ </w:t>
            </w:r>
            <w:r w:rsidRPr="00F07D76">
              <w:rPr>
                <w:rFonts w:ascii="Arial" w:hAnsi="Arial" w:cs="Arial"/>
                <w:lang w:val="el-GR"/>
              </w:rPr>
              <w:t xml:space="preserve">ΥΠΗΡΕΣΙΩΝ </w:t>
            </w:r>
            <w:r w:rsidR="0035588F" w:rsidRPr="00F07D76">
              <w:rPr>
                <w:rFonts w:ascii="Arial" w:hAnsi="Arial" w:cs="Arial"/>
                <w:lang w:val="el-GR"/>
              </w:rPr>
              <w:t>ΚΑΘΑΡΙΟΤΗΤΑΣ</w:t>
            </w:r>
          </w:p>
        </w:tc>
      </w:tr>
      <w:tr w:rsidR="004E7366" w:rsidRPr="00F07D76" w:rsidTr="00883442">
        <w:trPr>
          <w:trHeight w:val="437"/>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before="110" w:line="264" w:lineRule="auto"/>
              <w:jc w:val="center"/>
              <w:rPr>
                <w:rFonts w:ascii="Arial" w:hAnsi="Arial" w:cs="Arial"/>
                <w:b/>
              </w:rPr>
            </w:pPr>
            <w:r w:rsidRPr="00F07D76">
              <w:rPr>
                <w:rFonts w:ascii="Arial" w:hAnsi="Arial" w:cs="Arial"/>
                <w:b/>
                <w:lang w:val="el-GR"/>
              </w:rPr>
              <w:t>Πρ</w:t>
            </w:r>
            <w:r w:rsidRPr="00F07D76">
              <w:rPr>
                <w:rFonts w:ascii="Arial" w:hAnsi="Arial" w:cs="Arial"/>
                <w:b/>
              </w:rPr>
              <w:t>οϋπολογισθείσα</w:t>
            </w:r>
            <w:r w:rsidRPr="00F07D76">
              <w:rPr>
                <w:rFonts w:ascii="Arial" w:hAnsi="Arial" w:cs="Arial"/>
                <w:b/>
                <w:spacing w:val="-7"/>
              </w:rPr>
              <w:t xml:space="preserve"> </w:t>
            </w:r>
            <w:r w:rsidRPr="00F07D76">
              <w:rPr>
                <w:rFonts w:ascii="Arial" w:hAnsi="Arial" w:cs="Arial"/>
                <w:b/>
              </w:rPr>
              <w:t>Δαπάνη</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3165AE" w:rsidP="00F07D76">
            <w:pPr>
              <w:pStyle w:val="TableParagraph"/>
              <w:spacing w:line="264" w:lineRule="auto"/>
              <w:ind w:left="34" w:hanging="466"/>
              <w:jc w:val="center"/>
              <w:rPr>
                <w:rFonts w:ascii="Arial" w:hAnsi="Arial" w:cs="Arial"/>
                <w:lang w:val="el-GR"/>
              </w:rPr>
            </w:pPr>
            <w:r w:rsidRPr="00F07D76">
              <w:rPr>
                <w:rFonts w:ascii="Arial" w:hAnsi="Arial" w:cs="Arial"/>
                <w:lang w:val="el-GR"/>
              </w:rPr>
              <w:t>205.000,00€</w:t>
            </w:r>
            <w:r w:rsidR="004E7366" w:rsidRPr="00F07D76">
              <w:rPr>
                <w:rFonts w:ascii="Arial" w:hAnsi="Arial" w:cs="Arial"/>
                <w:lang w:val="el-GR"/>
              </w:rPr>
              <w:t xml:space="preserve"> πλέον Φ</w:t>
            </w:r>
            <w:r w:rsidR="00182C08" w:rsidRPr="00F07D76">
              <w:rPr>
                <w:rFonts w:ascii="Arial" w:hAnsi="Arial" w:cs="Arial"/>
                <w:lang w:val="el-GR"/>
              </w:rPr>
              <w:t>.</w:t>
            </w:r>
            <w:r w:rsidR="004E7366" w:rsidRPr="00F07D76">
              <w:rPr>
                <w:rFonts w:ascii="Arial" w:hAnsi="Arial" w:cs="Arial"/>
                <w:lang w:val="el-GR"/>
              </w:rPr>
              <w:t>Π</w:t>
            </w:r>
            <w:r w:rsidR="00182C08" w:rsidRPr="00F07D76">
              <w:rPr>
                <w:rFonts w:ascii="Arial" w:hAnsi="Arial" w:cs="Arial"/>
                <w:lang w:val="el-GR"/>
              </w:rPr>
              <w:t>.</w:t>
            </w:r>
            <w:r w:rsidR="004E7366" w:rsidRPr="00F07D76">
              <w:rPr>
                <w:rFonts w:ascii="Arial" w:hAnsi="Arial" w:cs="Arial"/>
                <w:lang w:val="el-GR"/>
              </w:rPr>
              <w:t>Α</w:t>
            </w:r>
            <w:r w:rsidR="00182C08" w:rsidRPr="00F07D76">
              <w:rPr>
                <w:rFonts w:ascii="Arial" w:hAnsi="Arial" w:cs="Arial"/>
                <w:lang w:val="el-GR"/>
              </w:rPr>
              <w:t>.</w:t>
            </w:r>
            <w:r w:rsidR="004E7366" w:rsidRPr="00F07D76">
              <w:rPr>
                <w:rFonts w:ascii="Arial" w:hAnsi="Arial" w:cs="Arial"/>
                <w:lang w:val="el-GR"/>
              </w:rPr>
              <w:t xml:space="preserve"> </w:t>
            </w:r>
          </w:p>
        </w:tc>
      </w:tr>
      <w:tr w:rsidR="004E7366" w:rsidRPr="00F07D76" w:rsidTr="00883442">
        <w:trPr>
          <w:trHeight w:val="233"/>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before="187" w:line="264" w:lineRule="auto"/>
              <w:jc w:val="center"/>
              <w:rPr>
                <w:rFonts w:ascii="Arial" w:hAnsi="Arial" w:cs="Arial"/>
                <w:b/>
                <w:lang w:val="el-GR"/>
              </w:rPr>
            </w:pPr>
            <w:r w:rsidRPr="00F07D76">
              <w:rPr>
                <w:rFonts w:ascii="Arial" w:hAnsi="Arial" w:cs="Arial"/>
                <w:b/>
                <w:lang w:val="el-GR"/>
              </w:rPr>
              <w:t>Διάρκεια</w:t>
            </w:r>
            <w:r w:rsidRPr="00F07D76">
              <w:rPr>
                <w:rFonts w:ascii="Arial" w:hAnsi="Arial" w:cs="Arial"/>
                <w:b/>
                <w:spacing w:val="-4"/>
                <w:lang w:val="el-GR"/>
              </w:rPr>
              <w:t xml:space="preserve"> </w:t>
            </w:r>
            <w:r w:rsidRPr="00F07D76">
              <w:rPr>
                <w:rFonts w:ascii="Arial" w:hAnsi="Arial" w:cs="Arial"/>
                <w:b/>
                <w:lang w:val="el-GR"/>
              </w:rPr>
              <w:t>της</w:t>
            </w:r>
            <w:r w:rsidRPr="00F07D76">
              <w:rPr>
                <w:rFonts w:ascii="Arial" w:hAnsi="Arial" w:cs="Arial"/>
                <w:b/>
                <w:spacing w:val="-2"/>
                <w:lang w:val="el-GR"/>
              </w:rPr>
              <w:t xml:space="preserve"> </w:t>
            </w:r>
            <w:r w:rsidRPr="00F07D76">
              <w:rPr>
                <w:rFonts w:ascii="Arial" w:hAnsi="Arial" w:cs="Arial"/>
                <w:b/>
                <w:lang w:val="el-GR"/>
              </w:rPr>
              <w:t>σύμβασης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EA6C56" w:rsidP="00DC6FCC">
            <w:pPr>
              <w:pStyle w:val="TableParagraph"/>
              <w:spacing w:before="1" w:line="264" w:lineRule="auto"/>
              <w:ind w:left="34"/>
              <w:jc w:val="center"/>
              <w:rPr>
                <w:rFonts w:ascii="Arial" w:hAnsi="Arial" w:cs="Arial"/>
                <w:lang w:val="el-GR"/>
              </w:rPr>
            </w:pPr>
            <w:r w:rsidRPr="00F07D76">
              <w:rPr>
                <w:rFonts w:ascii="Arial" w:hAnsi="Arial" w:cs="Arial"/>
                <w:lang w:val="el-GR"/>
              </w:rPr>
              <w:t>Έξι (6) μήνες</w:t>
            </w:r>
            <w:r w:rsidR="00C73DF8" w:rsidRPr="00F07D76">
              <w:rPr>
                <w:rFonts w:ascii="Arial" w:hAnsi="Arial" w:cs="Arial"/>
              </w:rPr>
              <w:t>-</w:t>
            </w:r>
            <w:r w:rsidR="00771134" w:rsidRPr="00F07D76">
              <w:rPr>
                <w:rFonts w:ascii="Arial" w:hAnsi="Arial" w:cs="Arial"/>
              </w:rPr>
              <w:t xml:space="preserve"> </w:t>
            </w:r>
            <w:r w:rsidR="00BD6DE1" w:rsidRPr="00F07D76">
              <w:rPr>
                <w:rFonts w:ascii="Arial" w:hAnsi="Arial" w:cs="Arial"/>
              </w:rPr>
              <w:t xml:space="preserve">από </w:t>
            </w:r>
            <w:r w:rsidR="00BD6DE1" w:rsidRPr="00F07D76">
              <w:rPr>
                <w:rFonts w:ascii="Arial" w:hAnsi="Arial" w:cs="Arial"/>
                <w:lang w:val="el-GR"/>
              </w:rPr>
              <w:t>3</w:t>
            </w:r>
            <w:r w:rsidR="00BD6DE1" w:rsidRPr="00F07D76">
              <w:rPr>
                <w:rFonts w:ascii="Arial" w:hAnsi="Arial" w:cs="Arial"/>
              </w:rPr>
              <w:t xml:space="preserve">1/07/2024 έως </w:t>
            </w:r>
            <w:r w:rsidR="00BD6DE1" w:rsidRPr="00F07D76">
              <w:rPr>
                <w:rFonts w:ascii="Arial" w:hAnsi="Arial" w:cs="Arial"/>
                <w:lang w:val="el-GR"/>
              </w:rPr>
              <w:t>3</w:t>
            </w:r>
            <w:r w:rsidR="00DC6FCC">
              <w:rPr>
                <w:rFonts w:ascii="Arial" w:hAnsi="Arial" w:cs="Arial"/>
              </w:rPr>
              <w:t>0</w:t>
            </w:r>
            <w:r w:rsidR="00C73DF8" w:rsidRPr="00F07D76">
              <w:rPr>
                <w:rFonts w:ascii="Arial" w:hAnsi="Arial" w:cs="Arial"/>
              </w:rPr>
              <w:t>/01/2025</w:t>
            </w:r>
          </w:p>
        </w:tc>
      </w:tr>
      <w:tr w:rsidR="004E7366" w:rsidRPr="00F07D76" w:rsidTr="0010700B">
        <w:trPr>
          <w:trHeight w:val="436"/>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line="264" w:lineRule="auto"/>
              <w:ind w:hanging="1"/>
              <w:jc w:val="center"/>
              <w:rPr>
                <w:rFonts w:ascii="Arial" w:hAnsi="Arial" w:cs="Arial"/>
                <w:b/>
                <w:lang w:val="el-GR"/>
              </w:rPr>
            </w:pPr>
            <w:r w:rsidRPr="00F07D76">
              <w:rPr>
                <w:rFonts w:ascii="Arial" w:hAnsi="Arial" w:cs="Arial"/>
                <w:b/>
                <w:lang w:val="el-GR"/>
              </w:rPr>
              <w:t>Χρόνος</w:t>
            </w:r>
            <w:r w:rsidRPr="00F07D76">
              <w:rPr>
                <w:rFonts w:ascii="Arial" w:hAnsi="Arial" w:cs="Arial"/>
                <w:b/>
                <w:spacing w:val="-8"/>
                <w:lang w:val="el-GR"/>
              </w:rPr>
              <w:t xml:space="preserve"> </w:t>
            </w:r>
            <w:r w:rsidRPr="00F07D76">
              <w:rPr>
                <w:rFonts w:ascii="Arial" w:hAnsi="Arial" w:cs="Arial"/>
                <w:b/>
                <w:lang w:val="el-GR"/>
              </w:rPr>
              <w:t>και</w:t>
            </w:r>
            <w:r w:rsidRPr="00F07D76">
              <w:rPr>
                <w:rFonts w:ascii="Arial" w:hAnsi="Arial" w:cs="Arial"/>
                <w:b/>
                <w:spacing w:val="-8"/>
                <w:lang w:val="el-GR"/>
              </w:rPr>
              <w:t xml:space="preserve"> </w:t>
            </w:r>
            <w:r w:rsidRPr="00F07D76">
              <w:rPr>
                <w:rFonts w:ascii="Arial" w:hAnsi="Arial" w:cs="Arial"/>
                <w:b/>
                <w:lang w:val="el-GR"/>
              </w:rPr>
              <w:t>Τόπος</w:t>
            </w:r>
            <w:r w:rsidRPr="00F07D76">
              <w:rPr>
                <w:rFonts w:ascii="Arial" w:hAnsi="Arial" w:cs="Arial"/>
                <w:b/>
                <w:spacing w:val="-49"/>
                <w:lang w:val="el-GR"/>
              </w:rPr>
              <w:t xml:space="preserve"> </w:t>
            </w:r>
            <w:r w:rsidRPr="00F07D76">
              <w:rPr>
                <w:rFonts w:ascii="Arial" w:hAnsi="Arial" w:cs="Arial"/>
                <w:b/>
                <w:lang w:val="el-GR"/>
              </w:rPr>
              <w:t>Παράδοσης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F07D76" w:rsidRDefault="004E7366" w:rsidP="00F07D76">
            <w:pPr>
              <w:pStyle w:val="TableParagraph"/>
              <w:spacing w:before="110" w:line="264" w:lineRule="auto"/>
              <w:ind w:left="34"/>
              <w:jc w:val="center"/>
              <w:rPr>
                <w:rFonts w:ascii="Arial" w:hAnsi="Arial" w:cs="Arial"/>
                <w:lang w:val="el-GR"/>
              </w:rPr>
            </w:pPr>
            <w:r w:rsidRPr="00F07D76">
              <w:rPr>
                <w:rFonts w:ascii="Arial" w:hAnsi="Arial" w:cs="Arial"/>
                <w:lang w:val="el-GR"/>
              </w:rPr>
              <w:t>Γ.Ν.Α.</w:t>
            </w:r>
            <w:r w:rsidRPr="00F07D76">
              <w:rPr>
                <w:rFonts w:ascii="Arial" w:hAnsi="Arial" w:cs="Arial"/>
                <w:spacing w:val="-3"/>
                <w:lang w:val="el-GR"/>
              </w:rPr>
              <w:t xml:space="preserve"> </w:t>
            </w:r>
            <w:r w:rsidRPr="00F07D76">
              <w:rPr>
                <w:rFonts w:ascii="Arial" w:hAnsi="Arial" w:cs="Arial"/>
                <w:lang w:val="el-GR"/>
              </w:rPr>
              <w:t>«Κοργιαλένειο</w:t>
            </w:r>
            <w:r w:rsidR="00771134" w:rsidRPr="00F07D76">
              <w:rPr>
                <w:rFonts w:ascii="Arial" w:hAnsi="Arial" w:cs="Arial"/>
                <w:lang w:val="el-GR"/>
              </w:rPr>
              <w:t xml:space="preserve"> </w:t>
            </w:r>
            <w:r w:rsidRPr="00F07D76">
              <w:rPr>
                <w:rFonts w:ascii="Arial" w:hAnsi="Arial" w:cs="Arial"/>
                <w:lang w:val="el-GR"/>
              </w:rPr>
              <w:t>-</w:t>
            </w:r>
            <w:r w:rsidR="00771134" w:rsidRPr="00F07D76">
              <w:rPr>
                <w:rFonts w:ascii="Arial" w:hAnsi="Arial" w:cs="Arial"/>
                <w:lang w:val="el-GR"/>
              </w:rPr>
              <w:t xml:space="preserve"> </w:t>
            </w:r>
            <w:r w:rsidRPr="00F07D76">
              <w:rPr>
                <w:rFonts w:ascii="Arial" w:hAnsi="Arial" w:cs="Arial"/>
                <w:lang w:val="el-GR"/>
              </w:rPr>
              <w:t>Μπενάκειο» Ε.Ε.Σ.</w:t>
            </w:r>
          </w:p>
        </w:tc>
      </w:tr>
    </w:tbl>
    <w:p w:rsidR="004E7366" w:rsidRPr="00F07D76" w:rsidRDefault="004E7366" w:rsidP="00F07D76">
      <w:pPr>
        <w:spacing w:line="264" w:lineRule="auto"/>
        <w:jc w:val="both"/>
        <w:rPr>
          <w:rFonts w:ascii="Arial" w:hAnsi="Arial" w:cs="Arial"/>
        </w:rPr>
      </w:pPr>
    </w:p>
    <w:p w:rsidR="001F6D9B" w:rsidRPr="00F07D76" w:rsidRDefault="00261924" w:rsidP="00F07D76">
      <w:pPr>
        <w:spacing w:line="264" w:lineRule="auto"/>
        <w:jc w:val="both"/>
        <w:rPr>
          <w:rFonts w:ascii="Arial" w:hAnsi="Arial" w:cs="Arial"/>
        </w:rPr>
      </w:pPr>
      <w:r w:rsidRPr="00F07D76">
        <w:rPr>
          <w:rFonts w:ascii="Arial" w:hAnsi="Arial" w:cs="Arial"/>
        </w:rPr>
        <w:lastRenderedPageBreak/>
        <w:t>Το Γενικό Νοσοκομείο Αθηνών «ΚΟΡΓΙΑΛΕΝΕΙΟ-Μ</w:t>
      </w:r>
      <w:r w:rsidR="00043C90" w:rsidRPr="00F07D76">
        <w:rPr>
          <w:rFonts w:ascii="Arial" w:hAnsi="Arial" w:cs="Arial"/>
        </w:rPr>
        <w:t>ΠΕΝΑΚΕΙΟ» Ε.Ε.Σ., έχοντας υπόψη:</w:t>
      </w:r>
    </w:p>
    <w:p w:rsidR="00302DC3" w:rsidRPr="00F07D76" w:rsidRDefault="00302DC3" w:rsidP="00F07D76">
      <w:pPr>
        <w:spacing w:line="264" w:lineRule="auto"/>
        <w:jc w:val="both"/>
        <w:rPr>
          <w:rFonts w:ascii="Arial" w:hAnsi="Arial" w:cs="Arial"/>
        </w:rPr>
      </w:pPr>
      <w:r w:rsidRPr="00F07D76">
        <w:rPr>
          <w:rFonts w:ascii="Arial" w:hAnsi="Arial" w:cs="Arial"/>
        </w:rPr>
        <w:t>Τις διατάξεις :</w:t>
      </w:r>
    </w:p>
    <w:p w:rsidR="00883442" w:rsidRPr="00F07D76" w:rsidRDefault="00883442" w:rsidP="00F07D76">
      <w:pPr>
        <w:pStyle w:val="-HTML"/>
        <w:spacing w:line="264" w:lineRule="auto"/>
        <w:jc w:val="both"/>
        <w:rPr>
          <w:rFonts w:ascii="Arial" w:hAnsi="Arial" w:cs="Arial"/>
          <w:sz w:val="22"/>
          <w:szCs w:val="22"/>
        </w:rPr>
      </w:pPr>
      <w:r w:rsidRPr="00F07D76">
        <w:rPr>
          <w:rFonts w:ascii="Arial" w:hAnsi="Arial" w:cs="Arial"/>
          <w:sz w:val="22"/>
          <w:szCs w:val="22"/>
        </w:rPr>
        <w:t>Τις διατάξεις της παρ. 2</w:t>
      </w:r>
      <w:r w:rsidR="00EA6C56" w:rsidRPr="00F07D76">
        <w:rPr>
          <w:rFonts w:ascii="Arial" w:hAnsi="Arial" w:cs="Arial"/>
          <w:sz w:val="22"/>
          <w:szCs w:val="22"/>
        </w:rPr>
        <w:t>γ</w:t>
      </w:r>
      <w:r w:rsidRPr="00F07D76">
        <w:rPr>
          <w:rFonts w:ascii="Arial" w:hAnsi="Arial" w:cs="Arial"/>
          <w:sz w:val="22"/>
          <w:szCs w:val="22"/>
        </w:rPr>
        <w:t xml:space="preserve"> του άρθρου 32 του Ν. 4412/16 σύμφωνα με τις οποίες είναι επιτρεπτή η προσφυγή σε διαδικασία διαπραγμάτευσης χωρίς προηγούμενη δημοσίευση, «</w:t>
      </w:r>
      <w:r w:rsidR="00EA6C56" w:rsidRPr="00F07D76">
        <w:rPr>
          <w:rFonts w:ascii="Arial" w:hAnsi="Arial" w:cs="Arial"/>
          <w:color w:val="000000"/>
          <w:sz w:val="22"/>
          <w:szCs w:val="22"/>
        </w:rPr>
        <w:t>στο μέτρο που είναι απολύτως απαραίτητο, εάν λόγω κατεπείγουσας ανάγκης οφειλόμενης σε γεγονότα απρόβλεπτα για την αναθέτουσα αρχή, δεν είναι δυνατή η τήρηση των προθεσμιών που προβλέπονται για τις ανοικτές, κλειστές ή ανταγωνιστικές διαδικασίες με διαπραγμάτευση</w:t>
      </w:r>
      <w:r w:rsidRPr="00F07D76">
        <w:rPr>
          <w:rFonts w:ascii="Arial" w:hAnsi="Arial" w:cs="Arial"/>
          <w:sz w:val="22"/>
          <w:szCs w:val="22"/>
        </w:rPr>
        <w:t>……».</w:t>
      </w:r>
    </w:p>
    <w:p w:rsidR="00EA6C56" w:rsidRPr="00F07D76" w:rsidRDefault="00EA6C56" w:rsidP="00F07D76">
      <w:pPr>
        <w:spacing w:line="264" w:lineRule="auto"/>
        <w:jc w:val="both"/>
        <w:rPr>
          <w:rFonts w:ascii="Arial" w:hAnsi="Arial" w:cs="Arial"/>
        </w:rPr>
      </w:pPr>
    </w:p>
    <w:p w:rsidR="00302DC3" w:rsidRPr="00F07D76" w:rsidRDefault="00302DC3" w:rsidP="00F07D76">
      <w:pPr>
        <w:spacing w:line="264" w:lineRule="auto"/>
        <w:jc w:val="both"/>
        <w:rPr>
          <w:rFonts w:ascii="Arial" w:hAnsi="Arial" w:cs="Arial"/>
        </w:rPr>
      </w:pPr>
      <w:r w:rsidRPr="00F07D76">
        <w:rPr>
          <w:rFonts w:ascii="Arial" w:hAnsi="Arial" w:cs="Arial"/>
        </w:rPr>
        <w:t>Τις αποφάσεις :</w:t>
      </w:r>
    </w:p>
    <w:p w:rsidR="00836F03" w:rsidRPr="00F07D76" w:rsidRDefault="00A068E4" w:rsidP="00F07D76">
      <w:pPr>
        <w:spacing w:line="264" w:lineRule="auto"/>
        <w:jc w:val="both"/>
        <w:rPr>
          <w:rFonts w:ascii="Arial" w:hAnsi="Arial" w:cs="Arial"/>
        </w:rPr>
      </w:pPr>
      <w:r w:rsidRPr="00F07D76">
        <w:rPr>
          <w:rFonts w:ascii="Arial" w:hAnsi="Arial" w:cs="Arial"/>
        </w:rPr>
        <w:t>Την με την υπ’ αριθμ πρωτ</w:t>
      </w:r>
      <w:r w:rsidR="004236B5" w:rsidRPr="00F07D76">
        <w:rPr>
          <w:rFonts w:ascii="Arial" w:hAnsi="Arial" w:cs="Arial"/>
        </w:rPr>
        <w:t>.</w:t>
      </w:r>
      <w:r w:rsidR="00EA6C56" w:rsidRPr="00F07D76">
        <w:rPr>
          <w:rFonts w:ascii="Arial" w:hAnsi="Arial" w:cs="Arial"/>
        </w:rPr>
        <w:t>18</w:t>
      </w:r>
      <w:r w:rsidR="005F59F3" w:rsidRPr="00F07D76">
        <w:rPr>
          <w:rFonts w:ascii="Arial" w:hAnsi="Arial" w:cs="Arial"/>
        </w:rPr>
        <w:t>788</w:t>
      </w:r>
      <w:r w:rsidR="004F3933" w:rsidRPr="00F07D76">
        <w:rPr>
          <w:rFonts w:ascii="Arial" w:hAnsi="Arial" w:cs="Arial"/>
        </w:rPr>
        <w:t>/1</w:t>
      </w:r>
      <w:r w:rsidR="005F59F3" w:rsidRPr="00F07D76">
        <w:rPr>
          <w:rFonts w:ascii="Arial" w:hAnsi="Arial" w:cs="Arial"/>
        </w:rPr>
        <w:t>9</w:t>
      </w:r>
      <w:r w:rsidR="004F3933" w:rsidRPr="00F07D76">
        <w:rPr>
          <w:rFonts w:ascii="Arial" w:hAnsi="Arial" w:cs="Arial"/>
        </w:rPr>
        <w:t>-0</w:t>
      </w:r>
      <w:r w:rsidR="00EA6C56" w:rsidRPr="00F07D76">
        <w:rPr>
          <w:rFonts w:ascii="Arial" w:hAnsi="Arial" w:cs="Arial"/>
        </w:rPr>
        <w:t>6</w:t>
      </w:r>
      <w:r w:rsidR="004F3933" w:rsidRPr="00F07D76">
        <w:rPr>
          <w:rFonts w:ascii="Arial" w:hAnsi="Arial" w:cs="Arial"/>
        </w:rPr>
        <w:t>-2024</w:t>
      </w:r>
      <w:r w:rsidR="008A1BB1" w:rsidRPr="00F07D76">
        <w:rPr>
          <w:rFonts w:ascii="Arial" w:hAnsi="Arial" w:cs="Arial"/>
        </w:rPr>
        <w:t xml:space="preserve"> </w:t>
      </w:r>
      <w:r w:rsidR="00EA6C56" w:rsidRPr="00F07D76">
        <w:rPr>
          <w:rFonts w:ascii="Arial" w:hAnsi="Arial" w:cs="Arial"/>
        </w:rPr>
        <w:t>(συν/ση 18</w:t>
      </w:r>
      <w:r w:rsidR="00EA6C56" w:rsidRPr="00F07D76">
        <w:rPr>
          <w:rFonts w:ascii="Arial" w:hAnsi="Arial" w:cs="Arial"/>
          <w:vertAlign w:val="superscript"/>
        </w:rPr>
        <w:t>η</w:t>
      </w:r>
      <w:r w:rsidR="00EA6C56" w:rsidRPr="00F07D76">
        <w:rPr>
          <w:rFonts w:ascii="Arial" w:hAnsi="Arial" w:cs="Arial"/>
        </w:rPr>
        <w:t>/θ.</w:t>
      </w:r>
      <w:r w:rsidR="005F59F3" w:rsidRPr="00F07D76">
        <w:rPr>
          <w:rFonts w:ascii="Arial" w:hAnsi="Arial" w:cs="Arial"/>
        </w:rPr>
        <w:t>3</w:t>
      </w:r>
      <w:r w:rsidR="00EA6C56" w:rsidRPr="00F07D76">
        <w:rPr>
          <w:rFonts w:ascii="Arial" w:hAnsi="Arial" w:cs="Arial"/>
          <w:vertAlign w:val="superscript"/>
        </w:rPr>
        <w:t>ο</w:t>
      </w:r>
      <w:r w:rsidR="00EA6C56" w:rsidRPr="00F07D76">
        <w:rPr>
          <w:rFonts w:ascii="Arial" w:hAnsi="Arial" w:cs="Arial"/>
        </w:rPr>
        <w:t>) (ορθή επανάληψη) Α</w:t>
      </w:r>
      <w:r w:rsidRPr="00F07D76">
        <w:rPr>
          <w:rFonts w:ascii="Arial" w:hAnsi="Arial" w:cs="Arial"/>
        </w:rPr>
        <w:t>πόφαση</w:t>
      </w:r>
      <w:r w:rsidR="005F59F3" w:rsidRPr="00F07D76">
        <w:rPr>
          <w:rFonts w:ascii="Arial" w:hAnsi="Arial" w:cs="Arial"/>
        </w:rPr>
        <w:t xml:space="preserve"> </w:t>
      </w:r>
      <w:r w:rsidR="0047231E" w:rsidRPr="00F07D76">
        <w:rPr>
          <w:rFonts w:ascii="Arial" w:hAnsi="Arial" w:cs="Arial"/>
        </w:rPr>
        <w:t>του</w:t>
      </w:r>
      <w:r w:rsidR="0010700B" w:rsidRPr="00F07D76">
        <w:rPr>
          <w:rFonts w:ascii="Arial" w:hAnsi="Arial" w:cs="Arial"/>
        </w:rPr>
        <w:t xml:space="preserve"> </w:t>
      </w:r>
      <w:r w:rsidR="0047231E" w:rsidRPr="00F07D76">
        <w:rPr>
          <w:rFonts w:ascii="Arial" w:hAnsi="Arial" w:cs="Arial"/>
        </w:rPr>
        <w:t>Διοικητικού Συμβουλίου</w:t>
      </w:r>
      <w:r w:rsidR="0010700B" w:rsidRPr="00F07D76">
        <w:rPr>
          <w:rFonts w:ascii="Arial" w:hAnsi="Arial" w:cs="Arial"/>
        </w:rPr>
        <w:t xml:space="preserve"> </w:t>
      </w:r>
      <w:r w:rsidR="00E55667" w:rsidRPr="00F07D76">
        <w:rPr>
          <w:rFonts w:ascii="Arial" w:hAnsi="Arial" w:cs="Arial"/>
        </w:rPr>
        <w:t>για την</w:t>
      </w:r>
      <w:r w:rsidR="005F59F3" w:rsidRPr="00F07D76">
        <w:rPr>
          <w:rFonts w:ascii="Arial" w:hAnsi="Arial" w:cs="Arial"/>
        </w:rPr>
        <w:t xml:space="preserve"> </w:t>
      </w:r>
      <w:r w:rsidR="0010700B" w:rsidRPr="00F07D76">
        <w:rPr>
          <w:rFonts w:ascii="Arial" w:hAnsi="Arial" w:cs="Arial"/>
        </w:rPr>
        <w:t>έναρξη της διαδικασίας διαπραγμάτευσης χ</w:t>
      </w:r>
      <w:r w:rsidR="00273AD3" w:rsidRPr="00F07D76">
        <w:rPr>
          <w:rFonts w:ascii="Arial" w:hAnsi="Arial" w:cs="Arial"/>
        </w:rPr>
        <w:t>ωρίς προηγούμενη δημοσίευση που αφορά στην</w:t>
      </w:r>
      <w:r w:rsidR="0010700B" w:rsidRPr="00F07D76">
        <w:rPr>
          <w:rFonts w:ascii="Arial" w:hAnsi="Arial" w:cs="Arial"/>
        </w:rPr>
        <w:t xml:space="preserve"> </w:t>
      </w:r>
      <w:r w:rsidR="008A1BB1" w:rsidRPr="00F07D76">
        <w:rPr>
          <w:rFonts w:ascii="Arial" w:hAnsi="Arial" w:cs="Arial"/>
        </w:rPr>
        <w:t>υπηρεσ</w:t>
      </w:r>
      <w:r w:rsidR="00E55667" w:rsidRPr="00F07D76">
        <w:rPr>
          <w:rFonts w:ascii="Arial" w:hAnsi="Arial" w:cs="Arial"/>
        </w:rPr>
        <w:t xml:space="preserve">ία </w:t>
      </w:r>
      <w:r w:rsidR="0035588F" w:rsidRPr="00F07D76">
        <w:rPr>
          <w:rFonts w:ascii="Arial" w:hAnsi="Arial" w:cs="Arial"/>
        </w:rPr>
        <w:t>καθαριότητας</w:t>
      </w:r>
      <w:r w:rsidR="00B55DEF" w:rsidRPr="00F07D76">
        <w:rPr>
          <w:rFonts w:ascii="Arial" w:hAnsi="Arial" w:cs="Arial"/>
          <w:b/>
        </w:rPr>
        <w:t xml:space="preserve"> </w:t>
      </w:r>
      <w:r w:rsidRPr="00F07D76">
        <w:rPr>
          <w:rFonts w:ascii="Arial" w:eastAsia="Times New Roman" w:hAnsi="Arial" w:cs="Arial"/>
          <w:color w:val="000000"/>
        </w:rPr>
        <w:t>στ</w:t>
      </w:r>
      <w:r w:rsidR="00273AD3" w:rsidRPr="00F07D76">
        <w:rPr>
          <w:rFonts w:ascii="Arial" w:eastAsia="Times New Roman" w:hAnsi="Arial" w:cs="Arial"/>
          <w:color w:val="000000"/>
        </w:rPr>
        <w:t>ο</w:t>
      </w:r>
      <w:r w:rsidRPr="00F07D76">
        <w:rPr>
          <w:rFonts w:ascii="Arial" w:eastAsia="Times New Roman" w:hAnsi="Arial" w:cs="Arial"/>
          <w:color w:val="000000"/>
        </w:rPr>
        <w:t xml:space="preserve"> πλαίσι</w:t>
      </w:r>
      <w:r w:rsidR="00273AD3" w:rsidRPr="00F07D76">
        <w:rPr>
          <w:rFonts w:ascii="Arial" w:eastAsia="Times New Roman" w:hAnsi="Arial" w:cs="Arial"/>
          <w:color w:val="000000"/>
        </w:rPr>
        <w:t>ο</w:t>
      </w:r>
      <w:r w:rsidRPr="00F07D76">
        <w:rPr>
          <w:rFonts w:ascii="Arial" w:eastAsia="Times New Roman" w:hAnsi="Arial" w:cs="Arial"/>
          <w:color w:val="000000"/>
        </w:rPr>
        <w:t xml:space="preserve"> της </w:t>
      </w:r>
      <w:r w:rsidRPr="00F07D76">
        <w:rPr>
          <w:rFonts w:ascii="Arial" w:hAnsi="Arial" w:cs="Arial"/>
        </w:rPr>
        <w:t>διαδικασίας της διαπραγμάτευσης χωρίς προηγού</w:t>
      </w:r>
      <w:r w:rsidR="00B55DEF" w:rsidRPr="00F07D76">
        <w:rPr>
          <w:rFonts w:ascii="Arial" w:hAnsi="Arial" w:cs="Arial"/>
        </w:rPr>
        <w:t xml:space="preserve">μενη </w:t>
      </w:r>
      <w:r w:rsidR="00836F03" w:rsidRPr="00F07D76">
        <w:rPr>
          <w:rFonts w:ascii="Arial" w:hAnsi="Arial" w:cs="Arial"/>
        </w:rPr>
        <w:t>δημοσίευση μέσω ΚΗΜΔΗΣ, (</w:t>
      </w:r>
      <w:r w:rsidRPr="00F07D76">
        <w:rPr>
          <w:rFonts w:ascii="Arial" w:hAnsi="Arial" w:cs="Arial"/>
          <w:lang w:val="en-US"/>
        </w:rPr>
        <w:t>CPV</w:t>
      </w:r>
      <w:r w:rsidRPr="00F07D76">
        <w:rPr>
          <w:rFonts w:ascii="Arial" w:hAnsi="Arial" w:cs="Arial"/>
        </w:rPr>
        <w:t>:</w:t>
      </w:r>
      <w:r w:rsidR="003E22A6" w:rsidRPr="00F07D76">
        <w:rPr>
          <w:rFonts w:ascii="Arial" w:hAnsi="Arial" w:cs="Arial"/>
        </w:rPr>
        <w:t xml:space="preserve"> </w:t>
      </w:r>
      <w:r w:rsidR="004D7FF2" w:rsidRPr="00F07D76">
        <w:rPr>
          <w:rFonts w:ascii="Arial" w:hAnsi="Arial" w:cs="Arial"/>
        </w:rPr>
        <w:t>90910000-9</w:t>
      </w:r>
      <w:r w:rsidR="00836F03" w:rsidRPr="00F07D76">
        <w:rPr>
          <w:rFonts w:ascii="Arial" w:hAnsi="Arial" w:cs="Arial"/>
        </w:rPr>
        <w:t xml:space="preserve"> Υπηρεσίες</w:t>
      </w:r>
      <w:r w:rsidR="004B3B14" w:rsidRPr="00F07D76">
        <w:rPr>
          <w:rFonts w:ascii="Arial" w:hAnsi="Arial" w:cs="Arial"/>
        </w:rPr>
        <w:t xml:space="preserve"> </w:t>
      </w:r>
      <w:r w:rsidR="004D7FF2" w:rsidRPr="00F07D76">
        <w:rPr>
          <w:rFonts w:ascii="Arial" w:hAnsi="Arial" w:cs="Arial"/>
        </w:rPr>
        <w:t>Καθαρισμού</w:t>
      </w:r>
      <w:r w:rsidR="00836F03" w:rsidRPr="00F07D76">
        <w:rPr>
          <w:rFonts w:ascii="Arial" w:hAnsi="Arial" w:cs="Arial"/>
        </w:rPr>
        <w:t>)</w:t>
      </w:r>
      <w:r w:rsidR="003E22A6" w:rsidRPr="00F07D76">
        <w:rPr>
          <w:rFonts w:ascii="Arial" w:hAnsi="Arial" w:cs="Arial"/>
        </w:rPr>
        <w:t xml:space="preserve"> διάρκειας έξι (6) μηνών.</w:t>
      </w:r>
    </w:p>
    <w:p w:rsidR="00CB37D1" w:rsidRPr="00F07D76" w:rsidRDefault="00A068E4" w:rsidP="00F07D76">
      <w:pPr>
        <w:spacing w:line="264" w:lineRule="auto"/>
        <w:jc w:val="both"/>
        <w:rPr>
          <w:rFonts w:ascii="Arial" w:hAnsi="Arial" w:cs="Arial"/>
        </w:rPr>
      </w:pPr>
      <w:r w:rsidRPr="00F07D76">
        <w:rPr>
          <w:rFonts w:ascii="Arial" w:eastAsia="Times New Roman" w:hAnsi="Arial" w:cs="Arial"/>
        </w:rPr>
        <w:t xml:space="preserve">Την </w:t>
      </w:r>
      <w:r w:rsidRPr="00F07D76">
        <w:rPr>
          <w:rFonts w:ascii="Arial" w:hAnsi="Arial" w:cs="Arial"/>
        </w:rPr>
        <w:t>με την υπ’ αριθμ πρωτ</w:t>
      </w:r>
      <w:r w:rsidR="00942A85" w:rsidRPr="00F07D76">
        <w:rPr>
          <w:rFonts w:ascii="Arial" w:eastAsia="Times New Roman" w:hAnsi="Arial" w:cs="Arial"/>
        </w:rPr>
        <w:t xml:space="preserve">. </w:t>
      </w:r>
      <w:r w:rsidR="005D7B24" w:rsidRPr="005D7B24">
        <w:rPr>
          <w:rFonts w:ascii="Arial" w:eastAsia="Times New Roman" w:hAnsi="Arial" w:cs="Arial"/>
        </w:rPr>
        <w:t>20622</w:t>
      </w:r>
      <w:r w:rsidR="00EA5C15" w:rsidRPr="00F07D76">
        <w:rPr>
          <w:rFonts w:ascii="Arial" w:eastAsia="Times New Roman" w:hAnsi="Arial" w:cs="Arial"/>
        </w:rPr>
        <w:t>/</w:t>
      </w:r>
      <w:r w:rsidR="00CC084C" w:rsidRPr="00F07D76">
        <w:rPr>
          <w:rFonts w:ascii="Arial" w:eastAsia="Times New Roman" w:hAnsi="Arial" w:cs="Arial"/>
        </w:rPr>
        <w:t>1</w:t>
      </w:r>
      <w:r w:rsidR="001873B9" w:rsidRPr="00F07D76">
        <w:rPr>
          <w:rFonts w:ascii="Arial" w:eastAsia="Times New Roman" w:hAnsi="Arial" w:cs="Arial"/>
        </w:rPr>
        <w:t>5</w:t>
      </w:r>
      <w:r w:rsidR="00EA5C15" w:rsidRPr="00F07D76">
        <w:rPr>
          <w:rFonts w:ascii="Arial" w:eastAsia="Times New Roman" w:hAnsi="Arial" w:cs="Arial"/>
        </w:rPr>
        <w:t>-0</w:t>
      </w:r>
      <w:r w:rsidR="001873B9" w:rsidRPr="00F07D76">
        <w:rPr>
          <w:rFonts w:ascii="Arial" w:eastAsia="Times New Roman" w:hAnsi="Arial" w:cs="Arial"/>
        </w:rPr>
        <w:t>7</w:t>
      </w:r>
      <w:r w:rsidR="00EA5C15" w:rsidRPr="00F07D76">
        <w:rPr>
          <w:rFonts w:ascii="Arial" w:eastAsia="Times New Roman" w:hAnsi="Arial" w:cs="Arial"/>
        </w:rPr>
        <w:t>-2024</w:t>
      </w:r>
      <w:r w:rsidRPr="00F07D76">
        <w:rPr>
          <w:rFonts w:ascii="Arial" w:eastAsia="Times New Roman" w:hAnsi="Arial" w:cs="Arial"/>
        </w:rPr>
        <w:t xml:space="preserve"> Απόφ</w:t>
      </w:r>
      <w:r w:rsidR="00EA5C15" w:rsidRPr="00F07D76">
        <w:rPr>
          <w:rFonts w:ascii="Arial" w:eastAsia="Times New Roman" w:hAnsi="Arial" w:cs="Arial"/>
        </w:rPr>
        <w:t>αση Ανάληψης Υποχρέωσης, με ΑΔΑ:</w:t>
      </w:r>
      <w:r w:rsidR="00942A85" w:rsidRPr="00F07D76">
        <w:rPr>
          <w:rFonts w:ascii="Arial" w:eastAsia="Times New Roman" w:hAnsi="Arial" w:cs="Arial"/>
        </w:rPr>
        <w:t xml:space="preserve"> </w:t>
      </w:r>
      <w:r w:rsidR="005D7B24" w:rsidRPr="005D7B24">
        <w:rPr>
          <w:rFonts w:ascii="Arial" w:eastAsia="Times New Roman" w:hAnsi="Arial" w:cs="Arial"/>
        </w:rPr>
        <w:t>91</w:t>
      </w:r>
      <w:r w:rsidR="005D7B24">
        <w:rPr>
          <w:rFonts w:ascii="Arial" w:eastAsia="Times New Roman" w:hAnsi="Arial" w:cs="Arial"/>
          <w:lang w:val="en-US"/>
        </w:rPr>
        <w:t>OA</w:t>
      </w:r>
      <w:r w:rsidR="005D7B24" w:rsidRPr="005D7B24">
        <w:rPr>
          <w:rFonts w:ascii="Arial" w:eastAsia="Times New Roman" w:hAnsi="Arial" w:cs="Arial"/>
        </w:rPr>
        <w:t>46904</w:t>
      </w:r>
      <w:r w:rsidR="005D7B24">
        <w:rPr>
          <w:rFonts w:ascii="Arial" w:eastAsia="Times New Roman" w:hAnsi="Arial" w:cs="Arial"/>
          <w:lang w:val="en-US"/>
        </w:rPr>
        <w:t>X</w:t>
      </w:r>
      <w:r w:rsidR="005D7B24" w:rsidRPr="005D7B24">
        <w:rPr>
          <w:rFonts w:ascii="Arial" w:eastAsia="Times New Roman" w:hAnsi="Arial" w:cs="Arial"/>
        </w:rPr>
        <w:t>-</w:t>
      </w:r>
      <w:r w:rsidR="005D7B24">
        <w:rPr>
          <w:rFonts w:ascii="Arial" w:eastAsia="Times New Roman" w:hAnsi="Arial" w:cs="Arial"/>
        </w:rPr>
        <w:t>ΘΕΟ</w:t>
      </w:r>
      <w:r w:rsidR="00E96858" w:rsidRPr="00F07D76">
        <w:rPr>
          <w:rFonts w:ascii="Arial" w:eastAsia="Times New Roman" w:hAnsi="Arial" w:cs="Arial"/>
        </w:rPr>
        <w:t>,</w:t>
      </w:r>
      <w:r w:rsidRPr="00F07D76">
        <w:rPr>
          <w:rFonts w:ascii="Arial" w:eastAsia="Times New Roman" w:hAnsi="Arial" w:cs="Arial"/>
        </w:rPr>
        <w:t xml:space="preserve"> </w:t>
      </w:r>
      <w:r w:rsidR="00E96858" w:rsidRPr="00F07D76">
        <w:rPr>
          <w:rFonts w:ascii="Arial" w:eastAsia="Times New Roman" w:hAnsi="Arial" w:cs="Arial"/>
        </w:rPr>
        <w:t xml:space="preserve">ποσού </w:t>
      </w:r>
      <w:r w:rsidR="003165AE" w:rsidRPr="00F07D76">
        <w:rPr>
          <w:rFonts w:ascii="Arial" w:eastAsia="Times New Roman" w:hAnsi="Arial" w:cs="Arial"/>
        </w:rPr>
        <w:t>205.000</w:t>
      </w:r>
      <w:r w:rsidR="004B3B14" w:rsidRPr="00F07D76">
        <w:rPr>
          <w:rFonts w:ascii="Arial" w:eastAsia="Times New Roman" w:hAnsi="Arial" w:cs="Arial"/>
        </w:rPr>
        <w:t xml:space="preserve">,00€ </w:t>
      </w:r>
      <w:r w:rsidR="006A590D" w:rsidRPr="00F07D76">
        <w:rPr>
          <w:rFonts w:ascii="Arial" w:eastAsia="Times New Roman" w:hAnsi="Arial" w:cs="Arial"/>
        </w:rPr>
        <w:t>πλέον</w:t>
      </w:r>
      <w:r w:rsidR="004B3B14" w:rsidRPr="00F07D76">
        <w:rPr>
          <w:rFonts w:ascii="Arial" w:eastAsia="Times New Roman" w:hAnsi="Arial" w:cs="Arial"/>
        </w:rPr>
        <w:t xml:space="preserve"> ΦΠΑ</w:t>
      </w:r>
      <w:r w:rsidR="00942A85" w:rsidRPr="00F07D76">
        <w:rPr>
          <w:rFonts w:ascii="Arial" w:eastAsia="Times New Roman" w:hAnsi="Arial" w:cs="Arial"/>
        </w:rPr>
        <w:t xml:space="preserve"> (</w:t>
      </w:r>
      <w:r w:rsidR="003165AE" w:rsidRPr="00F07D76">
        <w:rPr>
          <w:rFonts w:ascii="Arial" w:eastAsia="Times New Roman" w:hAnsi="Arial" w:cs="Arial"/>
        </w:rPr>
        <w:t>254.200</w:t>
      </w:r>
      <w:r w:rsidR="00942A85" w:rsidRPr="00F07D76">
        <w:rPr>
          <w:rFonts w:ascii="Arial" w:eastAsia="Times New Roman" w:hAnsi="Arial" w:cs="Arial"/>
        </w:rPr>
        <w:t>,00€ συμπεριλαμβανομένου ΦΠΑ)</w:t>
      </w:r>
      <w:r w:rsidR="004B3B14" w:rsidRPr="00F07D76">
        <w:rPr>
          <w:rFonts w:ascii="Arial" w:eastAsia="Times New Roman" w:hAnsi="Arial" w:cs="Arial"/>
        </w:rPr>
        <w:t xml:space="preserve">, σε βάρος της </w:t>
      </w:r>
      <w:r w:rsidR="00E96858" w:rsidRPr="00F07D76">
        <w:rPr>
          <w:rFonts w:ascii="Arial" w:eastAsia="Times New Roman" w:hAnsi="Arial" w:cs="Arial"/>
        </w:rPr>
        <w:t>πίστωσης του ΚΑΕ:</w:t>
      </w:r>
      <w:r w:rsidR="004B3B14" w:rsidRPr="00F07D76">
        <w:rPr>
          <w:rFonts w:ascii="Arial" w:eastAsia="Times New Roman" w:hAnsi="Arial" w:cs="Arial"/>
        </w:rPr>
        <w:t>08</w:t>
      </w:r>
      <w:r w:rsidR="001873B9" w:rsidRPr="00F07D76">
        <w:rPr>
          <w:rFonts w:ascii="Arial" w:eastAsia="Times New Roman" w:hAnsi="Arial" w:cs="Arial"/>
        </w:rPr>
        <w:t>45</w:t>
      </w:r>
      <w:r w:rsidR="00E96858" w:rsidRPr="00F07D76">
        <w:rPr>
          <w:rFonts w:ascii="Arial" w:eastAsia="Times New Roman" w:hAnsi="Arial" w:cs="Arial"/>
        </w:rPr>
        <w:t>.</w:t>
      </w:r>
    </w:p>
    <w:p w:rsidR="00E96858" w:rsidRPr="00F07D76" w:rsidRDefault="00E96858" w:rsidP="00F07D76">
      <w:pPr>
        <w:spacing w:line="264" w:lineRule="auto"/>
        <w:jc w:val="center"/>
        <w:rPr>
          <w:rFonts w:ascii="Arial" w:eastAsia="Times New Roman" w:hAnsi="Arial" w:cs="Arial"/>
          <w:b/>
        </w:rPr>
      </w:pPr>
      <w:r w:rsidRPr="00F07D76">
        <w:rPr>
          <w:rFonts w:ascii="Arial" w:eastAsia="Times New Roman" w:hAnsi="Arial" w:cs="Arial"/>
          <w:b/>
        </w:rPr>
        <w:t>Προσκαλεί</w:t>
      </w:r>
    </w:p>
    <w:p w:rsidR="008625F0" w:rsidRPr="00F07D76" w:rsidRDefault="003E22A6" w:rsidP="00F07D76">
      <w:pPr>
        <w:spacing w:line="264" w:lineRule="auto"/>
        <w:jc w:val="both"/>
        <w:rPr>
          <w:rFonts w:ascii="Arial" w:eastAsia="Times New Roman" w:hAnsi="Arial" w:cs="Arial"/>
          <w:b/>
        </w:rPr>
      </w:pPr>
      <w:r w:rsidRPr="00F07D76">
        <w:rPr>
          <w:rFonts w:ascii="Arial" w:eastAsia="Times New Roman" w:hAnsi="Arial" w:cs="Arial"/>
        </w:rPr>
        <w:t>Κάθε ενδιαφερόμενο</w:t>
      </w:r>
      <w:r w:rsidR="008625F0" w:rsidRPr="00F07D76">
        <w:rPr>
          <w:rFonts w:ascii="Arial" w:hAnsi="Arial" w:cs="Arial"/>
        </w:rPr>
        <w:t xml:space="preserve"> να καταθέσει γραπτή και σφραγισμένη προσφορά στην πρόσκληση με </w:t>
      </w:r>
      <w:r w:rsidR="0061322D" w:rsidRPr="00F07D76">
        <w:rPr>
          <w:rFonts w:ascii="Arial" w:hAnsi="Arial" w:cs="Arial"/>
          <w:b/>
        </w:rPr>
        <w:t>Α.</w:t>
      </w:r>
      <w:r w:rsidR="008625F0" w:rsidRPr="00F07D76">
        <w:rPr>
          <w:rFonts w:ascii="Arial" w:hAnsi="Arial" w:cs="Arial"/>
          <w:b/>
        </w:rPr>
        <w:t>Α</w:t>
      </w:r>
      <w:r w:rsidR="0061322D" w:rsidRPr="00F07D76">
        <w:rPr>
          <w:rFonts w:ascii="Arial" w:hAnsi="Arial" w:cs="Arial"/>
          <w:b/>
        </w:rPr>
        <w:t>.</w:t>
      </w:r>
      <w:r w:rsidRPr="00F07D76">
        <w:rPr>
          <w:rFonts w:ascii="Arial" w:eastAsia="Times New Roman" w:hAnsi="Arial" w:cs="Arial"/>
          <w:b/>
        </w:rPr>
        <w:t xml:space="preserve"> 2</w:t>
      </w:r>
      <w:r w:rsidR="0035588F" w:rsidRPr="00F07D76">
        <w:rPr>
          <w:rFonts w:ascii="Arial" w:eastAsia="Times New Roman" w:hAnsi="Arial" w:cs="Arial"/>
          <w:b/>
        </w:rPr>
        <w:t>6</w:t>
      </w:r>
      <w:r w:rsidR="0061322D" w:rsidRPr="00F07D76">
        <w:rPr>
          <w:rFonts w:ascii="Arial" w:eastAsia="Times New Roman" w:hAnsi="Arial" w:cs="Arial"/>
          <w:b/>
        </w:rPr>
        <w:t>/</w:t>
      </w:r>
      <w:r w:rsidR="008625F0" w:rsidRPr="00F07D76">
        <w:rPr>
          <w:rFonts w:ascii="Arial" w:eastAsia="Times New Roman" w:hAnsi="Arial" w:cs="Arial"/>
          <w:b/>
        </w:rPr>
        <w:t>2024</w:t>
      </w:r>
      <w:r w:rsidR="008625F0" w:rsidRPr="00F07D76">
        <w:rPr>
          <w:rFonts w:ascii="Arial" w:hAnsi="Arial" w:cs="Arial"/>
        </w:rPr>
        <w:t xml:space="preserve"> που αφορά τη</w:t>
      </w:r>
      <w:r w:rsidRPr="00F07D76">
        <w:rPr>
          <w:rFonts w:ascii="Arial" w:eastAsia="Times New Roman" w:hAnsi="Arial" w:cs="Arial"/>
          <w:color w:val="000000"/>
        </w:rPr>
        <w:t xml:space="preserve">ν εξάμηνη παροχή υπηρεσιών </w:t>
      </w:r>
      <w:r w:rsidR="001873B9" w:rsidRPr="00F07D76">
        <w:rPr>
          <w:rFonts w:ascii="Arial" w:eastAsia="Times New Roman" w:hAnsi="Arial" w:cs="Arial"/>
          <w:color w:val="000000"/>
        </w:rPr>
        <w:t>καθαριότητας</w:t>
      </w:r>
      <w:r w:rsidRPr="00F07D76">
        <w:rPr>
          <w:rFonts w:ascii="Arial" w:eastAsia="Times New Roman" w:hAnsi="Arial" w:cs="Arial"/>
          <w:color w:val="000000"/>
        </w:rPr>
        <w:t xml:space="preserve"> στο Νοσοκομείο</w:t>
      </w:r>
      <w:r w:rsidR="008625F0" w:rsidRPr="00F07D76">
        <w:rPr>
          <w:rFonts w:ascii="Arial" w:hAnsi="Arial" w:cs="Arial"/>
        </w:rPr>
        <w:t xml:space="preserve"> προϋπολογισθείσας δαπάνης </w:t>
      </w:r>
      <w:r w:rsidR="003165AE" w:rsidRPr="00F07D76">
        <w:rPr>
          <w:rFonts w:ascii="Arial" w:hAnsi="Arial" w:cs="Arial"/>
          <w:b/>
        </w:rPr>
        <w:t>205.000,00</w:t>
      </w:r>
      <w:r w:rsidR="008625F0" w:rsidRPr="00F07D76">
        <w:rPr>
          <w:rFonts w:ascii="Arial" w:hAnsi="Arial" w:cs="Arial"/>
          <w:b/>
        </w:rPr>
        <w:t xml:space="preserve"> πλέον ΦΠΑ.</w:t>
      </w:r>
    </w:p>
    <w:p w:rsidR="00E96858" w:rsidRPr="00F07D76" w:rsidRDefault="00E96858" w:rsidP="00F07D76">
      <w:pPr>
        <w:spacing w:line="264" w:lineRule="auto"/>
        <w:jc w:val="both"/>
        <w:rPr>
          <w:rFonts w:ascii="Arial" w:hAnsi="Arial" w:cs="Arial"/>
        </w:rPr>
      </w:pPr>
      <w:r w:rsidRPr="00F07D76">
        <w:rPr>
          <w:rFonts w:ascii="Arial" w:hAnsi="Arial" w:cs="Arial"/>
        </w:rPr>
        <w:t xml:space="preserve">Η αποσφράγιση της προσφοράς θα γίνει στο Νοσοκομείο (Γραφείο Προμηθειών), ενώπιον επιτροπής, στις </w:t>
      </w:r>
      <w:r w:rsidR="00CC084C" w:rsidRPr="00F07D76">
        <w:rPr>
          <w:rFonts w:ascii="Arial" w:hAnsi="Arial" w:cs="Arial"/>
        </w:rPr>
        <w:t>23</w:t>
      </w:r>
      <w:r w:rsidR="00182C08" w:rsidRPr="00F07D76">
        <w:rPr>
          <w:rFonts w:ascii="Arial" w:hAnsi="Arial" w:cs="Arial"/>
        </w:rPr>
        <w:t>-0</w:t>
      </w:r>
      <w:r w:rsidR="001873B9" w:rsidRPr="00F07D76">
        <w:rPr>
          <w:rFonts w:ascii="Arial" w:hAnsi="Arial" w:cs="Arial"/>
        </w:rPr>
        <w:t>7</w:t>
      </w:r>
      <w:r w:rsidR="00182C08" w:rsidRPr="00F07D76">
        <w:rPr>
          <w:rFonts w:ascii="Arial" w:hAnsi="Arial" w:cs="Arial"/>
        </w:rPr>
        <w:t>-2024</w:t>
      </w:r>
      <w:r w:rsidRPr="00F07D76">
        <w:rPr>
          <w:rFonts w:ascii="Arial" w:hAnsi="Arial" w:cs="Arial"/>
        </w:rPr>
        <w:t xml:space="preserve"> ημέρα </w:t>
      </w:r>
      <w:r w:rsidR="00CC084C" w:rsidRPr="00F07D76">
        <w:rPr>
          <w:rFonts w:ascii="Arial" w:hAnsi="Arial" w:cs="Arial"/>
        </w:rPr>
        <w:t>Τρίτη</w:t>
      </w:r>
      <w:r w:rsidRPr="00F07D76">
        <w:rPr>
          <w:rFonts w:ascii="Arial" w:hAnsi="Arial" w:cs="Arial"/>
        </w:rPr>
        <w:t xml:space="preserve"> και ώρα 1</w:t>
      </w:r>
      <w:r w:rsidR="001873B9" w:rsidRPr="00F07D76">
        <w:rPr>
          <w:rFonts w:ascii="Arial" w:hAnsi="Arial" w:cs="Arial"/>
        </w:rPr>
        <w:t>0</w:t>
      </w:r>
      <w:r w:rsidRPr="00F07D76">
        <w:rPr>
          <w:rFonts w:ascii="Arial" w:hAnsi="Arial" w:cs="Arial"/>
        </w:rPr>
        <w:t>:00.</w:t>
      </w:r>
    </w:p>
    <w:p w:rsidR="00A90292" w:rsidRPr="00F07D76" w:rsidRDefault="00A90292" w:rsidP="00F07D76">
      <w:pPr>
        <w:spacing w:line="264" w:lineRule="auto"/>
        <w:jc w:val="both"/>
        <w:rPr>
          <w:rFonts w:ascii="Arial" w:hAnsi="Arial" w:cs="Arial"/>
        </w:rPr>
      </w:pPr>
      <w:r w:rsidRPr="00F07D76">
        <w:rPr>
          <w:rFonts w:ascii="Arial" w:hAnsi="Arial" w:cs="Arial"/>
          <w:b/>
          <w:u w:val="single"/>
        </w:rPr>
        <w:t>Η ημερομηνία λήξης κατάθεσης των προσφορών είναι η προηγούμενη (εργάσιμη) ημέρα από την ημερομηνία</w:t>
      </w:r>
      <w:r w:rsidRPr="00F07D76">
        <w:rPr>
          <w:rFonts w:ascii="Arial" w:hAnsi="Arial" w:cs="Arial"/>
          <w:b/>
          <w:spacing w:val="1"/>
          <w:u w:val="single"/>
        </w:rPr>
        <w:t xml:space="preserve"> </w:t>
      </w:r>
      <w:r w:rsidRPr="00F07D76">
        <w:rPr>
          <w:rFonts w:ascii="Arial" w:hAnsi="Arial" w:cs="Arial"/>
          <w:b/>
          <w:u w:val="single"/>
        </w:rPr>
        <w:t>διενέργειας</w:t>
      </w:r>
      <w:r w:rsidRPr="00F07D76">
        <w:rPr>
          <w:rFonts w:ascii="Arial" w:hAnsi="Arial" w:cs="Arial"/>
          <w:b/>
          <w:spacing w:val="18"/>
          <w:u w:val="single"/>
        </w:rPr>
        <w:t xml:space="preserve"> </w:t>
      </w:r>
      <w:r w:rsidRPr="00F07D76">
        <w:rPr>
          <w:rFonts w:ascii="Arial" w:hAnsi="Arial" w:cs="Arial"/>
          <w:b/>
          <w:u w:val="single"/>
        </w:rPr>
        <w:t>του</w:t>
      </w:r>
      <w:r w:rsidRPr="00F07D76">
        <w:rPr>
          <w:rFonts w:ascii="Arial" w:hAnsi="Arial" w:cs="Arial"/>
          <w:b/>
          <w:spacing w:val="19"/>
          <w:u w:val="single"/>
        </w:rPr>
        <w:t xml:space="preserve"> </w:t>
      </w:r>
      <w:r w:rsidRPr="00F07D76">
        <w:rPr>
          <w:rFonts w:ascii="Arial" w:hAnsi="Arial" w:cs="Arial"/>
          <w:b/>
          <w:u w:val="single"/>
        </w:rPr>
        <w:t>διαγωνισμού,</w:t>
      </w:r>
      <w:r w:rsidRPr="00F07D76">
        <w:rPr>
          <w:rFonts w:ascii="Arial" w:hAnsi="Arial" w:cs="Arial"/>
          <w:b/>
          <w:spacing w:val="17"/>
          <w:u w:val="single"/>
        </w:rPr>
        <w:t xml:space="preserve"> </w:t>
      </w:r>
      <w:r w:rsidRPr="00F07D76">
        <w:rPr>
          <w:rFonts w:ascii="Arial" w:hAnsi="Arial" w:cs="Arial"/>
          <w:b/>
          <w:u w:val="single"/>
        </w:rPr>
        <w:t>δηλαδή</w:t>
      </w:r>
      <w:r w:rsidRPr="00F07D76">
        <w:rPr>
          <w:rFonts w:ascii="Arial" w:hAnsi="Arial" w:cs="Arial"/>
          <w:b/>
          <w:spacing w:val="18"/>
          <w:u w:val="single"/>
        </w:rPr>
        <w:t xml:space="preserve"> στις </w:t>
      </w:r>
      <w:r w:rsidR="00CC084C" w:rsidRPr="00F07D76">
        <w:rPr>
          <w:rFonts w:ascii="Arial" w:hAnsi="Arial" w:cs="Arial"/>
          <w:b/>
          <w:spacing w:val="18"/>
          <w:u w:val="single"/>
        </w:rPr>
        <w:t>22</w:t>
      </w:r>
      <w:r w:rsidRPr="00F07D76">
        <w:rPr>
          <w:rFonts w:ascii="Arial" w:hAnsi="Arial" w:cs="Arial"/>
          <w:b/>
          <w:spacing w:val="18"/>
          <w:u w:val="single"/>
        </w:rPr>
        <w:t>/</w:t>
      </w:r>
      <w:r w:rsidR="00614C5C" w:rsidRPr="00F07D76">
        <w:rPr>
          <w:rFonts w:ascii="Arial" w:hAnsi="Arial" w:cs="Arial"/>
          <w:b/>
          <w:spacing w:val="18"/>
          <w:u w:val="single"/>
        </w:rPr>
        <w:t>0</w:t>
      </w:r>
      <w:r w:rsidR="001873B9" w:rsidRPr="00F07D76">
        <w:rPr>
          <w:rFonts w:ascii="Arial" w:hAnsi="Arial" w:cs="Arial"/>
          <w:b/>
          <w:spacing w:val="18"/>
          <w:u w:val="single"/>
        </w:rPr>
        <w:t>7</w:t>
      </w:r>
      <w:r w:rsidR="008212B3" w:rsidRPr="00F07D76">
        <w:rPr>
          <w:rFonts w:ascii="Arial" w:hAnsi="Arial" w:cs="Arial"/>
          <w:b/>
          <w:spacing w:val="18"/>
          <w:u w:val="single"/>
        </w:rPr>
        <w:t>/2024</w:t>
      </w:r>
      <w:r w:rsidRPr="00F07D76">
        <w:rPr>
          <w:rFonts w:ascii="Arial" w:hAnsi="Arial" w:cs="Arial"/>
          <w:b/>
          <w:spacing w:val="18"/>
          <w:u w:val="single"/>
        </w:rPr>
        <w:t xml:space="preserve">, ημέρα </w:t>
      </w:r>
      <w:r w:rsidR="00CC084C" w:rsidRPr="00F07D76">
        <w:rPr>
          <w:rFonts w:ascii="Arial" w:hAnsi="Arial" w:cs="Arial"/>
          <w:b/>
          <w:u w:val="single"/>
        </w:rPr>
        <w:t>Δευτέρα</w:t>
      </w:r>
      <w:r w:rsidR="00614C5C" w:rsidRPr="00F07D76">
        <w:rPr>
          <w:rFonts w:ascii="Arial" w:hAnsi="Arial" w:cs="Arial"/>
          <w:b/>
          <w:u w:val="single"/>
        </w:rPr>
        <w:t xml:space="preserve"> </w:t>
      </w:r>
      <w:r w:rsidRPr="00F07D76">
        <w:rPr>
          <w:rFonts w:ascii="Arial" w:hAnsi="Arial" w:cs="Arial"/>
          <w:b/>
          <w:u w:val="single"/>
        </w:rPr>
        <w:t>και</w:t>
      </w:r>
      <w:r w:rsidRPr="00F07D76">
        <w:rPr>
          <w:rFonts w:ascii="Arial" w:hAnsi="Arial" w:cs="Arial"/>
          <w:b/>
          <w:spacing w:val="18"/>
          <w:u w:val="single"/>
        </w:rPr>
        <w:t xml:space="preserve"> </w:t>
      </w:r>
      <w:r w:rsidRPr="00F07D76">
        <w:rPr>
          <w:rFonts w:ascii="Arial" w:hAnsi="Arial" w:cs="Arial"/>
          <w:b/>
          <w:u w:val="single"/>
        </w:rPr>
        <w:t>ώρα</w:t>
      </w:r>
      <w:r w:rsidRPr="00F07D76">
        <w:rPr>
          <w:rFonts w:ascii="Arial" w:hAnsi="Arial" w:cs="Arial"/>
          <w:b/>
          <w:spacing w:val="18"/>
          <w:u w:val="single"/>
        </w:rPr>
        <w:t xml:space="preserve"> </w:t>
      </w:r>
      <w:r w:rsidRPr="00F07D76">
        <w:rPr>
          <w:rFonts w:ascii="Arial" w:hAnsi="Arial" w:cs="Arial"/>
          <w:b/>
          <w:u w:val="single"/>
        </w:rPr>
        <w:t>13:00</w:t>
      </w:r>
      <w:r w:rsidR="00131493" w:rsidRPr="00F07D76">
        <w:rPr>
          <w:rFonts w:ascii="Arial" w:hAnsi="Arial" w:cs="Arial"/>
        </w:rPr>
        <w:t xml:space="preserve">. </w:t>
      </w:r>
      <w:r w:rsidRPr="00F07D76">
        <w:rPr>
          <w:rFonts w:ascii="Arial" w:hAnsi="Arial" w:cs="Arial"/>
        </w:rPr>
        <w:t>Η κατάθεση της προσφοράς θα γίνει στο Πρωτ</w:t>
      </w:r>
      <w:r w:rsidR="003E22A6" w:rsidRPr="00F07D76">
        <w:rPr>
          <w:rFonts w:ascii="Arial" w:hAnsi="Arial" w:cs="Arial"/>
        </w:rPr>
        <w:t>όκολλο του Νοσοκομείου. Προσφορές</w:t>
      </w:r>
      <w:r w:rsidRPr="00F07D76">
        <w:rPr>
          <w:rFonts w:ascii="Arial" w:hAnsi="Arial" w:cs="Arial"/>
        </w:rPr>
        <w:t xml:space="preserve"> που κατατίθε</w:t>
      </w:r>
      <w:r w:rsidR="003E22A6" w:rsidRPr="00F07D76">
        <w:rPr>
          <w:rFonts w:ascii="Arial" w:hAnsi="Arial" w:cs="Arial"/>
        </w:rPr>
        <w:t>ν</w:t>
      </w:r>
      <w:r w:rsidRPr="00F07D76">
        <w:rPr>
          <w:rFonts w:ascii="Arial" w:hAnsi="Arial" w:cs="Arial"/>
        </w:rPr>
        <w:t>ται στην Υπηρεσία μετά</w:t>
      </w:r>
      <w:r w:rsidRPr="00F07D76">
        <w:rPr>
          <w:rFonts w:ascii="Arial" w:hAnsi="Arial" w:cs="Arial"/>
          <w:spacing w:val="1"/>
        </w:rPr>
        <w:t xml:space="preserve"> </w:t>
      </w:r>
      <w:r w:rsidRPr="00F07D76">
        <w:rPr>
          <w:rFonts w:ascii="Arial" w:hAnsi="Arial" w:cs="Arial"/>
        </w:rPr>
        <w:t>την</w:t>
      </w:r>
      <w:r w:rsidRPr="00F07D76">
        <w:rPr>
          <w:rFonts w:ascii="Arial" w:hAnsi="Arial" w:cs="Arial"/>
          <w:spacing w:val="-3"/>
        </w:rPr>
        <w:t xml:space="preserve"> </w:t>
      </w:r>
      <w:r w:rsidRPr="00F07D76">
        <w:rPr>
          <w:rFonts w:ascii="Arial" w:hAnsi="Arial" w:cs="Arial"/>
        </w:rPr>
        <w:t>παραπάνω ημερομηνία είναι</w:t>
      </w:r>
      <w:r w:rsidRPr="00F07D76">
        <w:rPr>
          <w:rFonts w:ascii="Arial" w:hAnsi="Arial" w:cs="Arial"/>
          <w:spacing w:val="-2"/>
        </w:rPr>
        <w:t xml:space="preserve"> </w:t>
      </w:r>
      <w:r w:rsidRPr="00F07D76">
        <w:rPr>
          <w:rFonts w:ascii="Arial" w:hAnsi="Arial" w:cs="Arial"/>
        </w:rPr>
        <w:t>εκπρόθεσμ</w:t>
      </w:r>
      <w:r w:rsidR="003E22A6" w:rsidRPr="00F07D76">
        <w:rPr>
          <w:rFonts w:ascii="Arial" w:hAnsi="Arial" w:cs="Arial"/>
        </w:rPr>
        <w:t>ες</w:t>
      </w:r>
      <w:r w:rsidRPr="00F07D76">
        <w:rPr>
          <w:rFonts w:ascii="Arial" w:hAnsi="Arial" w:cs="Arial"/>
          <w:spacing w:val="-3"/>
        </w:rPr>
        <w:t xml:space="preserve"> </w:t>
      </w:r>
      <w:r w:rsidRPr="00F07D76">
        <w:rPr>
          <w:rFonts w:ascii="Arial" w:hAnsi="Arial" w:cs="Arial"/>
        </w:rPr>
        <w:t>και</w:t>
      </w:r>
      <w:r w:rsidRPr="00F07D76">
        <w:rPr>
          <w:rFonts w:ascii="Arial" w:hAnsi="Arial" w:cs="Arial"/>
          <w:spacing w:val="-2"/>
        </w:rPr>
        <w:t xml:space="preserve"> </w:t>
      </w:r>
      <w:r w:rsidRPr="00F07D76">
        <w:rPr>
          <w:rFonts w:ascii="Arial" w:hAnsi="Arial" w:cs="Arial"/>
        </w:rPr>
        <w:t>θα επιστραφ</w:t>
      </w:r>
      <w:r w:rsidR="003E22A6" w:rsidRPr="00F07D76">
        <w:rPr>
          <w:rFonts w:ascii="Arial" w:hAnsi="Arial" w:cs="Arial"/>
        </w:rPr>
        <w:t>ούν</w:t>
      </w:r>
      <w:r w:rsidRPr="00F07D76">
        <w:rPr>
          <w:rFonts w:ascii="Arial" w:hAnsi="Arial" w:cs="Arial"/>
          <w:spacing w:val="-2"/>
        </w:rPr>
        <w:t xml:space="preserve"> </w:t>
      </w:r>
      <w:r w:rsidRPr="00F07D76">
        <w:rPr>
          <w:rFonts w:ascii="Arial" w:hAnsi="Arial" w:cs="Arial"/>
        </w:rPr>
        <w:t>χωρίς</w:t>
      </w:r>
      <w:r w:rsidRPr="00F07D76">
        <w:rPr>
          <w:rFonts w:ascii="Arial" w:hAnsi="Arial" w:cs="Arial"/>
          <w:spacing w:val="-3"/>
        </w:rPr>
        <w:t xml:space="preserve"> </w:t>
      </w:r>
      <w:r w:rsidRPr="00F07D76">
        <w:rPr>
          <w:rFonts w:ascii="Arial" w:hAnsi="Arial" w:cs="Arial"/>
        </w:rPr>
        <w:t>να</w:t>
      </w:r>
      <w:r w:rsidRPr="00F07D76">
        <w:rPr>
          <w:rFonts w:ascii="Arial" w:hAnsi="Arial" w:cs="Arial"/>
          <w:spacing w:val="2"/>
        </w:rPr>
        <w:t xml:space="preserve"> </w:t>
      </w:r>
      <w:r w:rsidRPr="00F07D76">
        <w:rPr>
          <w:rFonts w:ascii="Arial" w:hAnsi="Arial" w:cs="Arial"/>
        </w:rPr>
        <w:t>αποσφραγισθ</w:t>
      </w:r>
      <w:r w:rsidR="003E22A6" w:rsidRPr="00F07D76">
        <w:rPr>
          <w:rFonts w:ascii="Arial" w:hAnsi="Arial" w:cs="Arial"/>
        </w:rPr>
        <w:t>ούν</w:t>
      </w:r>
      <w:r w:rsidRPr="00F07D76">
        <w:rPr>
          <w:rFonts w:ascii="Arial" w:hAnsi="Arial" w:cs="Arial"/>
        </w:rPr>
        <w:t>.</w:t>
      </w:r>
    </w:p>
    <w:p w:rsidR="008212B3" w:rsidRPr="00F07D76" w:rsidRDefault="00A90292" w:rsidP="00F07D76">
      <w:pPr>
        <w:spacing w:line="264" w:lineRule="auto"/>
        <w:jc w:val="both"/>
        <w:rPr>
          <w:rFonts w:ascii="Arial" w:hAnsi="Arial" w:cs="Arial"/>
        </w:rPr>
      </w:pPr>
      <w:r w:rsidRPr="00F07D76">
        <w:rPr>
          <w:rFonts w:ascii="Arial" w:hAnsi="Arial" w:cs="Arial"/>
        </w:rPr>
        <w:t>Η διάρκεια τ</w:t>
      </w:r>
      <w:r w:rsidR="002E7285" w:rsidRPr="00F07D76">
        <w:rPr>
          <w:rFonts w:ascii="Arial" w:hAnsi="Arial" w:cs="Arial"/>
        </w:rPr>
        <w:t>ου είδους/</w:t>
      </w:r>
      <w:r w:rsidRPr="00F07D76">
        <w:rPr>
          <w:rFonts w:ascii="Arial" w:hAnsi="Arial" w:cs="Arial"/>
        </w:rPr>
        <w:t>υπηρεσίας ορίζεται</w:t>
      </w:r>
      <w:r w:rsidR="00685D16" w:rsidRPr="00F07D76">
        <w:rPr>
          <w:rFonts w:ascii="Arial" w:hAnsi="Arial" w:cs="Arial"/>
        </w:rPr>
        <w:t xml:space="preserve"> σε έ</w:t>
      </w:r>
      <w:r w:rsidR="003E22A6" w:rsidRPr="00F07D76">
        <w:rPr>
          <w:rFonts w:ascii="Arial" w:hAnsi="Arial" w:cs="Arial"/>
        </w:rPr>
        <w:t>ξι (6) μήνες</w:t>
      </w:r>
      <w:r w:rsidR="0082388C" w:rsidRPr="00F07D76">
        <w:rPr>
          <w:rFonts w:ascii="Arial" w:hAnsi="Arial" w:cs="Arial"/>
        </w:rPr>
        <w:t xml:space="preserve">, </w:t>
      </w:r>
      <w:r w:rsidR="00CC084C" w:rsidRPr="00F07D76">
        <w:rPr>
          <w:rFonts w:ascii="Arial" w:hAnsi="Arial" w:cs="Arial"/>
        </w:rPr>
        <w:t>ήτοι από 31/07/2024 έως και 3</w:t>
      </w:r>
      <w:r w:rsidR="00D06A9B" w:rsidRPr="00D06A9B">
        <w:rPr>
          <w:rFonts w:ascii="Arial" w:hAnsi="Arial" w:cs="Arial"/>
        </w:rPr>
        <w:t>0</w:t>
      </w:r>
      <w:r w:rsidR="0082388C" w:rsidRPr="00F07D76">
        <w:rPr>
          <w:rFonts w:ascii="Arial" w:hAnsi="Arial" w:cs="Arial"/>
        </w:rPr>
        <w:t>/01/2025</w:t>
      </w:r>
      <w:r w:rsidR="008212B3" w:rsidRPr="00F07D76">
        <w:rPr>
          <w:rFonts w:ascii="Arial" w:hAnsi="Arial" w:cs="Arial"/>
        </w:rPr>
        <w:t>.</w:t>
      </w:r>
      <w:r w:rsidR="00685D16" w:rsidRPr="00F07D76">
        <w:rPr>
          <w:rFonts w:ascii="Arial" w:hAnsi="Arial" w:cs="Arial"/>
        </w:rPr>
        <w:t xml:space="preserve"> </w:t>
      </w:r>
      <w:r w:rsidR="00E31D22" w:rsidRPr="00F07D76">
        <w:rPr>
          <w:rFonts w:ascii="Arial" w:hAnsi="Arial" w:cs="Arial"/>
        </w:rPr>
        <w:t xml:space="preserve"> </w:t>
      </w:r>
    </w:p>
    <w:p w:rsidR="00A90292" w:rsidRPr="00F07D76" w:rsidRDefault="00A90292" w:rsidP="00F07D76">
      <w:pPr>
        <w:spacing w:line="264" w:lineRule="auto"/>
        <w:jc w:val="both"/>
        <w:rPr>
          <w:rFonts w:ascii="Arial" w:eastAsiaTheme="majorEastAsia" w:hAnsi="Arial" w:cs="Arial"/>
          <w:b/>
          <w:bCs/>
          <w:u w:val="single"/>
        </w:rPr>
      </w:pPr>
      <w:r w:rsidRPr="00F07D76">
        <w:rPr>
          <w:rFonts w:ascii="Arial" w:eastAsiaTheme="majorEastAsia" w:hAnsi="Arial" w:cs="Arial"/>
          <w:b/>
          <w:bCs/>
          <w:u w:val="single"/>
        </w:rPr>
        <w:t>Διευκρινήσεις:</w:t>
      </w:r>
    </w:p>
    <w:p w:rsidR="003E22A6" w:rsidRPr="00F07D76" w:rsidRDefault="003E22A6" w:rsidP="00F07D76">
      <w:pPr>
        <w:pStyle w:val="a3"/>
        <w:widowControl w:val="0"/>
        <w:numPr>
          <w:ilvl w:val="0"/>
          <w:numId w:val="14"/>
        </w:numPr>
        <w:tabs>
          <w:tab w:val="left" w:pos="979"/>
          <w:tab w:val="left" w:pos="980"/>
        </w:tabs>
        <w:autoSpaceDE w:val="0"/>
        <w:autoSpaceDN w:val="0"/>
        <w:spacing w:before="1" w:after="0" w:line="264" w:lineRule="auto"/>
        <w:ind w:right="-57"/>
        <w:contextualSpacing w:val="0"/>
        <w:jc w:val="both"/>
        <w:rPr>
          <w:rFonts w:ascii="Arial" w:hAnsi="Arial" w:cs="Arial"/>
        </w:rPr>
      </w:pPr>
      <w:r w:rsidRPr="00F07D76">
        <w:rPr>
          <w:rFonts w:ascii="Arial" w:hAnsi="Arial" w:cs="Arial"/>
        </w:rPr>
        <w:t>Το</w:t>
      </w:r>
      <w:r w:rsidRPr="00F07D76">
        <w:rPr>
          <w:rFonts w:ascii="Arial" w:hAnsi="Arial" w:cs="Arial"/>
          <w:spacing w:val="23"/>
        </w:rPr>
        <w:t xml:space="preserve"> </w:t>
      </w:r>
      <w:r w:rsidRPr="00F07D76">
        <w:rPr>
          <w:rFonts w:ascii="Arial" w:hAnsi="Arial" w:cs="Arial"/>
        </w:rPr>
        <w:t>πλήρες</w:t>
      </w:r>
      <w:r w:rsidRPr="00F07D76">
        <w:rPr>
          <w:rFonts w:ascii="Arial" w:hAnsi="Arial" w:cs="Arial"/>
          <w:spacing w:val="21"/>
        </w:rPr>
        <w:t xml:space="preserve"> </w:t>
      </w:r>
      <w:r w:rsidRPr="00F07D76">
        <w:rPr>
          <w:rFonts w:ascii="Arial" w:hAnsi="Arial" w:cs="Arial"/>
        </w:rPr>
        <w:t>κείμενο</w:t>
      </w:r>
      <w:r w:rsidRPr="00F07D76">
        <w:rPr>
          <w:rFonts w:ascii="Arial" w:hAnsi="Arial" w:cs="Arial"/>
          <w:spacing w:val="23"/>
        </w:rPr>
        <w:t xml:space="preserve"> </w:t>
      </w:r>
      <w:r w:rsidRPr="00F07D76">
        <w:rPr>
          <w:rFonts w:ascii="Arial" w:hAnsi="Arial" w:cs="Arial"/>
        </w:rPr>
        <w:t>της</w:t>
      </w:r>
      <w:r w:rsidRPr="00F07D76">
        <w:rPr>
          <w:rFonts w:ascii="Arial" w:hAnsi="Arial" w:cs="Arial"/>
          <w:spacing w:val="21"/>
        </w:rPr>
        <w:t xml:space="preserve"> </w:t>
      </w:r>
      <w:r w:rsidRPr="00F07D76">
        <w:rPr>
          <w:rFonts w:ascii="Arial" w:hAnsi="Arial" w:cs="Arial"/>
        </w:rPr>
        <w:t>πρόσκλησης</w:t>
      </w:r>
      <w:r w:rsidRPr="00F07D76">
        <w:rPr>
          <w:rFonts w:ascii="Arial" w:hAnsi="Arial" w:cs="Arial"/>
          <w:spacing w:val="21"/>
        </w:rPr>
        <w:t xml:space="preserve"> </w:t>
      </w:r>
      <w:r w:rsidRPr="00F07D76">
        <w:rPr>
          <w:rFonts w:ascii="Arial" w:hAnsi="Arial" w:cs="Arial"/>
        </w:rPr>
        <w:t>είναι</w:t>
      </w:r>
      <w:r w:rsidRPr="00F07D76">
        <w:rPr>
          <w:rFonts w:ascii="Arial" w:hAnsi="Arial" w:cs="Arial"/>
          <w:spacing w:val="23"/>
        </w:rPr>
        <w:t xml:space="preserve"> </w:t>
      </w:r>
      <w:r w:rsidRPr="00F07D76">
        <w:rPr>
          <w:rFonts w:ascii="Arial" w:hAnsi="Arial" w:cs="Arial"/>
        </w:rPr>
        <w:t>αναρτημένο</w:t>
      </w:r>
      <w:r w:rsidRPr="00F07D76">
        <w:rPr>
          <w:rFonts w:ascii="Arial" w:hAnsi="Arial" w:cs="Arial"/>
          <w:spacing w:val="23"/>
        </w:rPr>
        <w:t xml:space="preserve"> </w:t>
      </w:r>
      <w:r w:rsidRPr="00F07D76">
        <w:rPr>
          <w:rFonts w:ascii="Arial" w:hAnsi="Arial" w:cs="Arial"/>
        </w:rPr>
        <w:t>σε</w:t>
      </w:r>
      <w:r w:rsidRPr="00F07D76">
        <w:rPr>
          <w:rFonts w:ascii="Arial" w:hAnsi="Arial" w:cs="Arial"/>
          <w:spacing w:val="22"/>
        </w:rPr>
        <w:t xml:space="preserve"> </w:t>
      </w:r>
      <w:r w:rsidRPr="00F07D76">
        <w:rPr>
          <w:rFonts w:ascii="Arial" w:hAnsi="Arial" w:cs="Arial"/>
        </w:rPr>
        <w:t>ηλεκτρονική</w:t>
      </w:r>
      <w:r w:rsidRPr="00F07D76">
        <w:rPr>
          <w:rFonts w:ascii="Arial" w:hAnsi="Arial" w:cs="Arial"/>
          <w:spacing w:val="23"/>
        </w:rPr>
        <w:t xml:space="preserve"> </w:t>
      </w:r>
      <w:r w:rsidRPr="00F07D76">
        <w:rPr>
          <w:rFonts w:ascii="Arial" w:hAnsi="Arial" w:cs="Arial"/>
        </w:rPr>
        <w:t>μορφή</w:t>
      </w:r>
      <w:r w:rsidRPr="00F07D76">
        <w:rPr>
          <w:rFonts w:ascii="Arial" w:hAnsi="Arial" w:cs="Arial"/>
          <w:spacing w:val="23"/>
        </w:rPr>
        <w:t xml:space="preserve"> </w:t>
      </w:r>
      <w:r w:rsidRPr="00F07D76">
        <w:rPr>
          <w:rFonts w:ascii="Arial" w:hAnsi="Arial" w:cs="Arial"/>
        </w:rPr>
        <w:t>στην</w:t>
      </w:r>
      <w:r w:rsidRPr="00F07D76">
        <w:rPr>
          <w:rFonts w:ascii="Arial" w:hAnsi="Arial" w:cs="Arial"/>
          <w:spacing w:val="21"/>
        </w:rPr>
        <w:t xml:space="preserve"> </w:t>
      </w:r>
      <w:r w:rsidRPr="00F07D76">
        <w:rPr>
          <w:rFonts w:ascii="Arial" w:hAnsi="Arial" w:cs="Arial"/>
        </w:rPr>
        <w:t>ιστοσελίδα</w:t>
      </w:r>
      <w:r w:rsidRPr="00F07D76">
        <w:rPr>
          <w:rFonts w:ascii="Arial" w:hAnsi="Arial" w:cs="Arial"/>
          <w:spacing w:val="24"/>
        </w:rPr>
        <w:t xml:space="preserve"> </w:t>
      </w:r>
      <w:r w:rsidRPr="00F07D76">
        <w:rPr>
          <w:rFonts w:ascii="Arial" w:hAnsi="Arial" w:cs="Arial"/>
        </w:rPr>
        <w:t>της</w:t>
      </w:r>
      <w:r w:rsidRPr="00F07D76">
        <w:rPr>
          <w:rFonts w:ascii="Arial" w:hAnsi="Arial" w:cs="Arial"/>
          <w:spacing w:val="21"/>
        </w:rPr>
        <w:t xml:space="preserve"> </w:t>
      </w:r>
      <w:r w:rsidRPr="00F07D76">
        <w:rPr>
          <w:rFonts w:ascii="Arial" w:hAnsi="Arial" w:cs="Arial"/>
        </w:rPr>
        <w:t>αναθέτουσας</w:t>
      </w:r>
      <w:r w:rsidRPr="00F07D76">
        <w:rPr>
          <w:rFonts w:ascii="Arial" w:hAnsi="Arial" w:cs="Arial"/>
          <w:spacing w:val="19"/>
        </w:rPr>
        <w:t xml:space="preserve"> </w:t>
      </w:r>
      <w:r w:rsidRPr="00F07D76">
        <w:rPr>
          <w:rFonts w:ascii="Arial" w:hAnsi="Arial" w:cs="Arial"/>
        </w:rPr>
        <w:t>αρχής:</w:t>
      </w:r>
      <w:r w:rsidRPr="00F07D76">
        <w:rPr>
          <w:rFonts w:ascii="Arial" w:hAnsi="Arial" w:cs="Arial"/>
          <w:color w:val="0000FF"/>
          <w:spacing w:val="-53"/>
        </w:rPr>
        <w:t xml:space="preserve"> </w:t>
      </w:r>
      <w:hyperlink r:id="rId9" w:history="1">
        <w:r w:rsidRPr="00F07D76">
          <w:rPr>
            <w:rStyle w:val="-"/>
            <w:rFonts w:ascii="Arial" w:hAnsi="Arial" w:cs="Arial"/>
          </w:rPr>
          <w:t>http://www.korgialenio-benakio.gr</w:t>
        </w:r>
      </w:hyperlink>
      <w:r w:rsidRPr="00F07D76">
        <w:rPr>
          <w:rFonts w:ascii="Arial" w:hAnsi="Arial" w:cs="Arial"/>
        </w:rPr>
        <w:t xml:space="preserve"> → Τμήμα Προμηθειών  → Διαγωνισμοί – Προμήθειες → </w:t>
      </w:r>
      <w:r w:rsidRPr="00F07D76">
        <w:rPr>
          <w:rFonts w:ascii="Arial" w:hAnsi="Arial" w:cs="Arial"/>
          <w:lang w:val="en-US"/>
        </w:rPr>
        <w:t>Documents</w:t>
      </w:r>
      <w:r w:rsidRPr="00F07D76">
        <w:rPr>
          <w:rFonts w:ascii="Arial" w:hAnsi="Arial" w:cs="Arial"/>
        </w:rPr>
        <w:t xml:space="preserve"> → Α.Α. </w:t>
      </w:r>
      <w:r w:rsidR="0082388C" w:rsidRPr="00F07D76">
        <w:rPr>
          <w:rFonts w:ascii="Arial" w:hAnsi="Arial" w:cs="Arial"/>
        </w:rPr>
        <w:t>26</w:t>
      </w:r>
      <w:r w:rsidRPr="00F07D76">
        <w:rPr>
          <w:rFonts w:ascii="Arial" w:hAnsi="Arial" w:cs="Arial"/>
        </w:rPr>
        <w:t xml:space="preserve">/2024 για την απευθείας ανάθεση ανάδειξη αναδόχου για την </w:t>
      </w:r>
      <w:r w:rsidR="0082388C" w:rsidRPr="00F07D76">
        <w:rPr>
          <w:rFonts w:ascii="Arial" w:hAnsi="Arial" w:cs="Arial"/>
        </w:rPr>
        <w:t>εξα</w:t>
      </w:r>
      <w:r w:rsidRPr="00F07D76">
        <w:rPr>
          <w:rFonts w:ascii="Arial" w:hAnsi="Arial" w:cs="Arial"/>
        </w:rPr>
        <w:t xml:space="preserve">μηνιαία παροχή υπηρεσιών </w:t>
      </w:r>
      <w:r w:rsidR="0082388C" w:rsidRPr="00F07D76">
        <w:rPr>
          <w:rFonts w:ascii="Arial" w:hAnsi="Arial" w:cs="Arial"/>
        </w:rPr>
        <w:t>Καθαριότητας</w:t>
      </w:r>
      <w:r w:rsidRPr="00F07D76">
        <w:rPr>
          <w:rFonts w:ascii="Arial" w:hAnsi="Arial" w:cs="Arial"/>
        </w:rPr>
        <w:t xml:space="preserve"> .</w:t>
      </w:r>
    </w:p>
    <w:p w:rsidR="003E22A6" w:rsidRPr="00F07D76" w:rsidRDefault="003E22A6" w:rsidP="00F07D76">
      <w:pPr>
        <w:pStyle w:val="a3"/>
        <w:widowControl w:val="0"/>
        <w:numPr>
          <w:ilvl w:val="0"/>
          <w:numId w:val="14"/>
        </w:numPr>
        <w:tabs>
          <w:tab w:val="left" w:pos="979"/>
          <w:tab w:val="left" w:pos="980"/>
        </w:tabs>
        <w:autoSpaceDE w:val="0"/>
        <w:autoSpaceDN w:val="0"/>
        <w:spacing w:before="1" w:after="0" w:line="264" w:lineRule="auto"/>
        <w:ind w:right="-57"/>
        <w:contextualSpacing w:val="0"/>
        <w:jc w:val="both"/>
        <w:rPr>
          <w:rFonts w:ascii="Arial" w:hAnsi="Arial" w:cs="Arial"/>
        </w:rPr>
      </w:pPr>
      <w:r w:rsidRPr="00F07D76">
        <w:rPr>
          <w:rFonts w:ascii="Arial" w:hAnsi="Arial" w:cs="Arial"/>
        </w:rPr>
        <w:lastRenderedPageBreak/>
        <w:t>Το</w:t>
      </w:r>
      <w:r w:rsidRPr="00F07D76">
        <w:rPr>
          <w:rFonts w:ascii="Arial" w:hAnsi="Arial" w:cs="Arial"/>
          <w:spacing w:val="-3"/>
        </w:rPr>
        <w:t xml:space="preserve"> </w:t>
      </w:r>
      <w:r w:rsidRPr="00F07D76">
        <w:rPr>
          <w:rFonts w:ascii="Arial" w:hAnsi="Arial" w:cs="Arial"/>
        </w:rPr>
        <w:t>πλήρες</w:t>
      </w:r>
      <w:r w:rsidRPr="00F07D76">
        <w:rPr>
          <w:rFonts w:ascii="Arial" w:hAnsi="Arial" w:cs="Arial"/>
          <w:spacing w:val="-1"/>
        </w:rPr>
        <w:t xml:space="preserve"> </w:t>
      </w:r>
      <w:r w:rsidRPr="00F07D76">
        <w:rPr>
          <w:rFonts w:ascii="Arial" w:hAnsi="Arial" w:cs="Arial"/>
        </w:rPr>
        <w:t>κείμενο της</w:t>
      </w:r>
      <w:r w:rsidRPr="00F07D76">
        <w:rPr>
          <w:rFonts w:ascii="Arial" w:hAnsi="Arial" w:cs="Arial"/>
          <w:spacing w:val="-3"/>
        </w:rPr>
        <w:t xml:space="preserve"> </w:t>
      </w:r>
      <w:r w:rsidRPr="00F07D76">
        <w:rPr>
          <w:rFonts w:ascii="Arial" w:hAnsi="Arial" w:cs="Arial"/>
        </w:rPr>
        <w:t>πρόσκλησης</w:t>
      </w:r>
      <w:r w:rsidRPr="00F07D76">
        <w:rPr>
          <w:rFonts w:ascii="Arial" w:hAnsi="Arial" w:cs="Arial"/>
          <w:spacing w:val="-4"/>
        </w:rPr>
        <w:t xml:space="preserve"> </w:t>
      </w:r>
      <w:r w:rsidRPr="00F07D76">
        <w:rPr>
          <w:rFonts w:ascii="Arial" w:hAnsi="Arial" w:cs="Arial"/>
        </w:rPr>
        <w:t>δημοσιεύτηκε</w:t>
      </w:r>
      <w:r w:rsidRPr="00F07D76">
        <w:rPr>
          <w:rFonts w:ascii="Arial" w:hAnsi="Arial" w:cs="Arial"/>
          <w:spacing w:val="-3"/>
        </w:rPr>
        <w:t xml:space="preserve"> </w:t>
      </w:r>
      <w:r w:rsidRPr="00F07D76">
        <w:rPr>
          <w:rFonts w:ascii="Arial" w:hAnsi="Arial" w:cs="Arial"/>
        </w:rPr>
        <w:t>στο</w:t>
      </w:r>
      <w:r w:rsidRPr="00F07D76">
        <w:rPr>
          <w:rFonts w:ascii="Arial" w:hAnsi="Arial" w:cs="Arial"/>
          <w:spacing w:val="-3"/>
        </w:rPr>
        <w:t xml:space="preserve"> </w:t>
      </w:r>
      <w:r w:rsidRPr="00F07D76">
        <w:rPr>
          <w:rFonts w:ascii="Arial" w:hAnsi="Arial" w:cs="Arial"/>
        </w:rPr>
        <w:t>Κ.Η.Μ.ΔΗ.Σ.</w:t>
      </w:r>
      <w:r w:rsidRPr="00F07D76">
        <w:rPr>
          <w:rFonts w:ascii="Arial" w:hAnsi="Arial" w:cs="Arial"/>
          <w:spacing w:val="-2"/>
        </w:rPr>
        <w:t xml:space="preserve"> </w:t>
      </w:r>
      <w:r w:rsidRPr="00F07D76">
        <w:rPr>
          <w:rFonts w:ascii="Arial" w:hAnsi="Arial" w:cs="Arial"/>
        </w:rPr>
        <w:t>σύμφωνα</w:t>
      </w:r>
      <w:r w:rsidRPr="00F07D76">
        <w:rPr>
          <w:rFonts w:ascii="Arial" w:hAnsi="Arial" w:cs="Arial"/>
          <w:spacing w:val="-2"/>
        </w:rPr>
        <w:t xml:space="preserve"> </w:t>
      </w:r>
      <w:r w:rsidRPr="00F07D76">
        <w:rPr>
          <w:rFonts w:ascii="Arial" w:hAnsi="Arial" w:cs="Arial"/>
        </w:rPr>
        <w:t>με</w:t>
      </w:r>
      <w:r w:rsidRPr="00F07D76">
        <w:rPr>
          <w:rFonts w:ascii="Arial" w:hAnsi="Arial" w:cs="Arial"/>
          <w:spacing w:val="-3"/>
        </w:rPr>
        <w:t xml:space="preserve"> </w:t>
      </w:r>
      <w:r w:rsidRPr="00F07D76">
        <w:rPr>
          <w:rFonts w:ascii="Arial" w:hAnsi="Arial" w:cs="Arial"/>
        </w:rPr>
        <w:t>τα</w:t>
      </w:r>
      <w:r w:rsidRPr="00F07D76">
        <w:rPr>
          <w:rFonts w:ascii="Arial" w:hAnsi="Arial" w:cs="Arial"/>
          <w:spacing w:val="-2"/>
        </w:rPr>
        <w:t xml:space="preserve"> </w:t>
      </w:r>
      <w:r w:rsidRPr="00F07D76">
        <w:rPr>
          <w:rFonts w:ascii="Arial" w:hAnsi="Arial" w:cs="Arial"/>
        </w:rPr>
        <w:t>οριζόμενα</w:t>
      </w:r>
      <w:r w:rsidRPr="00F07D76">
        <w:rPr>
          <w:rFonts w:ascii="Arial" w:hAnsi="Arial" w:cs="Arial"/>
          <w:spacing w:val="-1"/>
        </w:rPr>
        <w:t xml:space="preserve"> </w:t>
      </w:r>
      <w:r w:rsidRPr="00F07D76">
        <w:rPr>
          <w:rFonts w:ascii="Arial" w:hAnsi="Arial" w:cs="Arial"/>
        </w:rPr>
        <w:t>στο</w:t>
      </w:r>
      <w:r w:rsidRPr="00F07D76">
        <w:rPr>
          <w:rFonts w:ascii="Arial" w:hAnsi="Arial" w:cs="Arial"/>
          <w:spacing w:val="-2"/>
        </w:rPr>
        <w:t xml:space="preserve"> </w:t>
      </w:r>
      <w:r w:rsidRPr="00F07D76">
        <w:rPr>
          <w:rFonts w:ascii="Arial" w:hAnsi="Arial" w:cs="Arial"/>
        </w:rPr>
        <w:t>Ν.4412/16.</w:t>
      </w:r>
    </w:p>
    <w:p w:rsidR="003E22A6" w:rsidRPr="00F07D76" w:rsidRDefault="003E22A6" w:rsidP="00F07D76">
      <w:pPr>
        <w:pStyle w:val="a3"/>
        <w:widowControl w:val="0"/>
        <w:numPr>
          <w:ilvl w:val="0"/>
          <w:numId w:val="14"/>
        </w:numPr>
        <w:tabs>
          <w:tab w:val="left" w:pos="980"/>
        </w:tabs>
        <w:autoSpaceDE w:val="0"/>
        <w:autoSpaceDN w:val="0"/>
        <w:spacing w:after="0" w:line="264" w:lineRule="auto"/>
        <w:ind w:right="139"/>
        <w:contextualSpacing w:val="0"/>
        <w:jc w:val="both"/>
        <w:rPr>
          <w:rFonts w:ascii="Arial" w:hAnsi="Arial" w:cs="Arial"/>
        </w:rPr>
      </w:pPr>
      <w:r w:rsidRPr="00F07D76">
        <w:rPr>
          <w:rFonts w:ascii="Arial" w:hAnsi="Arial" w:cs="Arial"/>
        </w:rPr>
        <w:t>Δικαίωμα συμμετοχής στο διαγωνισμό έχουν φυσικά ή νομικά πρόσωπα ή ενώσεις/κοινοπραξίες αυτών ή συνεταιρισμοί</w:t>
      </w:r>
      <w:r w:rsidRPr="00F07D76">
        <w:rPr>
          <w:rFonts w:ascii="Arial" w:hAnsi="Arial" w:cs="Arial"/>
          <w:spacing w:val="1"/>
        </w:rPr>
        <w:t xml:space="preserve"> </w:t>
      </w:r>
      <w:r w:rsidRPr="00F07D76">
        <w:rPr>
          <w:rFonts w:ascii="Arial" w:hAnsi="Arial" w:cs="Arial"/>
        </w:rPr>
        <w:t>που</w:t>
      </w:r>
      <w:r w:rsidRPr="00F07D76">
        <w:rPr>
          <w:rFonts w:ascii="Arial" w:hAnsi="Arial" w:cs="Arial"/>
          <w:spacing w:val="-2"/>
        </w:rPr>
        <w:t xml:space="preserve"> </w:t>
      </w:r>
      <w:r w:rsidRPr="00F07D76">
        <w:rPr>
          <w:rFonts w:ascii="Arial" w:hAnsi="Arial" w:cs="Arial"/>
        </w:rPr>
        <w:t>πληρούν</w:t>
      </w:r>
      <w:r w:rsidRPr="00F07D76">
        <w:rPr>
          <w:rFonts w:ascii="Arial" w:hAnsi="Arial" w:cs="Arial"/>
          <w:spacing w:val="-2"/>
        </w:rPr>
        <w:t xml:space="preserve"> </w:t>
      </w:r>
      <w:r w:rsidRPr="00F07D76">
        <w:rPr>
          <w:rFonts w:ascii="Arial" w:hAnsi="Arial" w:cs="Arial"/>
        </w:rPr>
        <w:t>τους</w:t>
      </w:r>
      <w:r w:rsidRPr="00F07D76">
        <w:rPr>
          <w:rFonts w:ascii="Arial" w:hAnsi="Arial" w:cs="Arial"/>
          <w:spacing w:val="-2"/>
        </w:rPr>
        <w:t xml:space="preserve"> </w:t>
      </w:r>
      <w:r w:rsidRPr="00F07D76">
        <w:rPr>
          <w:rFonts w:ascii="Arial" w:hAnsi="Arial" w:cs="Arial"/>
        </w:rPr>
        <w:t>όρους</w:t>
      </w:r>
      <w:r w:rsidRPr="00F07D76">
        <w:rPr>
          <w:rFonts w:ascii="Arial" w:hAnsi="Arial" w:cs="Arial"/>
          <w:spacing w:val="-2"/>
        </w:rPr>
        <w:t xml:space="preserve"> </w:t>
      </w:r>
      <w:r w:rsidRPr="00F07D76">
        <w:rPr>
          <w:rFonts w:ascii="Arial" w:hAnsi="Arial" w:cs="Arial"/>
        </w:rPr>
        <w:t>της Πρόσκλησης.</w:t>
      </w:r>
    </w:p>
    <w:p w:rsidR="003E22A6" w:rsidRPr="00F07D76" w:rsidRDefault="003E22A6" w:rsidP="00F07D76">
      <w:pPr>
        <w:pStyle w:val="a3"/>
        <w:widowControl w:val="0"/>
        <w:numPr>
          <w:ilvl w:val="0"/>
          <w:numId w:val="14"/>
        </w:numPr>
        <w:tabs>
          <w:tab w:val="left" w:pos="980"/>
        </w:tabs>
        <w:autoSpaceDE w:val="0"/>
        <w:autoSpaceDN w:val="0"/>
        <w:spacing w:after="0" w:line="264" w:lineRule="auto"/>
        <w:ind w:right="139"/>
        <w:contextualSpacing w:val="0"/>
        <w:jc w:val="both"/>
        <w:rPr>
          <w:rFonts w:ascii="Arial" w:hAnsi="Arial" w:cs="Arial"/>
        </w:rPr>
      </w:pPr>
      <w:r w:rsidRPr="00F07D76">
        <w:rPr>
          <w:rFonts w:ascii="Arial" w:hAnsi="Arial" w:cs="Arial"/>
        </w:rPr>
        <w:t>Οι προσφορές θα κατατεθούν στην ελληνική γλώσσα μέσα σε κλειστό σφραγισμένο φάκελο (κυρίως φάκελος) ο οποίος</w:t>
      </w:r>
      <w:r w:rsidRPr="00F07D76">
        <w:rPr>
          <w:rFonts w:ascii="Arial" w:hAnsi="Arial" w:cs="Arial"/>
          <w:spacing w:val="1"/>
        </w:rPr>
        <w:t xml:space="preserve"> </w:t>
      </w:r>
      <w:r w:rsidRPr="00F07D76">
        <w:rPr>
          <w:rFonts w:ascii="Arial" w:hAnsi="Arial" w:cs="Arial"/>
        </w:rPr>
        <w:t xml:space="preserve">θα περιλαμβάνει </w:t>
      </w:r>
      <w:r w:rsidR="00D06A9B">
        <w:rPr>
          <w:rFonts w:ascii="Arial" w:hAnsi="Arial" w:cs="Arial"/>
        </w:rPr>
        <w:t>τέσσερις (4)</w:t>
      </w:r>
      <w:r w:rsidRPr="00F07D76">
        <w:rPr>
          <w:rFonts w:ascii="Arial" w:hAnsi="Arial" w:cs="Arial"/>
        </w:rPr>
        <w:t xml:space="preserve"> υποφακέλους: έναν υποφάκελο με την τεχνική προσφορά, έναν υποφάκελο με την οικονομική</w:t>
      </w:r>
      <w:r w:rsidRPr="00F07D76">
        <w:rPr>
          <w:rFonts w:ascii="Arial" w:hAnsi="Arial" w:cs="Arial"/>
          <w:spacing w:val="1"/>
        </w:rPr>
        <w:t xml:space="preserve"> </w:t>
      </w:r>
      <w:r w:rsidRPr="00F07D76">
        <w:rPr>
          <w:rFonts w:ascii="Arial" w:hAnsi="Arial" w:cs="Arial"/>
        </w:rPr>
        <w:t>προσφορά</w:t>
      </w:r>
      <w:r w:rsidR="00D06A9B">
        <w:rPr>
          <w:rFonts w:ascii="Arial" w:hAnsi="Arial" w:cs="Arial"/>
          <w:spacing w:val="-1"/>
        </w:rPr>
        <w:t>,</w:t>
      </w:r>
      <w:r w:rsidRPr="00F07D76">
        <w:rPr>
          <w:rFonts w:ascii="Arial" w:hAnsi="Arial" w:cs="Arial"/>
          <w:spacing w:val="-2"/>
        </w:rPr>
        <w:t xml:space="preserve"> </w:t>
      </w:r>
      <w:r w:rsidRPr="00F07D76">
        <w:rPr>
          <w:rFonts w:ascii="Arial" w:hAnsi="Arial" w:cs="Arial"/>
        </w:rPr>
        <w:t>έναν υποφάκελο</w:t>
      </w:r>
      <w:r w:rsidRPr="00F07D76">
        <w:rPr>
          <w:rFonts w:ascii="Arial" w:hAnsi="Arial" w:cs="Arial"/>
          <w:spacing w:val="-1"/>
        </w:rPr>
        <w:t xml:space="preserve"> </w:t>
      </w:r>
      <w:r w:rsidRPr="00F07D76">
        <w:rPr>
          <w:rFonts w:ascii="Arial" w:hAnsi="Arial" w:cs="Arial"/>
        </w:rPr>
        <w:t>με</w:t>
      </w:r>
      <w:r w:rsidRPr="00F07D76">
        <w:rPr>
          <w:rFonts w:ascii="Arial" w:hAnsi="Arial" w:cs="Arial"/>
          <w:spacing w:val="-2"/>
        </w:rPr>
        <w:t xml:space="preserve"> </w:t>
      </w:r>
      <w:r w:rsidRPr="00F07D76">
        <w:rPr>
          <w:rFonts w:ascii="Arial" w:hAnsi="Arial" w:cs="Arial"/>
        </w:rPr>
        <w:t>τα δικαιολογητικά συμμετοχής</w:t>
      </w:r>
      <w:r w:rsidR="00D06A9B">
        <w:rPr>
          <w:rFonts w:ascii="Arial" w:hAnsi="Arial" w:cs="Arial"/>
        </w:rPr>
        <w:t xml:space="preserve"> και έναν φάκελο με τα δικαιολογητικά κατακύρωσης.</w:t>
      </w:r>
    </w:p>
    <w:p w:rsidR="003E22A6" w:rsidRPr="00F07D76" w:rsidRDefault="003E22A6" w:rsidP="00F07D76">
      <w:pPr>
        <w:pStyle w:val="a3"/>
        <w:widowControl w:val="0"/>
        <w:numPr>
          <w:ilvl w:val="0"/>
          <w:numId w:val="14"/>
        </w:numPr>
        <w:tabs>
          <w:tab w:val="left" w:pos="980"/>
        </w:tabs>
        <w:autoSpaceDE w:val="0"/>
        <w:autoSpaceDN w:val="0"/>
        <w:spacing w:after="0" w:line="264" w:lineRule="auto"/>
        <w:ind w:right="139"/>
        <w:contextualSpacing w:val="0"/>
        <w:jc w:val="both"/>
        <w:rPr>
          <w:rFonts w:ascii="Arial" w:hAnsi="Arial" w:cs="Arial"/>
        </w:rPr>
      </w:pPr>
      <w:r w:rsidRPr="00F07D76">
        <w:rPr>
          <w:rFonts w:ascii="Arial" w:hAnsi="Arial" w:cs="Arial"/>
        </w:rPr>
        <w:t>Ο</w:t>
      </w:r>
      <w:r w:rsidRPr="00F07D76">
        <w:rPr>
          <w:rFonts w:ascii="Arial" w:hAnsi="Arial" w:cs="Arial"/>
          <w:spacing w:val="12"/>
        </w:rPr>
        <w:t xml:space="preserve"> </w:t>
      </w:r>
      <w:r w:rsidRPr="00F07D76">
        <w:rPr>
          <w:rFonts w:ascii="Arial" w:hAnsi="Arial" w:cs="Arial"/>
        </w:rPr>
        <w:t>κυρίως</w:t>
      </w:r>
      <w:r w:rsidRPr="00F07D76">
        <w:rPr>
          <w:rFonts w:ascii="Arial" w:hAnsi="Arial" w:cs="Arial"/>
          <w:spacing w:val="13"/>
        </w:rPr>
        <w:t xml:space="preserve"> </w:t>
      </w:r>
      <w:r w:rsidRPr="00F07D76">
        <w:rPr>
          <w:rFonts w:ascii="Arial" w:hAnsi="Arial" w:cs="Arial"/>
        </w:rPr>
        <w:t>φάκελος</w:t>
      </w:r>
      <w:r w:rsidRPr="00F07D76">
        <w:rPr>
          <w:rFonts w:ascii="Arial" w:hAnsi="Arial" w:cs="Arial"/>
          <w:spacing w:val="12"/>
        </w:rPr>
        <w:t xml:space="preserve"> </w:t>
      </w:r>
      <w:r w:rsidRPr="00F07D76">
        <w:rPr>
          <w:rFonts w:ascii="Arial" w:hAnsi="Arial" w:cs="Arial"/>
        </w:rPr>
        <w:t>θα</w:t>
      </w:r>
      <w:r w:rsidRPr="00F07D76">
        <w:rPr>
          <w:rFonts w:ascii="Arial" w:hAnsi="Arial" w:cs="Arial"/>
          <w:spacing w:val="14"/>
        </w:rPr>
        <w:t xml:space="preserve"> </w:t>
      </w:r>
      <w:r w:rsidRPr="00F07D76">
        <w:rPr>
          <w:rFonts w:ascii="Arial" w:hAnsi="Arial" w:cs="Arial"/>
        </w:rPr>
        <w:t>φέρει</w:t>
      </w:r>
      <w:r w:rsidRPr="00F07D76">
        <w:rPr>
          <w:rFonts w:ascii="Arial" w:hAnsi="Arial" w:cs="Arial"/>
          <w:spacing w:val="13"/>
        </w:rPr>
        <w:t xml:space="preserve"> </w:t>
      </w:r>
      <w:r w:rsidRPr="00F07D76">
        <w:rPr>
          <w:rFonts w:ascii="Arial" w:hAnsi="Arial" w:cs="Arial"/>
        </w:rPr>
        <w:t>τα</w:t>
      </w:r>
      <w:r w:rsidRPr="00F07D76">
        <w:rPr>
          <w:rFonts w:ascii="Arial" w:hAnsi="Arial" w:cs="Arial"/>
          <w:spacing w:val="13"/>
        </w:rPr>
        <w:t xml:space="preserve"> </w:t>
      </w:r>
      <w:r w:rsidRPr="00F07D76">
        <w:rPr>
          <w:rFonts w:ascii="Arial" w:hAnsi="Arial" w:cs="Arial"/>
        </w:rPr>
        <w:t>πλήρη</w:t>
      </w:r>
      <w:r w:rsidRPr="00F07D76">
        <w:rPr>
          <w:rFonts w:ascii="Arial" w:hAnsi="Arial" w:cs="Arial"/>
          <w:spacing w:val="14"/>
        </w:rPr>
        <w:t xml:space="preserve"> </w:t>
      </w:r>
      <w:r w:rsidRPr="00F07D76">
        <w:rPr>
          <w:rFonts w:ascii="Arial" w:hAnsi="Arial" w:cs="Arial"/>
        </w:rPr>
        <w:t>στοιχεία</w:t>
      </w:r>
      <w:r w:rsidRPr="00F07D76">
        <w:rPr>
          <w:rFonts w:ascii="Arial" w:hAnsi="Arial" w:cs="Arial"/>
          <w:spacing w:val="14"/>
        </w:rPr>
        <w:t xml:space="preserve"> </w:t>
      </w:r>
      <w:r w:rsidRPr="00F07D76">
        <w:rPr>
          <w:rFonts w:ascii="Arial" w:hAnsi="Arial" w:cs="Arial"/>
        </w:rPr>
        <w:t>του</w:t>
      </w:r>
      <w:r w:rsidRPr="00F07D76">
        <w:rPr>
          <w:rFonts w:ascii="Arial" w:hAnsi="Arial" w:cs="Arial"/>
          <w:spacing w:val="13"/>
        </w:rPr>
        <w:t xml:space="preserve"> </w:t>
      </w:r>
      <w:r w:rsidRPr="00F07D76">
        <w:rPr>
          <w:rFonts w:ascii="Arial" w:hAnsi="Arial" w:cs="Arial"/>
        </w:rPr>
        <w:t>αποστολέα,</w:t>
      </w:r>
      <w:r w:rsidRPr="00F07D76">
        <w:rPr>
          <w:rFonts w:ascii="Arial" w:hAnsi="Arial" w:cs="Arial"/>
          <w:spacing w:val="14"/>
        </w:rPr>
        <w:t xml:space="preserve"> </w:t>
      </w:r>
      <w:r w:rsidRPr="00F07D76">
        <w:rPr>
          <w:rFonts w:ascii="Arial" w:hAnsi="Arial" w:cs="Arial"/>
        </w:rPr>
        <w:t>καθώς</w:t>
      </w:r>
      <w:r w:rsidRPr="00F07D76">
        <w:rPr>
          <w:rFonts w:ascii="Arial" w:hAnsi="Arial" w:cs="Arial"/>
          <w:spacing w:val="12"/>
        </w:rPr>
        <w:t xml:space="preserve"> </w:t>
      </w:r>
      <w:r w:rsidRPr="00F07D76">
        <w:rPr>
          <w:rFonts w:ascii="Arial" w:hAnsi="Arial" w:cs="Arial"/>
        </w:rPr>
        <w:t>και</w:t>
      </w:r>
      <w:r w:rsidRPr="00F07D76">
        <w:rPr>
          <w:rFonts w:ascii="Arial" w:hAnsi="Arial" w:cs="Arial"/>
          <w:spacing w:val="13"/>
        </w:rPr>
        <w:t xml:space="preserve"> </w:t>
      </w:r>
      <w:r w:rsidRPr="00F07D76">
        <w:rPr>
          <w:rFonts w:ascii="Arial" w:hAnsi="Arial" w:cs="Arial"/>
        </w:rPr>
        <w:t>τα</w:t>
      </w:r>
      <w:r w:rsidRPr="00F07D76">
        <w:rPr>
          <w:rFonts w:ascii="Arial" w:hAnsi="Arial" w:cs="Arial"/>
          <w:spacing w:val="12"/>
        </w:rPr>
        <w:t xml:space="preserve"> </w:t>
      </w:r>
      <w:r w:rsidRPr="00F07D76">
        <w:rPr>
          <w:rFonts w:ascii="Arial" w:hAnsi="Arial" w:cs="Arial"/>
        </w:rPr>
        <w:t>στοιχεία</w:t>
      </w:r>
      <w:r w:rsidRPr="00F07D76">
        <w:rPr>
          <w:rFonts w:ascii="Arial" w:hAnsi="Arial" w:cs="Arial"/>
          <w:spacing w:val="13"/>
        </w:rPr>
        <w:t xml:space="preserve"> </w:t>
      </w:r>
      <w:r w:rsidRPr="00F07D76">
        <w:rPr>
          <w:rFonts w:ascii="Arial" w:hAnsi="Arial" w:cs="Arial"/>
        </w:rPr>
        <w:t>της</w:t>
      </w:r>
      <w:r w:rsidRPr="00F07D76">
        <w:rPr>
          <w:rFonts w:ascii="Arial" w:hAnsi="Arial" w:cs="Arial"/>
          <w:spacing w:val="13"/>
        </w:rPr>
        <w:t xml:space="preserve"> </w:t>
      </w:r>
      <w:r w:rsidRPr="00F07D76">
        <w:rPr>
          <w:rFonts w:ascii="Arial" w:hAnsi="Arial" w:cs="Arial"/>
        </w:rPr>
        <w:t>πρόσκλησης</w:t>
      </w:r>
      <w:r w:rsidRPr="00F07D76">
        <w:rPr>
          <w:rFonts w:ascii="Arial" w:hAnsi="Arial" w:cs="Arial"/>
          <w:spacing w:val="13"/>
        </w:rPr>
        <w:t xml:space="preserve"> </w:t>
      </w:r>
      <w:r w:rsidRPr="00F07D76">
        <w:rPr>
          <w:rFonts w:ascii="Arial" w:hAnsi="Arial" w:cs="Arial"/>
        </w:rPr>
        <w:t>(τον</w:t>
      </w:r>
      <w:r w:rsidRPr="00F07D76">
        <w:rPr>
          <w:rFonts w:ascii="Arial" w:hAnsi="Arial" w:cs="Arial"/>
          <w:spacing w:val="12"/>
        </w:rPr>
        <w:t xml:space="preserve"> </w:t>
      </w:r>
      <w:r w:rsidRPr="00F07D76">
        <w:rPr>
          <w:rFonts w:ascii="Arial" w:hAnsi="Arial" w:cs="Arial"/>
        </w:rPr>
        <w:t>αριθμό</w:t>
      </w:r>
      <w:r w:rsidRPr="00F07D76">
        <w:rPr>
          <w:rFonts w:ascii="Arial" w:hAnsi="Arial" w:cs="Arial"/>
          <w:spacing w:val="14"/>
        </w:rPr>
        <w:t xml:space="preserve"> </w:t>
      </w:r>
      <w:r w:rsidRPr="00F07D76">
        <w:rPr>
          <w:rFonts w:ascii="Arial" w:hAnsi="Arial" w:cs="Arial"/>
        </w:rPr>
        <w:t>και τον</w:t>
      </w:r>
      <w:r w:rsidRPr="00F07D76">
        <w:rPr>
          <w:rFonts w:ascii="Arial" w:hAnsi="Arial" w:cs="Arial"/>
          <w:spacing w:val="-4"/>
        </w:rPr>
        <w:t xml:space="preserve"> </w:t>
      </w:r>
      <w:r w:rsidRPr="00F07D76">
        <w:rPr>
          <w:rFonts w:ascii="Arial" w:hAnsi="Arial" w:cs="Arial"/>
        </w:rPr>
        <w:t>τίτλο/αντικείμενο</w:t>
      </w:r>
      <w:r w:rsidRPr="00F07D76">
        <w:rPr>
          <w:rFonts w:ascii="Arial" w:hAnsi="Arial" w:cs="Arial"/>
          <w:spacing w:val="-3"/>
        </w:rPr>
        <w:t xml:space="preserve"> </w:t>
      </w:r>
      <w:r w:rsidRPr="00F07D76">
        <w:rPr>
          <w:rFonts w:ascii="Arial" w:hAnsi="Arial" w:cs="Arial"/>
        </w:rPr>
        <w:t>της</w:t>
      </w:r>
      <w:r w:rsidRPr="00F07D76">
        <w:rPr>
          <w:rFonts w:ascii="Arial" w:hAnsi="Arial" w:cs="Arial"/>
          <w:spacing w:val="-4"/>
        </w:rPr>
        <w:t xml:space="preserve"> </w:t>
      </w:r>
      <w:r w:rsidRPr="00F07D76">
        <w:rPr>
          <w:rFonts w:ascii="Arial" w:hAnsi="Arial" w:cs="Arial"/>
        </w:rPr>
        <w:t>πρόσκλησης,</w:t>
      </w:r>
      <w:r w:rsidRPr="00F07D76">
        <w:rPr>
          <w:rFonts w:ascii="Arial" w:hAnsi="Arial" w:cs="Arial"/>
          <w:spacing w:val="-3"/>
        </w:rPr>
        <w:t xml:space="preserve"> </w:t>
      </w:r>
      <w:r w:rsidRPr="00F07D76">
        <w:rPr>
          <w:rFonts w:ascii="Arial" w:hAnsi="Arial" w:cs="Arial"/>
        </w:rPr>
        <w:t>την</w:t>
      </w:r>
      <w:r w:rsidRPr="00F07D76">
        <w:rPr>
          <w:rFonts w:ascii="Arial" w:hAnsi="Arial" w:cs="Arial"/>
          <w:spacing w:val="-3"/>
        </w:rPr>
        <w:t xml:space="preserve"> </w:t>
      </w:r>
      <w:r w:rsidRPr="00F07D76">
        <w:rPr>
          <w:rFonts w:ascii="Arial" w:hAnsi="Arial" w:cs="Arial"/>
        </w:rPr>
        <w:t>επωνυμία</w:t>
      </w:r>
      <w:r w:rsidRPr="00F07D76">
        <w:rPr>
          <w:rFonts w:ascii="Arial" w:hAnsi="Arial" w:cs="Arial"/>
          <w:spacing w:val="-4"/>
        </w:rPr>
        <w:t xml:space="preserve"> </w:t>
      </w:r>
      <w:r w:rsidRPr="00F07D76">
        <w:rPr>
          <w:rFonts w:ascii="Arial" w:hAnsi="Arial" w:cs="Arial"/>
        </w:rPr>
        <w:t>του</w:t>
      </w:r>
      <w:r w:rsidRPr="00F07D76">
        <w:rPr>
          <w:rFonts w:ascii="Arial" w:hAnsi="Arial" w:cs="Arial"/>
          <w:spacing w:val="-3"/>
        </w:rPr>
        <w:t xml:space="preserve"> </w:t>
      </w:r>
      <w:r w:rsidRPr="00F07D76">
        <w:rPr>
          <w:rFonts w:ascii="Arial" w:hAnsi="Arial" w:cs="Arial"/>
        </w:rPr>
        <w:t>διενεργούντος</w:t>
      </w:r>
      <w:r w:rsidRPr="00F07D76">
        <w:rPr>
          <w:rFonts w:ascii="Arial" w:hAnsi="Arial" w:cs="Arial"/>
          <w:spacing w:val="-2"/>
        </w:rPr>
        <w:t xml:space="preserve"> </w:t>
      </w:r>
      <w:r w:rsidRPr="00F07D76">
        <w:rPr>
          <w:rFonts w:ascii="Arial" w:hAnsi="Arial" w:cs="Arial"/>
        </w:rPr>
        <w:t>το</w:t>
      </w:r>
      <w:r w:rsidRPr="00F07D76">
        <w:rPr>
          <w:rFonts w:ascii="Arial" w:hAnsi="Arial" w:cs="Arial"/>
          <w:spacing w:val="-3"/>
        </w:rPr>
        <w:t xml:space="preserve"> </w:t>
      </w:r>
      <w:r w:rsidRPr="00F07D76">
        <w:rPr>
          <w:rFonts w:ascii="Arial" w:hAnsi="Arial" w:cs="Arial"/>
        </w:rPr>
        <w:t>διαγωνισμό</w:t>
      </w:r>
      <w:r w:rsidRPr="00F07D76">
        <w:rPr>
          <w:rFonts w:ascii="Arial" w:hAnsi="Arial" w:cs="Arial"/>
          <w:spacing w:val="-3"/>
        </w:rPr>
        <w:t xml:space="preserve"> </w:t>
      </w:r>
      <w:r w:rsidRPr="00F07D76">
        <w:rPr>
          <w:rFonts w:ascii="Arial" w:hAnsi="Arial" w:cs="Arial"/>
        </w:rPr>
        <w:t>και</w:t>
      </w:r>
      <w:r w:rsidRPr="00F07D76">
        <w:rPr>
          <w:rFonts w:ascii="Arial" w:hAnsi="Arial" w:cs="Arial"/>
          <w:spacing w:val="-3"/>
        </w:rPr>
        <w:t xml:space="preserve"> </w:t>
      </w:r>
      <w:r w:rsidRPr="00F07D76">
        <w:rPr>
          <w:rFonts w:ascii="Arial" w:hAnsi="Arial" w:cs="Arial"/>
        </w:rPr>
        <w:t>την</w:t>
      </w:r>
      <w:r w:rsidRPr="00F07D76">
        <w:rPr>
          <w:rFonts w:ascii="Arial" w:hAnsi="Arial" w:cs="Arial"/>
          <w:spacing w:val="-4"/>
        </w:rPr>
        <w:t xml:space="preserve"> </w:t>
      </w:r>
      <w:r w:rsidRPr="00F07D76">
        <w:rPr>
          <w:rFonts w:ascii="Arial" w:hAnsi="Arial" w:cs="Arial"/>
        </w:rPr>
        <w:t>ημερομηνία</w:t>
      </w:r>
      <w:r w:rsidRPr="00F07D76">
        <w:rPr>
          <w:rFonts w:ascii="Arial" w:hAnsi="Arial" w:cs="Arial"/>
          <w:spacing w:val="-4"/>
        </w:rPr>
        <w:t xml:space="preserve"> </w:t>
      </w:r>
      <w:r w:rsidRPr="00F07D76">
        <w:rPr>
          <w:rFonts w:ascii="Arial" w:hAnsi="Arial" w:cs="Arial"/>
        </w:rPr>
        <w:t>διενέργειας).</w:t>
      </w:r>
    </w:p>
    <w:p w:rsidR="003E22A6" w:rsidRPr="00F07D76" w:rsidRDefault="003E22A6" w:rsidP="00F07D76">
      <w:pPr>
        <w:pStyle w:val="a3"/>
        <w:widowControl w:val="0"/>
        <w:numPr>
          <w:ilvl w:val="0"/>
          <w:numId w:val="14"/>
        </w:numPr>
        <w:tabs>
          <w:tab w:val="left" w:pos="980"/>
        </w:tabs>
        <w:autoSpaceDE w:val="0"/>
        <w:autoSpaceDN w:val="0"/>
        <w:spacing w:after="0" w:line="264" w:lineRule="auto"/>
        <w:ind w:right="139"/>
        <w:contextualSpacing w:val="0"/>
        <w:jc w:val="both"/>
        <w:rPr>
          <w:rFonts w:ascii="Arial" w:hAnsi="Arial" w:cs="Arial"/>
        </w:rPr>
      </w:pPr>
      <w:r w:rsidRPr="00F07D76">
        <w:rPr>
          <w:rFonts w:ascii="Arial" w:hAnsi="Arial" w:cs="Arial"/>
        </w:rPr>
        <w:t>(</w:t>
      </w:r>
      <w:r w:rsidRPr="00F07D76">
        <w:rPr>
          <w:rFonts w:ascii="Arial" w:hAnsi="Arial" w:cs="Arial"/>
          <w:b/>
          <w:bCs/>
        </w:rPr>
        <w:t>Σημειώνεται</w:t>
      </w:r>
      <w:r w:rsidRPr="00F07D76">
        <w:rPr>
          <w:rFonts w:ascii="Arial" w:hAnsi="Arial" w:cs="Arial"/>
        </w:rPr>
        <w:t xml:space="preserve"> ότι προς </w:t>
      </w:r>
      <w:r w:rsidRPr="00F07D76">
        <w:rPr>
          <w:rFonts w:ascii="Arial" w:hAnsi="Arial" w:cs="Arial"/>
          <w:b/>
          <w:bCs/>
        </w:rPr>
        <w:t>διευκόλυνση της Υπηρεσίας</w:t>
      </w:r>
      <w:r w:rsidRPr="00F07D76">
        <w:rPr>
          <w:rFonts w:ascii="Arial" w:hAnsi="Arial" w:cs="Arial"/>
        </w:rPr>
        <w:t xml:space="preserve"> για την σύνταξη των τεχνικών πρακτικών  </w:t>
      </w:r>
      <w:r w:rsidRPr="00F07D76">
        <w:rPr>
          <w:rFonts w:ascii="Arial" w:hAnsi="Arial" w:cs="Arial"/>
          <w:b/>
        </w:rPr>
        <w:t>είναι επιθυμητή και η ταυτόχρονη κατάθεση της τεχνικής προσφοράς σε ηλεκτρονική μορφή, CD-DVD κ.λ.π.</w:t>
      </w:r>
      <w:r w:rsidRPr="00F07D76">
        <w:rPr>
          <w:rFonts w:ascii="Arial" w:hAnsi="Arial" w:cs="Arial"/>
        </w:rPr>
        <w:t>, που θα περιλαμβάνεται στον σφραγισμένο φάκελο της τεχνικής  προσφοράς)</w:t>
      </w:r>
    </w:p>
    <w:p w:rsidR="003E22A6" w:rsidRPr="00F07D76" w:rsidRDefault="003E22A6" w:rsidP="00F07D76">
      <w:pPr>
        <w:pStyle w:val="a3"/>
        <w:widowControl w:val="0"/>
        <w:numPr>
          <w:ilvl w:val="0"/>
          <w:numId w:val="14"/>
        </w:numPr>
        <w:tabs>
          <w:tab w:val="left" w:pos="980"/>
        </w:tabs>
        <w:autoSpaceDE w:val="0"/>
        <w:autoSpaceDN w:val="0"/>
        <w:spacing w:after="0" w:line="264" w:lineRule="auto"/>
        <w:contextualSpacing w:val="0"/>
        <w:jc w:val="both"/>
        <w:rPr>
          <w:rFonts w:ascii="Arial" w:hAnsi="Arial" w:cs="Arial"/>
        </w:rPr>
      </w:pPr>
      <w:r w:rsidRPr="00F07D76">
        <w:rPr>
          <w:rFonts w:ascii="Arial" w:hAnsi="Arial" w:cs="Arial"/>
        </w:rPr>
        <w:t>Μέσα</w:t>
      </w:r>
      <w:r w:rsidRPr="00F07D76">
        <w:rPr>
          <w:rFonts w:ascii="Arial" w:hAnsi="Arial" w:cs="Arial"/>
          <w:spacing w:val="-1"/>
        </w:rPr>
        <w:t xml:space="preserve"> </w:t>
      </w:r>
      <w:r w:rsidRPr="00F07D76">
        <w:rPr>
          <w:rFonts w:ascii="Arial" w:hAnsi="Arial" w:cs="Arial"/>
        </w:rPr>
        <w:t>στον</w:t>
      </w:r>
      <w:r w:rsidRPr="00F07D76">
        <w:rPr>
          <w:rFonts w:ascii="Arial" w:hAnsi="Arial" w:cs="Arial"/>
          <w:spacing w:val="-3"/>
        </w:rPr>
        <w:t xml:space="preserve"> </w:t>
      </w:r>
      <w:r w:rsidRPr="00F07D76">
        <w:rPr>
          <w:rFonts w:ascii="Arial" w:hAnsi="Arial" w:cs="Arial"/>
        </w:rPr>
        <w:t>κυρίως</w:t>
      </w:r>
      <w:r w:rsidRPr="00F07D76">
        <w:rPr>
          <w:rFonts w:ascii="Arial" w:hAnsi="Arial" w:cs="Arial"/>
          <w:spacing w:val="-2"/>
        </w:rPr>
        <w:t xml:space="preserve"> </w:t>
      </w:r>
      <w:r w:rsidRPr="00F07D76">
        <w:rPr>
          <w:rFonts w:ascii="Arial" w:hAnsi="Arial" w:cs="Arial"/>
        </w:rPr>
        <w:t>φάκελο</w:t>
      </w:r>
      <w:r w:rsidRPr="00F07D76">
        <w:rPr>
          <w:rFonts w:ascii="Arial" w:hAnsi="Arial" w:cs="Arial"/>
          <w:spacing w:val="-2"/>
        </w:rPr>
        <w:t xml:space="preserve"> </w:t>
      </w:r>
      <w:r w:rsidRPr="00F07D76">
        <w:rPr>
          <w:rFonts w:ascii="Arial" w:hAnsi="Arial" w:cs="Arial"/>
        </w:rPr>
        <w:t>τοποθετούνται</w:t>
      </w:r>
      <w:r w:rsidRPr="00F07D76">
        <w:rPr>
          <w:rFonts w:ascii="Arial" w:hAnsi="Arial" w:cs="Arial"/>
          <w:spacing w:val="-3"/>
        </w:rPr>
        <w:t xml:space="preserve"> </w:t>
      </w:r>
      <w:r w:rsidRPr="00F07D76">
        <w:rPr>
          <w:rFonts w:ascii="Arial" w:hAnsi="Arial" w:cs="Arial"/>
        </w:rPr>
        <w:t>τα παρακάτω:</w:t>
      </w:r>
    </w:p>
    <w:p w:rsidR="003E22A6" w:rsidRPr="00F07D76" w:rsidRDefault="003E22A6" w:rsidP="00F07D76">
      <w:pPr>
        <w:widowControl w:val="0"/>
        <w:tabs>
          <w:tab w:val="left" w:pos="980"/>
        </w:tabs>
        <w:autoSpaceDE w:val="0"/>
        <w:autoSpaceDN w:val="0"/>
        <w:spacing w:after="0" w:line="264" w:lineRule="auto"/>
        <w:jc w:val="both"/>
        <w:rPr>
          <w:rFonts w:ascii="Arial" w:hAnsi="Arial" w:cs="Arial"/>
          <w:b/>
        </w:rPr>
      </w:pPr>
    </w:p>
    <w:p w:rsidR="003E22A6" w:rsidRPr="00F07D76" w:rsidRDefault="003E22A6" w:rsidP="00F07D76">
      <w:pPr>
        <w:widowControl w:val="0"/>
        <w:tabs>
          <w:tab w:val="left" w:pos="980"/>
        </w:tabs>
        <w:autoSpaceDE w:val="0"/>
        <w:autoSpaceDN w:val="0"/>
        <w:spacing w:after="0" w:line="264" w:lineRule="auto"/>
        <w:jc w:val="both"/>
        <w:rPr>
          <w:rFonts w:ascii="Arial" w:hAnsi="Arial" w:cs="Arial"/>
        </w:rPr>
      </w:pPr>
      <w:r w:rsidRPr="00F07D76">
        <w:rPr>
          <w:rFonts w:ascii="Arial" w:hAnsi="Arial" w:cs="Arial"/>
          <w:b/>
        </w:rPr>
        <w:t xml:space="preserve">Α) </w:t>
      </w:r>
      <w:r w:rsidRPr="00F07D76">
        <w:rPr>
          <w:rFonts w:ascii="Arial" w:hAnsi="Arial" w:cs="Arial"/>
        </w:rPr>
        <w:t xml:space="preserve">Καλά σφραγισμένος υποφάκελος με τα ανωτέρω στοιχεία και την ένδειξη </w:t>
      </w:r>
      <w:r w:rsidRPr="00F07D76">
        <w:rPr>
          <w:rFonts w:ascii="Arial" w:hAnsi="Arial" w:cs="Arial"/>
          <w:b/>
        </w:rPr>
        <w:t xml:space="preserve">ΔΙΚΑΙΟΛΟΓΗΤΙΚΑ ΣΥΜΜΕΤΟΧΗΣ </w:t>
      </w:r>
      <w:r w:rsidRPr="00F07D76">
        <w:rPr>
          <w:rFonts w:ascii="Arial" w:hAnsi="Arial" w:cs="Arial"/>
        </w:rPr>
        <w:t>στον</w:t>
      </w:r>
      <w:r w:rsidRPr="00F07D76">
        <w:rPr>
          <w:rFonts w:ascii="Arial" w:hAnsi="Arial" w:cs="Arial"/>
          <w:spacing w:val="1"/>
        </w:rPr>
        <w:t xml:space="preserve"> </w:t>
      </w:r>
      <w:r w:rsidRPr="00F07D76">
        <w:rPr>
          <w:rFonts w:ascii="Arial" w:hAnsi="Arial" w:cs="Arial"/>
        </w:rPr>
        <w:t>οποίο</w:t>
      </w:r>
      <w:r w:rsidRPr="00F07D76">
        <w:rPr>
          <w:rFonts w:ascii="Arial" w:hAnsi="Arial" w:cs="Arial"/>
          <w:spacing w:val="-2"/>
        </w:rPr>
        <w:t xml:space="preserve"> </w:t>
      </w:r>
      <w:r w:rsidRPr="00F07D76">
        <w:rPr>
          <w:rFonts w:ascii="Arial" w:hAnsi="Arial" w:cs="Arial"/>
        </w:rPr>
        <w:t>περιλαμβάνονται:</w:t>
      </w:r>
    </w:p>
    <w:p w:rsidR="003E22A6" w:rsidRPr="00F07D76" w:rsidRDefault="003E22A6" w:rsidP="00F07D76">
      <w:pPr>
        <w:widowControl w:val="0"/>
        <w:tabs>
          <w:tab w:val="left" w:pos="980"/>
        </w:tabs>
        <w:autoSpaceDE w:val="0"/>
        <w:autoSpaceDN w:val="0"/>
        <w:spacing w:after="0" w:line="264" w:lineRule="auto"/>
        <w:jc w:val="both"/>
        <w:rPr>
          <w:rFonts w:ascii="Arial" w:hAnsi="Arial" w:cs="Arial"/>
        </w:rPr>
      </w:pPr>
    </w:p>
    <w:p w:rsidR="003E22A6" w:rsidRPr="00F07D76" w:rsidRDefault="003E22A6" w:rsidP="00F07D76">
      <w:pPr>
        <w:pStyle w:val="a6"/>
        <w:spacing w:line="264" w:lineRule="auto"/>
        <w:ind w:right="-58"/>
        <w:jc w:val="both"/>
        <w:rPr>
          <w:rFonts w:ascii="Arial" w:hAnsi="Arial" w:cs="Arial"/>
        </w:rPr>
      </w:pPr>
      <w:r w:rsidRPr="00F07D76">
        <w:rPr>
          <w:rFonts w:ascii="Arial" w:hAnsi="Arial" w:cs="Arial"/>
          <w:b/>
        </w:rPr>
        <w:t>Α1) Υπεύθυνη</w:t>
      </w:r>
      <w:r w:rsidRPr="00F07D76">
        <w:rPr>
          <w:rFonts w:ascii="Arial" w:hAnsi="Arial" w:cs="Arial"/>
          <w:b/>
          <w:spacing w:val="52"/>
        </w:rPr>
        <w:t xml:space="preserve"> </w:t>
      </w:r>
      <w:r w:rsidRPr="00F07D76">
        <w:rPr>
          <w:rFonts w:ascii="Arial" w:hAnsi="Arial" w:cs="Arial"/>
          <w:b/>
        </w:rPr>
        <w:t xml:space="preserve">δήλωση </w:t>
      </w:r>
      <w:r w:rsidRPr="00F07D76">
        <w:rPr>
          <w:rFonts w:ascii="Arial" w:hAnsi="Arial" w:cs="Arial"/>
        </w:rPr>
        <w:t>(όπως εκάστοτε ισχύει σε εφαρμογή και των άρθρων 1 και 3 του Ν. 4250/26-03-2014</w:t>
      </w:r>
      <w:r w:rsidRPr="00F07D76">
        <w:rPr>
          <w:rFonts w:ascii="Arial" w:hAnsi="Arial" w:cs="Arial"/>
          <w:spacing w:val="1"/>
        </w:rPr>
        <w:t xml:space="preserve"> </w:t>
      </w:r>
      <w:r w:rsidRPr="00F07D76">
        <w:rPr>
          <w:rFonts w:ascii="Arial" w:hAnsi="Arial" w:cs="Arial"/>
        </w:rPr>
        <w:t>(ΦΕΚ 74/Α/26-03-2014), του Ν. 1599/1986 στην οποία να αναγράφονται τα στοιχεία του διαγωνισμού, στον οποίο</w:t>
      </w:r>
      <w:r w:rsidRPr="00F07D76">
        <w:rPr>
          <w:rFonts w:ascii="Arial" w:hAnsi="Arial" w:cs="Arial"/>
          <w:spacing w:val="1"/>
        </w:rPr>
        <w:t xml:space="preserve"> </w:t>
      </w:r>
      <w:r w:rsidRPr="00F07D76">
        <w:rPr>
          <w:rFonts w:ascii="Arial" w:hAnsi="Arial" w:cs="Arial"/>
        </w:rPr>
        <w:t>συμμετέχει</w:t>
      </w:r>
      <w:r w:rsidRPr="00F07D76">
        <w:rPr>
          <w:rFonts w:ascii="Arial" w:hAnsi="Arial" w:cs="Arial"/>
          <w:spacing w:val="-3"/>
        </w:rPr>
        <w:t xml:space="preserve"> </w:t>
      </w:r>
      <w:r w:rsidRPr="00F07D76">
        <w:rPr>
          <w:rFonts w:ascii="Arial" w:hAnsi="Arial" w:cs="Arial"/>
        </w:rPr>
        <w:t>ο</w:t>
      </w:r>
      <w:r w:rsidRPr="00F07D76">
        <w:rPr>
          <w:rFonts w:ascii="Arial" w:hAnsi="Arial" w:cs="Arial"/>
          <w:spacing w:val="-1"/>
        </w:rPr>
        <w:t xml:space="preserve"> </w:t>
      </w:r>
      <w:r w:rsidRPr="00F07D76">
        <w:rPr>
          <w:rFonts w:ascii="Arial" w:hAnsi="Arial" w:cs="Arial"/>
        </w:rPr>
        <w:t>οικονομικός</w:t>
      </w:r>
      <w:r w:rsidRPr="00F07D76">
        <w:rPr>
          <w:rFonts w:ascii="Arial" w:hAnsi="Arial" w:cs="Arial"/>
          <w:spacing w:val="-2"/>
        </w:rPr>
        <w:t xml:space="preserve"> </w:t>
      </w:r>
      <w:r w:rsidRPr="00F07D76">
        <w:rPr>
          <w:rFonts w:ascii="Arial" w:hAnsi="Arial" w:cs="Arial"/>
        </w:rPr>
        <w:t>φορέας</w:t>
      </w:r>
      <w:r w:rsidRPr="00F07D76">
        <w:rPr>
          <w:rFonts w:ascii="Arial" w:hAnsi="Arial" w:cs="Arial"/>
          <w:spacing w:val="-2"/>
        </w:rPr>
        <w:t xml:space="preserve"> </w:t>
      </w:r>
      <w:r w:rsidRPr="00F07D76">
        <w:rPr>
          <w:rFonts w:ascii="Arial" w:hAnsi="Arial" w:cs="Arial"/>
        </w:rPr>
        <w:t>και</w:t>
      </w:r>
      <w:r w:rsidRPr="00F07D76">
        <w:rPr>
          <w:rFonts w:ascii="Arial" w:hAnsi="Arial" w:cs="Arial"/>
          <w:spacing w:val="-2"/>
        </w:rPr>
        <w:t xml:space="preserve"> </w:t>
      </w:r>
      <w:r w:rsidRPr="00F07D76">
        <w:rPr>
          <w:rFonts w:ascii="Arial" w:hAnsi="Arial" w:cs="Arial"/>
        </w:rPr>
        <w:t>σύμφωνα με</w:t>
      </w:r>
      <w:r w:rsidRPr="00F07D76">
        <w:rPr>
          <w:rFonts w:ascii="Arial" w:hAnsi="Arial" w:cs="Arial"/>
          <w:spacing w:val="-3"/>
        </w:rPr>
        <w:t xml:space="preserve"> </w:t>
      </w:r>
      <w:r w:rsidRPr="00F07D76">
        <w:rPr>
          <w:rFonts w:ascii="Arial" w:hAnsi="Arial" w:cs="Arial"/>
        </w:rPr>
        <w:t>την</w:t>
      </w:r>
      <w:r w:rsidRPr="00F07D76">
        <w:rPr>
          <w:rFonts w:ascii="Arial" w:hAnsi="Arial" w:cs="Arial"/>
          <w:spacing w:val="-4"/>
        </w:rPr>
        <w:t xml:space="preserve"> </w:t>
      </w:r>
      <w:r w:rsidRPr="00F07D76">
        <w:rPr>
          <w:rFonts w:ascii="Arial" w:hAnsi="Arial" w:cs="Arial"/>
        </w:rPr>
        <w:t>οποία</w:t>
      </w:r>
      <w:r w:rsidRPr="00F07D76">
        <w:rPr>
          <w:rFonts w:ascii="Arial" w:hAnsi="Arial" w:cs="Arial"/>
          <w:spacing w:val="2"/>
        </w:rPr>
        <w:t xml:space="preserve"> </w:t>
      </w:r>
      <w:r w:rsidRPr="00F07D76">
        <w:rPr>
          <w:rFonts w:ascii="Arial" w:hAnsi="Arial" w:cs="Arial"/>
        </w:rPr>
        <w:t>θα δηλώνεται</w:t>
      </w:r>
      <w:r w:rsidRPr="00F07D76">
        <w:rPr>
          <w:rFonts w:ascii="Arial" w:hAnsi="Arial" w:cs="Arial"/>
          <w:spacing w:val="-2"/>
        </w:rPr>
        <w:t xml:space="preserve"> </w:t>
      </w:r>
      <w:r w:rsidRPr="00F07D76">
        <w:rPr>
          <w:rFonts w:ascii="Arial" w:hAnsi="Arial" w:cs="Arial"/>
        </w:rPr>
        <w:t>ότι:</w:t>
      </w:r>
    </w:p>
    <w:p w:rsidR="003E22A6" w:rsidRPr="00F07D76" w:rsidRDefault="003E22A6" w:rsidP="00F07D76">
      <w:pPr>
        <w:pStyle w:val="a3"/>
        <w:widowControl w:val="0"/>
        <w:numPr>
          <w:ilvl w:val="0"/>
          <w:numId w:val="15"/>
        </w:numPr>
        <w:tabs>
          <w:tab w:val="left" w:pos="1685"/>
        </w:tabs>
        <w:autoSpaceDE w:val="0"/>
        <w:autoSpaceDN w:val="0"/>
        <w:spacing w:before="22" w:after="0" w:line="264" w:lineRule="auto"/>
        <w:ind w:left="0" w:right="-58"/>
        <w:jc w:val="both"/>
        <w:rPr>
          <w:rFonts w:ascii="Arial" w:hAnsi="Arial" w:cs="Arial"/>
        </w:rPr>
      </w:pPr>
      <w:r w:rsidRPr="00F07D76">
        <w:rPr>
          <w:rFonts w:ascii="Arial" w:hAnsi="Arial" w:cs="Arial"/>
        </w:rPr>
        <w:t>Μέχρι και την ημέρα υποβολής της προσφοράς του ο οικονομικός φορέας δεν βρίσκεται σε μία από τις</w:t>
      </w:r>
      <w:r w:rsidRPr="00F07D76">
        <w:rPr>
          <w:rFonts w:ascii="Arial" w:hAnsi="Arial" w:cs="Arial"/>
          <w:spacing w:val="1"/>
        </w:rPr>
        <w:t xml:space="preserve"> </w:t>
      </w:r>
      <w:r w:rsidRPr="00F07D76">
        <w:rPr>
          <w:rFonts w:ascii="Arial" w:hAnsi="Arial" w:cs="Arial"/>
        </w:rPr>
        <w:t>καταστάσεις των παρ. 1, 2 και 4β του άρθρου 73 και των παρ. 1 και 2 του άρθρου 74 για τις οποίες οι</w:t>
      </w:r>
      <w:r w:rsidRPr="00F07D76">
        <w:rPr>
          <w:rFonts w:ascii="Arial" w:hAnsi="Arial" w:cs="Arial"/>
          <w:spacing w:val="1"/>
        </w:rPr>
        <w:t xml:space="preserve"> </w:t>
      </w:r>
      <w:r w:rsidRPr="00F07D76">
        <w:rPr>
          <w:rFonts w:ascii="Arial" w:hAnsi="Arial" w:cs="Arial"/>
        </w:rPr>
        <w:t>οικονομικοί φορείς αποκλείονται ή μπορούν να αποκλεισθούν από την συμμετοχή τους σε διαγωνισμούς του</w:t>
      </w:r>
      <w:r w:rsidRPr="00F07D76">
        <w:rPr>
          <w:rFonts w:ascii="Arial" w:hAnsi="Arial" w:cs="Arial"/>
          <w:spacing w:val="1"/>
        </w:rPr>
        <w:t xml:space="preserve"> </w:t>
      </w:r>
      <w:r w:rsidRPr="00F07D76">
        <w:rPr>
          <w:rFonts w:ascii="Arial" w:hAnsi="Arial" w:cs="Arial"/>
        </w:rPr>
        <w:t>Δημοσίου.</w:t>
      </w:r>
    </w:p>
    <w:p w:rsidR="003E22A6" w:rsidRPr="00F07D76" w:rsidRDefault="003E22A6" w:rsidP="00F07D76">
      <w:pPr>
        <w:pStyle w:val="a3"/>
        <w:widowControl w:val="0"/>
        <w:numPr>
          <w:ilvl w:val="0"/>
          <w:numId w:val="15"/>
        </w:numPr>
        <w:tabs>
          <w:tab w:val="left" w:pos="1740"/>
        </w:tabs>
        <w:autoSpaceDE w:val="0"/>
        <w:autoSpaceDN w:val="0"/>
        <w:spacing w:before="111" w:after="0" w:line="264" w:lineRule="auto"/>
        <w:ind w:left="0" w:right="-58"/>
        <w:jc w:val="both"/>
        <w:rPr>
          <w:rFonts w:ascii="Arial" w:hAnsi="Arial" w:cs="Arial"/>
        </w:rPr>
      </w:pPr>
      <w:r w:rsidRPr="00F07D76">
        <w:rPr>
          <w:rFonts w:ascii="Arial" w:hAnsi="Arial" w:cs="Arial"/>
        </w:rPr>
        <w:t>Αποδέχεται</w:t>
      </w:r>
      <w:r w:rsidRPr="00F07D76">
        <w:rPr>
          <w:rFonts w:ascii="Arial" w:hAnsi="Arial" w:cs="Arial"/>
          <w:spacing w:val="-4"/>
        </w:rPr>
        <w:t xml:space="preserve"> </w:t>
      </w:r>
      <w:r w:rsidRPr="00F07D76">
        <w:rPr>
          <w:rFonts w:ascii="Arial" w:hAnsi="Arial" w:cs="Arial"/>
        </w:rPr>
        <w:t>ανεπιφύλακτα</w:t>
      </w:r>
      <w:r w:rsidRPr="00F07D76">
        <w:rPr>
          <w:rFonts w:ascii="Arial" w:hAnsi="Arial" w:cs="Arial"/>
          <w:spacing w:val="-1"/>
        </w:rPr>
        <w:t xml:space="preserve"> </w:t>
      </w:r>
      <w:r w:rsidRPr="00F07D76">
        <w:rPr>
          <w:rFonts w:ascii="Arial" w:hAnsi="Arial" w:cs="Arial"/>
        </w:rPr>
        <w:t>τους</w:t>
      </w:r>
      <w:r w:rsidRPr="00F07D76">
        <w:rPr>
          <w:rFonts w:ascii="Arial" w:hAnsi="Arial" w:cs="Arial"/>
          <w:spacing w:val="-4"/>
        </w:rPr>
        <w:t xml:space="preserve"> </w:t>
      </w:r>
      <w:r w:rsidRPr="00F07D76">
        <w:rPr>
          <w:rFonts w:ascii="Arial" w:hAnsi="Arial" w:cs="Arial"/>
        </w:rPr>
        <w:t>όρους</w:t>
      </w:r>
      <w:r w:rsidRPr="00F07D76">
        <w:rPr>
          <w:rFonts w:ascii="Arial" w:hAnsi="Arial" w:cs="Arial"/>
          <w:spacing w:val="-3"/>
        </w:rPr>
        <w:t xml:space="preserve"> </w:t>
      </w:r>
      <w:r w:rsidRPr="00F07D76">
        <w:rPr>
          <w:rFonts w:ascii="Arial" w:hAnsi="Arial" w:cs="Arial"/>
        </w:rPr>
        <w:t>της</w:t>
      </w:r>
      <w:r w:rsidRPr="00F07D76">
        <w:rPr>
          <w:rFonts w:ascii="Arial" w:hAnsi="Arial" w:cs="Arial"/>
          <w:spacing w:val="-1"/>
        </w:rPr>
        <w:t xml:space="preserve"> </w:t>
      </w:r>
      <w:r w:rsidRPr="00F07D76">
        <w:rPr>
          <w:rFonts w:ascii="Arial" w:hAnsi="Arial" w:cs="Arial"/>
        </w:rPr>
        <w:t>παρούσας</w:t>
      </w:r>
      <w:r w:rsidRPr="00F07D76">
        <w:rPr>
          <w:rFonts w:ascii="Arial" w:hAnsi="Arial" w:cs="Arial"/>
          <w:spacing w:val="-4"/>
        </w:rPr>
        <w:t xml:space="preserve"> </w:t>
      </w:r>
      <w:r w:rsidRPr="00F07D76">
        <w:rPr>
          <w:rFonts w:ascii="Arial" w:hAnsi="Arial" w:cs="Arial"/>
        </w:rPr>
        <w:t>πρόσκλησης.</w:t>
      </w:r>
    </w:p>
    <w:p w:rsidR="003E22A6" w:rsidRPr="00F07D76" w:rsidRDefault="003E22A6" w:rsidP="00F07D76">
      <w:pPr>
        <w:pStyle w:val="a3"/>
        <w:widowControl w:val="0"/>
        <w:numPr>
          <w:ilvl w:val="0"/>
          <w:numId w:val="15"/>
        </w:numPr>
        <w:tabs>
          <w:tab w:val="left" w:pos="1685"/>
        </w:tabs>
        <w:autoSpaceDE w:val="0"/>
        <w:autoSpaceDN w:val="0"/>
        <w:spacing w:before="134" w:after="0" w:line="264" w:lineRule="auto"/>
        <w:ind w:left="0" w:right="-58"/>
        <w:jc w:val="both"/>
        <w:rPr>
          <w:rFonts w:ascii="Arial" w:hAnsi="Arial" w:cs="Arial"/>
        </w:rPr>
      </w:pPr>
      <w:r w:rsidRPr="00F07D76">
        <w:rPr>
          <w:rFonts w:ascii="Arial" w:hAnsi="Arial" w:cs="Arial"/>
        </w:rPr>
        <w:t>Η προσφορά συντάχθηκε σύμφωνα με τους όρους της παρούσας πρόσκλησης των οποίων οι προσφέροντες</w:t>
      </w:r>
      <w:r w:rsidRPr="00F07D76">
        <w:rPr>
          <w:rFonts w:ascii="Arial" w:hAnsi="Arial" w:cs="Arial"/>
          <w:spacing w:val="1"/>
        </w:rPr>
        <w:t xml:space="preserve"> </w:t>
      </w:r>
      <w:r w:rsidRPr="00F07D76">
        <w:rPr>
          <w:rFonts w:ascii="Arial" w:hAnsi="Arial" w:cs="Arial"/>
        </w:rPr>
        <w:t>έλαβαν</w:t>
      </w:r>
      <w:r w:rsidRPr="00F07D76">
        <w:rPr>
          <w:rFonts w:ascii="Arial" w:hAnsi="Arial" w:cs="Arial"/>
          <w:spacing w:val="-3"/>
        </w:rPr>
        <w:t xml:space="preserve"> </w:t>
      </w:r>
      <w:r w:rsidRPr="00F07D76">
        <w:rPr>
          <w:rFonts w:ascii="Arial" w:hAnsi="Arial" w:cs="Arial"/>
        </w:rPr>
        <w:t>πλήρη</w:t>
      </w:r>
      <w:r w:rsidRPr="00F07D76">
        <w:rPr>
          <w:rFonts w:ascii="Arial" w:hAnsi="Arial" w:cs="Arial"/>
          <w:spacing w:val="2"/>
        </w:rPr>
        <w:t xml:space="preserve"> </w:t>
      </w:r>
      <w:r w:rsidRPr="00F07D76">
        <w:rPr>
          <w:rFonts w:ascii="Arial" w:hAnsi="Arial" w:cs="Arial"/>
        </w:rPr>
        <w:t>και</w:t>
      </w:r>
      <w:r w:rsidRPr="00F07D76">
        <w:rPr>
          <w:rFonts w:ascii="Arial" w:hAnsi="Arial" w:cs="Arial"/>
          <w:spacing w:val="-2"/>
        </w:rPr>
        <w:t xml:space="preserve"> </w:t>
      </w:r>
      <w:r w:rsidRPr="00F07D76">
        <w:rPr>
          <w:rFonts w:ascii="Arial" w:hAnsi="Arial" w:cs="Arial"/>
        </w:rPr>
        <w:t>ανεπιφύλακτη</w:t>
      </w:r>
      <w:r w:rsidRPr="00F07D76">
        <w:rPr>
          <w:rFonts w:ascii="Arial" w:hAnsi="Arial" w:cs="Arial"/>
          <w:spacing w:val="-1"/>
        </w:rPr>
        <w:t xml:space="preserve"> </w:t>
      </w:r>
      <w:r w:rsidRPr="00F07D76">
        <w:rPr>
          <w:rFonts w:ascii="Arial" w:hAnsi="Arial" w:cs="Arial"/>
        </w:rPr>
        <w:t>γνώση.</w:t>
      </w:r>
    </w:p>
    <w:p w:rsidR="003E22A6" w:rsidRPr="00F07D76" w:rsidRDefault="003E22A6" w:rsidP="00F07D76">
      <w:pPr>
        <w:pStyle w:val="a3"/>
        <w:widowControl w:val="0"/>
        <w:numPr>
          <w:ilvl w:val="0"/>
          <w:numId w:val="15"/>
        </w:numPr>
        <w:tabs>
          <w:tab w:val="left" w:pos="1740"/>
        </w:tabs>
        <w:autoSpaceDE w:val="0"/>
        <w:autoSpaceDN w:val="0"/>
        <w:spacing w:before="116" w:after="0" w:line="264" w:lineRule="auto"/>
        <w:ind w:left="0" w:right="-58"/>
        <w:jc w:val="both"/>
        <w:rPr>
          <w:rFonts w:ascii="Arial" w:hAnsi="Arial" w:cs="Arial"/>
        </w:rPr>
      </w:pPr>
      <w:r w:rsidRPr="00F07D76">
        <w:rPr>
          <w:rFonts w:ascii="Arial" w:hAnsi="Arial" w:cs="Arial"/>
        </w:rPr>
        <w:t>Τα</w:t>
      </w:r>
      <w:r w:rsidRPr="00F07D76">
        <w:rPr>
          <w:rFonts w:ascii="Arial" w:hAnsi="Arial" w:cs="Arial"/>
          <w:spacing w:val="-2"/>
        </w:rPr>
        <w:t xml:space="preserve"> </w:t>
      </w:r>
      <w:r w:rsidRPr="00F07D76">
        <w:rPr>
          <w:rFonts w:ascii="Arial" w:hAnsi="Arial" w:cs="Arial"/>
        </w:rPr>
        <w:t>στοιχεία</w:t>
      </w:r>
      <w:r w:rsidRPr="00F07D76">
        <w:rPr>
          <w:rFonts w:ascii="Arial" w:hAnsi="Arial" w:cs="Arial"/>
          <w:spacing w:val="-1"/>
        </w:rPr>
        <w:t xml:space="preserve"> </w:t>
      </w:r>
      <w:r w:rsidRPr="00F07D76">
        <w:rPr>
          <w:rFonts w:ascii="Arial" w:hAnsi="Arial" w:cs="Arial"/>
        </w:rPr>
        <w:t>που</w:t>
      </w:r>
      <w:r w:rsidRPr="00F07D76">
        <w:rPr>
          <w:rFonts w:ascii="Arial" w:hAnsi="Arial" w:cs="Arial"/>
          <w:spacing w:val="-2"/>
        </w:rPr>
        <w:t xml:space="preserve"> </w:t>
      </w:r>
      <w:r w:rsidRPr="00F07D76">
        <w:rPr>
          <w:rFonts w:ascii="Arial" w:hAnsi="Arial" w:cs="Arial"/>
        </w:rPr>
        <w:t>αναφέρονται στην</w:t>
      </w:r>
      <w:r w:rsidRPr="00F07D76">
        <w:rPr>
          <w:rFonts w:ascii="Arial" w:hAnsi="Arial" w:cs="Arial"/>
          <w:spacing w:val="-3"/>
        </w:rPr>
        <w:t xml:space="preserve"> </w:t>
      </w:r>
      <w:r w:rsidRPr="00F07D76">
        <w:rPr>
          <w:rFonts w:ascii="Arial" w:hAnsi="Arial" w:cs="Arial"/>
        </w:rPr>
        <w:t>προσφορά</w:t>
      </w:r>
      <w:r w:rsidRPr="00F07D76">
        <w:rPr>
          <w:rFonts w:ascii="Arial" w:hAnsi="Arial" w:cs="Arial"/>
          <w:spacing w:val="-2"/>
        </w:rPr>
        <w:t xml:space="preserve"> </w:t>
      </w:r>
      <w:r w:rsidRPr="00F07D76">
        <w:rPr>
          <w:rFonts w:ascii="Arial" w:hAnsi="Arial" w:cs="Arial"/>
        </w:rPr>
        <w:t>είναι</w:t>
      </w:r>
      <w:r w:rsidRPr="00F07D76">
        <w:rPr>
          <w:rFonts w:ascii="Arial" w:hAnsi="Arial" w:cs="Arial"/>
          <w:spacing w:val="-3"/>
        </w:rPr>
        <w:t xml:space="preserve"> </w:t>
      </w:r>
      <w:r w:rsidRPr="00F07D76">
        <w:rPr>
          <w:rFonts w:ascii="Arial" w:hAnsi="Arial" w:cs="Arial"/>
        </w:rPr>
        <w:t>αληθή</w:t>
      </w:r>
      <w:r w:rsidRPr="00F07D76">
        <w:rPr>
          <w:rFonts w:ascii="Arial" w:hAnsi="Arial" w:cs="Arial"/>
          <w:spacing w:val="-2"/>
        </w:rPr>
        <w:t xml:space="preserve"> </w:t>
      </w:r>
      <w:r w:rsidRPr="00F07D76">
        <w:rPr>
          <w:rFonts w:ascii="Arial" w:hAnsi="Arial" w:cs="Arial"/>
        </w:rPr>
        <w:t>και</w:t>
      </w:r>
      <w:r w:rsidRPr="00F07D76">
        <w:rPr>
          <w:rFonts w:ascii="Arial" w:hAnsi="Arial" w:cs="Arial"/>
          <w:spacing w:val="-3"/>
        </w:rPr>
        <w:t xml:space="preserve"> </w:t>
      </w:r>
      <w:r w:rsidRPr="00F07D76">
        <w:rPr>
          <w:rFonts w:ascii="Arial" w:hAnsi="Arial" w:cs="Arial"/>
        </w:rPr>
        <w:t>ακριβή.</w:t>
      </w:r>
    </w:p>
    <w:p w:rsidR="003E22A6" w:rsidRPr="00F07D76" w:rsidRDefault="003E22A6" w:rsidP="00F07D76">
      <w:pPr>
        <w:pStyle w:val="a3"/>
        <w:widowControl w:val="0"/>
        <w:numPr>
          <w:ilvl w:val="0"/>
          <w:numId w:val="15"/>
        </w:numPr>
        <w:tabs>
          <w:tab w:val="left" w:pos="1741"/>
        </w:tabs>
        <w:autoSpaceDE w:val="0"/>
        <w:autoSpaceDN w:val="0"/>
        <w:spacing w:before="134" w:after="0" w:line="264" w:lineRule="auto"/>
        <w:ind w:left="0" w:right="-58"/>
        <w:jc w:val="both"/>
        <w:rPr>
          <w:rFonts w:ascii="Arial" w:hAnsi="Arial" w:cs="Arial"/>
        </w:rPr>
      </w:pPr>
      <w:r w:rsidRPr="00F07D76">
        <w:rPr>
          <w:rFonts w:ascii="Arial" w:hAnsi="Arial" w:cs="Arial"/>
        </w:rPr>
        <w:t xml:space="preserve">Παραιτείται από κάθε δικαίωμα αποζημίωσής του σχετικά με οποιαδήποτε απόφαση της Αναθέτουσας Αρχής για </w:t>
      </w:r>
      <w:r w:rsidRPr="00F07D76">
        <w:rPr>
          <w:rFonts w:ascii="Arial" w:hAnsi="Arial" w:cs="Arial"/>
          <w:spacing w:val="-54"/>
        </w:rPr>
        <w:t xml:space="preserve"> </w:t>
      </w:r>
      <w:r w:rsidRPr="00F07D76">
        <w:rPr>
          <w:rFonts w:ascii="Arial" w:hAnsi="Arial" w:cs="Arial"/>
        </w:rPr>
        <w:t>αναβολή</w:t>
      </w:r>
      <w:r w:rsidRPr="00F07D76">
        <w:rPr>
          <w:rFonts w:ascii="Arial" w:hAnsi="Arial" w:cs="Arial"/>
          <w:spacing w:val="-2"/>
        </w:rPr>
        <w:t xml:space="preserve"> </w:t>
      </w:r>
      <w:r w:rsidRPr="00F07D76">
        <w:rPr>
          <w:rFonts w:ascii="Arial" w:hAnsi="Arial" w:cs="Arial"/>
        </w:rPr>
        <w:t>ή</w:t>
      </w:r>
      <w:r w:rsidRPr="00F07D76">
        <w:rPr>
          <w:rFonts w:ascii="Arial" w:hAnsi="Arial" w:cs="Arial"/>
          <w:spacing w:val="-1"/>
        </w:rPr>
        <w:t xml:space="preserve"> </w:t>
      </w:r>
      <w:r w:rsidRPr="00F07D76">
        <w:rPr>
          <w:rFonts w:ascii="Arial" w:hAnsi="Arial" w:cs="Arial"/>
        </w:rPr>
        <w:t>ακύρωση</w:t>
      </w:r>
      <w:r w:rsidRPr="00F07D76">
        <w:rPr>
          <w:rFonts w:ascii="Arial" w:hAnsi="Arial" w:cs="Arial"/>
          <w:spacing w:val="-1"/>
        </w:rPr>
        <w:t xml:space="preserve"> </w:t>
      </w:r>
      <w:r w:rsidRPr="00F07D76">
        <w:rPr>
          <w:rFonts w:ascii="Arial" w:hAnsi="Arial" w:cs="Arial"/>
        </w:rPr>
        <w:t>–</w:t>
      </w:r>
      <w:r w:rsidRPr="00F07D76">
        <w:rPr>
          <w:rFonts w:ascii="Arial" w:hAnsi="Arial" w:cs="Arial"/>
          <w:spacing w:val="-1"/>
        </w:rPr>
        <w:t xml:space="preserve"> </w:t>
      </w:r>
      <w:r w:rsidRPr="00F07D76">
        <w:rPr>
          <w:rFonts w:ascii="Arial" w:hAnsi="Arial" w:cs="Arial"/>
        </w:rPr>
        <w:t>ματαίωση</w:t>
      </w:r>
      <w:r w:rsidRPr="00F07D76">
        <w:rPr>
          <w:rFonts w:ascii="Arial" w:hAnsi="Arial" w:cs="Arial"/>
          <w:spacing w:val="-1"/>
        </w:rPr>
        <w:t xml:space="preserve"> </w:t>
      </w:r>
      <w:r w:rsidRPr="00F07D76">
        <w:rPr>
          <w:rFonts w:ascii="Arial" w:hAnsi="Arial" w:cs="Arial"/>
        </w:rPr>
        <w:t>του</w:t>
      </w:r>
      <w:r w:rsidRPr="00F07D76">
        <w:rPr>
          <w:rFonts w:ascii="Arial" w:hAnsi="Arial" w:cs="Arial"/>
          <w:spacing w:val="-1"/>
        </w:rPr>
        <w:t xml:space="preserve"> </w:t>
      </w:r>
      <w:r w:rsidRPr="00F07D76">
        <w:rPr>
          <w:rFonts w:ascii="Arial" w:hAnsi="Arial" w:cs="Arial"/>
        </w:rPr>
        <w:t>διαγωνισμού.</w:t>
      </w:r>
    </w:p>
    <w:p w:rsidR="003E22A6" w:rsidRPr="00F07D76" w:rsidRDefault="003E22A6" w:rsidP="00F07D76">
      <w:pPr>
        <w:pStyle w:val="a3"/>
        <w:widowControl w:val="0"/>
        <w:numPr>
          <w:ilvl w:val="0"/>
          <w:numId w:val="15"/>
        </w:numPr>
        <w:tabs>
          <w:tab w:val="left" w:pos="1685"/>
        </w:tabs>
        <w:autoSpaceDE w:val="0"/>
        <w:autoSpaceDN w:val="0"/>
        <w:spacing w:before="120" w:after="0" w:line="264" w:lineRule="auto"/>
        <w:ind w:left="0" w:right="-58"/>
        <w:jc w:val="both"/>
        <w:rPr>
          <w:rFonts w:ascii="Arial" w:hAnsi="Arial" w:cs="Arial"/>
        </w:rPr>
      </w:pPr>
      <w:r w:rsidRPr="00F07D76">
        <w:rPr>
          <w:rFonts w:ascii="Arial" w:hAnsi="Arial" w:cs="Arial"/>
        </w:rPr>
        <w:t>Συμμετέχει σε μια μόνο</w:t>
      </w:r>
      <w:r w:rsidRPr="00F07D76">
        <w:rPr>
          <w:rFonts w:ascii="Arial" w:hAnsi="Arial" w:cs="Arial"/>
          <w:spacing w:val="1"/>
        </w:rPr>
        <w:t xml:space="preserve"> </w:t>
      </w:r>
      <w:r w:rsidRPr="00F07D76">
        <w:rPr>
          <w:rFonts w:ascii="Arial" w:hAnsi="Arial" w:cs="Arial"/>
        </w:rPr>
        <w:t>προσφορά</w:t>
      </w:r>
      <w:r w:rsidRPr="00F07D76">
        <w:rPr>
          <w:rFonts w:ascii="Arial" w:hAnsi="Arial" w:cs="Arial"/>
          <w:spacing w:val="1"/>
        </w:rPr>
        <w:t xml:space="preserve"> </w:t>
      </w:r>
      <w:r w:rsidRPr="00F07D76">
        <w:rPr>
          <w:rFonts w:ascii="Arial" w:hAnsi="Arial" w:cs="Arial"/>
        </w:rPr>
        <w:t>στο</w:t>
      </w:r>
      <w:r w:rsidRPr="00F07D76">
        <w:rPr>
          <w:rFonts w:ascii="Arial" w:hAnsi="Arial" w:cs="Arial"/>
          <w:spacing w:val="1"/>
        </w:rPr>
        <w:t xml:space="preserve"> </w:t>
      </w:r>
      <w:r w:rsidRPr="00F07D76">
        <w:rPr>
          <w:rFonts w:ascii="Arial" w:hAnsi="Arial" w:cs="Arial"/>
        </w:rPr>
        <w:t>πλαίσιο</w:t>
      </w:r>
      <w:r w:rsidRPr="00F07D76">
        <w:rPr>
          <w:rFonts w:ascii="Arial" w:hAnsi="Arial" w:cs="Arial"/>
          <w:spacing w:val="1"/>
        </w:rPr>
        <w:t xml:space="preserve"> </w:t>
      </w:r>
      <w:r w:rsidRPr="00F07D76">
        <w:rPr>
          <w:rFonts w:ascii="Arial" w:hAnsi="Arial" w:cs="Arial"/>
        </w:rPr>
        <w:t>του</w:t>
      </w:r>
      <w:r w:rsidRPr="00F07D76">
        <w:rPr>
          <w:rFonts w:ascii="Arial" w:hAnsi="Arial" w:cs="Arial"/>
          <w:spacing w:val="1"/>
        </w:rPr>
        <w:t xml:space="preserve"> </w:t>
      </w:r>
      <w:r w:rsidRPr="00F07D76">
        <w:rPr>
          <w:rFonts w:ascii="Arial" w:hAnsi="Arial" w:cs="Arial"/>
        </w:rPr>
        <w:t>παρόντος διαγωνισμού.</w:t>
      </w:r>
      <w:r w:rsidRPr="00F07D76">
        <w:rPr>
          <w:rFonts w:ascii="Arial" w:hAnsi="Arial" w:cs="Arial"/>
          <w:spacing w:val="56"/>
        </w:rPr>
        <w:t xml:space="preserve"> </w:t>
      </w:r>
      <w:r w:rsidRPr="00F07D76">
        <w:rPr>
          <w:rFonts w:ascii="Arial" w:hAnsi="Arial" w:cs="Arial"/>
        </w:rPr>
        <w:t>Στην περίπτωση</w:t>
      </w:r>
      <w:r w:rsidRPr="00F07D76">
        <w:rPr>
          <w:rFonts w:ascii="Arial" w:hAnsi="Arial" w:cs="Arial"/>
          <w:spacing w:val="1"/>
        </w:rPr>
        <w:t xml:space="preserve"> </w:t>
      </w:r>
      <w:r w:rsidRPr="00F07D76">
        <w:rPr>
          <w:rFonts w:ascii="Arial" w:hAnsi="Arial" w:cs="Arial"/>
        </w:rPr>
        <w:t>νομικών προσώπων, η υπογραφή της ως άνω Υπεύθυνης Δήλωσης απαιτείται από τον κατά περίπτωση νόμιμο</w:t>
      </w:r>
      <w:r w:rsidRPr="00F07D76">
        <w:rPr>
          <w:rFonts w:ascii="Arial" w:hAnsi="Arial" w:cs="Arial"/>
          <w:spacing w:val="1"/>
        </w:rPr>
        <w:t xml:space="preserve"> </w:t>
      </w:r>
      <w:r w:rsidRPr="00F07D76">
        <w:rPr>
          <w:rFonts w:ascii="Arial" w:hAnsi="Arial" w:cs="Arial"/>
        </w:rPr>
        <w:t>εκπρόσωπο</w:t>
      </w:r>
      <w:r w:rsidRPr="00F07D76">
        <w:rPr>
          <w:rFonts w:ascii="Arial" w:hAnsi="Arial" w:cs="Arial"/>
          <w:spacing w:val="-2"/>
        </w:rPr>
        <w:t xml:space="preserve"> </w:t>
      </w:r>
      <w:r w:rsidRPr="00F07D76">
        <w:rPr>
          <w:rFonts w:ascii="Arial" w:hAnsi="Arial" w:cs="Arial"/>
        </w:rPr>
        <w:t>του</w:t>
      </w:r>
      <w:r w:rsidRPr="00F07D76">
        <w:rPr>
          <w:rFonts w:ascii="Arial" w:hAnsi="Arial" w:cs="Arial"/>
          <w:spacing w:val="-1"/>
        </w:rPr>
        <w:t xml:space="preserve"> </w:t>
      </w:r>
      <w:r w:rsidRPr="00F07D76">
        <w:rPr>
          <w:rFonts w:ascii="Arial" w:hAnsi="Arial" w:cs="Arial"/>
        </w:rPr>
        <w:t>οικονομικού</w:t>
      </w:r>
      <w:r w:rsidRPr="00F07D76">
        <w:rPr>
          <w:rFonts w:ascii="Arial" w:hAnsi="Arial" w:cs="Arial"/>
          <w:spacing w:val="-1"/>
        </w:rPr>
        <w:t xml:space="preserve"> </w:t>
      </w:r>
      <w:r w:rsidRPr="00F07D76">
        <w:rPr>
          <w:rFonts w:ascii="Arial" w:hAnsi="Arial" w:cs="Arial"/>
        </w:rPr>
        <w:t>φορέα.</w:t>
      </w:r>
    </w:p>
    <w:p w:rsidR="003E22A6" w:rsidRPr="00F07D76" w:rsidRDefault="003E22A6" w:rsidP="00F07D76">
      <w:pPr>
        <w:spacing w:before="100" w:line="264" w:lineRule="auto"/>
        <w:ind w:right="-58"/>
        <w:jc w:val="both"/>
        <w:rPr>
          <w:rFonts w:ascii="Arial" w:hAnsi="Arial" w:cs="Arial"/>
        </w:rPr>
      </w:pPr>
      <w:r w:rsidRPr="00F07D76">
        <w:rPr>
          <w:rFonts w:ascii="Arial" w:hAnsi="Arial" w:cs="Arial"/>
          <w:b/>
        </w:rPr>
        <w:t>Α2) Παραστατικό</w:t>
      </w:r>
      <w:r w:rsidRPr="00F07D76">
        <w:rPr>
          <w:rFonts w:ascii="Arial" w:hAnsi="Arial" w:cs="Arial"/>
          <w:b/>
          <w:spacing w:val="-3"/>
        </w:rPr>
        <w:t xml:space="preserve"> </w:t>
      </w:r>
      <w:r w:rsidRPr="00F07D76">
        <w:rPr>
          <w:rFonts w:ascii="Arial" w:hAnsi="Arial" w:cs="Arial"/>
          <w:b/>
        </w:rPr>
        <w:t>εκπροσώπησης</w:t>
      </w:r>
      <w:r w:rsidRPr="00F07D76">
        <w:rPr>
          <w:rFonts w:ascii="Arial" w:hAnsi="Arial" w:cs="Arial"/>
          <w:b/>
          <w:spacing w:val="-2"/>
        </w:rPr>
        <w:t xml:space="preserve"> </w:t>
      </w:r>
      <w:r w:rsidRPr="00F07D76">
        <w:rPr>
          <w:rFonts w:ascii="Arial" w:hAnsi="Arial" w:cs="Arial"/>
        </w:rPr>
        <w:t>εφόσον</w:t>
      </w:r>
      <w:r w:rsidRPr="00F07D76">
        <w:rPr>
          <w:rFonts w:ascii="Arial" w:hAnsi="Arial" w:cs="Arial"/>
          <w:spacing w:val="-4"/>
        </w:rPr>
        <w:t xml:space="preserve"> </w:t>
      </w:r>
      <w:r w:rsidRPr="00F07D76">
        <w:rPr>
          <w:rFonts w:ascii="Arial" w:hAnsi="Arial" w:cs="Arial"/>
        </w:rPr>
        <w:t>οι</w:t>
      </w:r>
      <w:r w:rsidRPr="00F07D76">
        <w:rPr>
          <w:rFonts w:ascii="Arial" w:hAnsi="Arial" w:cs="Arial"/>
          <w:spacing w:val="-4"/>
        </w:rPr>
        <w:t xml:space="preserve"> </w:t>
      </w:r>
      <w:r w:rsidRPr="00F07D76">
        <w:rPr>
          <w:rFonts w:ascii="Arial" w:hAnsi="Arial" w:cs="Arial"/>
        </w:rPr>
        <w:t>προμηθευτές</w:t>
      </w:r>
      <w:r w:rsidRPr="00F07D76">
        <w:rPr>
          <w:rFonts w:ascii="Arial" w:hAnsi="Arial" w:cs="Arial"/>
          <w:spacing w:val="-4"/>
        </w:rPr>
        <w:t xml:space="preserve"> </w:t>
      </w:r>
      <w:r w:rsidRPr="00F07D76">
        <w:rPr>
          <w:rFonts w:ascii="Arial" w:hAnsi="Arial" w:cs="Arial"/>
        </w:rPr>
        <w:t>συμμετέχουν</w:t>
      </w:r>
      <w:r w:rsidRPr="00F07D76">
        <w:rPr>
          <w:rFonts w:ascii="Arial" w:hAnsi="Arial" w:cs="Arial"/>
          <w:spacing w:val="-4"/>
        </w:rPr>
        <w:t xml:space="preserve"> </w:t>
      </w:r>
      <w:r w:rsidRPr="00F07D76">
        <w:rPr>
          <w:rFonts w:ascii="Arial" w:hAnsi="Arial" w:cs="Arial"/>
        </w:rPr>
        <w:t>με</w:t>
      </w:r>
      <w:r w:rsidRPr="00F07D76">
        <w:rPr>
          <w:rFonts w:ascii="Arial" w:hAnsi="Arial" w:cs="Arial"/>
          <w:spacing w:val="-4"/>
        </w:rPr>
        <w:t xml:space="preserve"> </w:t>
      </w:r>
      <w:r w:rsidRPr="00F07D76">
        <w:rPr>
          <w:rFonts w:ascii="Arial" w:hAnsi="Arial" w:cs="Arial"/>
        </w:rPr>
        <w:t>αντιπρόσωπο</w:t>
      </w:r>
      <w:r w:rsidRPr="00F07D76">
        <w:rPr>
          <w:rFonts w:ascii="Arial" w:hAnsi="Arial" w:cs="Arial"/>
          <w:spacing w:val="-3"/>
        </w:rPr>
        <w:t xml:space="preserve"> </w:t>
      </w:r>
      <w:r w:rsidRPr="00F07D76">
        <w:rPr>
          <w:rFonts w:ascii="Arial" w:hAnsi="Arial" w:cs="Arial"/>
        </w:rPr>
        <w:t>τους.</w:t>
      </w:r>
    </w:p>
    <w:p w:rsidR="003E22A6" w:rsidRPr="00F07D76" w:rsidRDefault="003E22A6" w:rsidP="00F07D76">
      <w:pPr>
        <w:pStyle w:val="a6"/>
        <w:spacing w:line="264" w:lineRule="auto"/>
        <w:ind w:right="-58" w:hanging="68"/>
        <w:jc w:val="both"/>
        <w:rPr>
          <w:rFonts w:ascii="Arial" w:hAnsi="Arial" w:cs="Arial"/>
        </w:rPr>
      </w:pPr>
      <w:r w:rsidRPr="00F07D76">
        <w:rPr>
          <w:rFonts w:ascii="Arial" w:hAnsi="Arial" w:cs="Arial"/>
          <w:b/>
        </w:rPr>
        <w:t xml:space="preserve">Β) </w:t>
      </w:r>
      <w:r w:rsidRPr="00F07D76">
        <w:rPr>
          <w:rFonts w:ascii="Arial" w:hAnsi="Arial" w:cs="Arial"/>
        </w:rPr>
        <w:t xml:space="preserve">Καλά σφραγισμένος υποφάκελος με την ένδειξη </w:t>
      </w:r>
      <w:r w:rsidRPr="00F07D76">
        <w:rPr>
          <w:rFonts w:ascii="Arial" w:hAnsi="Arial" w:cs="Arial"/>
          <w:b/>
        </w:rPr>
        <w:t xml:space="preserve">ΤΕΧΝΙΚΗ ΠΡΟΣΦΟΡΑ </w:t>
      </w:r>
      <w:r w:rsidRPr="00F07D76">
        <w:rPr>
          <w:rFonts w:ascii="Arial" w:hAnsi="Arial" w:cs="Arial"/>
        </w:rPr>
        <w:t xml:space="preserve">στον οποίο τοποθετείται η τεχνική προσφορά με τα απαιτούμενα δικαιολογητικά σε έντυπη (και ηλεκτρονική μορφή, προς </w:t>
      </w:r>
      <w:r w:rsidRPr="00F07D76">
        <w:rPr>
          <w:rFonts w:ascii="Arial" w:hAnsi="Arial" w:cs="Arial"/>
          <w:bCs/>
        </w:rPr>
        <w:t>διευκόλυνση της Υπηρεσίας</w:t>
      </w:r>
      <w:r w:rsidRPr="00F07D76">
        <w:rPr>
          <w:rFonts w:ascii="Arial" w:hAnsi="Arial" w:cs="Arial"/>
        </w:rPr>
        <w:t xml:space="preserve"> για την σύνταξη των αναλόγων πρακτικών </w:t>
      </w:r>
      <w:r w:rsidRPr="00F07D76">
        <w:rPr>
          <w:rFonts w:ascii="Arial" w:hAnsi="Arial" w:cs="Arial"/>
          <w:b/>
        </w:rPr>
        <w:t xml:space="preserve">σε μορφή </w:t>
      </w:r>
      <w:r w:rsidRPr="00F07D76">
        <w:rPr>
          <w:rFonts w:ascii="Arial" w:hAnsi="Arial" w:cs="Arial"/>
          <w:b/>
          <w:lang w:val="en-US"/>
        </w:rPr>
        <w:t>word</w:t>
      </w:r>
      <w:r w:rsidRPr="00F07D76">
        <w:rPr>
          <w:rFonts w:ascii="Arial" w:hAnsi="Arial" w:cs="Arial"/>
          <w:b/>
        </w:rPr>
        <w:t>)</w:t>
      </w:r>
      <w:r w:rsidRPr="00F07D76">
        <w:rPr>
          <w:rFonts w:ascii="Arial" w:hAnsi="Arial" w:cs="Arial"/>
        </w:rPr>
        <w:t xml:space="preserve">. Στην τεχνική προσφορά ο προσφέρων θα δηλώνει αναλυτικά τη συμμόρφωση ή μη των προσφερόμενων ειδών/υπηρεσιών σε σχέση με τις αντίστοιχες προδιαγραφές της Πρόσκλησης  (ΠΑΡΑΡΤΗΜΑ Α΄). </w:t>
      </w:r>
      <w:r w:rsidRPr="00F07D76">
        <w:rPr>
          <w:rFonts w:ascii="Arial" w:hAnsi="Arial" w:cs="Arial"/>
          <w:b/>
        </w:rPr>
        <w:lastRenderedPageBreak/>
        <w:t>Εναλλακτικά να καταθέσει υπεύθυνη δήλωση ότι αποδέχεται όλους τους όρους της πρόσκλησης που αφορούν τις τεχνικές απαιτήσεις, τους γενικούς και τους ειδικούς όρους αυτών καθώς και συμμορφώνεται με αυτές.</w:t>
      </w:r>
      <w:r w:rsidRPr="00F07D76">
        <w:rPr>
          <w:rFonts w:ascii="Arial" w:hAnsi="Arial" w:cs="Arial"/>
        </w:rPr>
        <w:t xml:space="preserve"> Οι υποψήφιοι υποχρεούνται να προσκομίσουν όλα τα ζητούμενα στοιχεία, ή δείγματα των ειδών, σύμφωνα με τις κατά περίπτωση οδηγίες.</w:t>
      </w:r>
    </w:p>
    <w:p w:rsidR="003E22A6" w:rsidRPr="00F07D76" w:rsidRDefault="003E22A6" w:rsidP="00F07D76">
      <w:pPr>
        <w:pStyle w:val="a6"/>
        <w:spacing w:line="264" w:lineRule="auto"/>
        <w:ind w:right="-58" w:firstLine="43"/>
        <w:jc w:val="both"/>
        <w:rPr>
          <w:rFonts w:ascii="Arial" w:hAnsi="Arial" w:cs="Arial"/>
        </w:rPr>
      </w:pPr>
      <w:r w:rsidRPr="00F07D76">
        <w:rPr>
          <w:rFonts w:ascii="Arial" w:hAnsi="Arial" w:cs="Arial"/>
        </w:rPr>
        <w:t>Οι συμμετέχοντες υποχρεούνται να δηλώσουν κάθε στοιχείο σχετικό με την αναφερόμενη προμήθεια/υπηρεσία, (πιστοποιήσεις ISO, CE, Βεβαιώσεις, κ.λπ.) και να δηλώνουν το όνομα ή την Εμπορική Επωνυμία και Διεύθυνση του παραγωγού συσκευαστή.</w:t>
      </w:r>
    </w:p>
    <w:p w:rsidR="003E22A6" w:rsidRPr="00F07D76" w:rsidRDefault="003E22A6" w:rsidP="00F07D76">
      <w:pPr>
        <w:pStyle w:val="a6"/>
        <w:spacing w:line="264" w:lineRule="auto"/>
        <w:ind w:right="-58" w:hanging="68"/>
        <w:jc w:val="both"/>
        <w:rPr>
          <w:rFonts w:ascii="Arial" w:hAnsi="Arial" w:cs="Arial"/>
          <w:b/>
        </w:rPr>
      </w:pPr>
      <w:r w:rsidRPr="00F07D76">
        <w:rPr>
          <w:rFonts w:ascii="Arial" w:hAnsi="Arial" w:cs="Arial"/>
          <w:b/>
        </w:rPr>
        <w:t xml:space="preserve">Γ) </w:t>
      </w:r>
      <w:r w:rsidRPr="00F07D76">
        <w:rPr>
          <w:rFonts w:ascii="Arial" w:hAnsi="Arial" w:cs="Arial"/>
        </w:rPr>
        <w:t xml:space="preserve">Καλά σφραγισμένος υποφάκελος με τα ανωτέρω στοιχεία και την ένδειξη </w:t>
      </w:r>
      <w:r w:rsidRPr="00F07D76">
        <w:rPr>
          <w:rFonts w:ascii="Arial" w:hAnsi="Arial" w:cs="Arial"/>
          <w:b/>
        </w:rPr>
        <w:t xml:space="preserve">ΟΙΚΟΝΟΜΙΚΗ ΠΡΟΣΦΟΡΑ </w:t>
      </w:r>
      <w:r w:rsidRPr="00F07D76">
        <w:rPr>
          <w:rFonts w:ascii="Arial" w:hAnsi="Arial" w:cs="Arial"/>
        </w:rPr>
        <w:t xml:space="preserve">στον οποίο τοποθετείται η οικονομική προσφορά σε έντυπη μορφή (και ηλεκτρονική μορφή, προς </w:t>
      </w:r>
      <w:r w:rsidRPr="00F07D76">
        <w:rPr>
          <w:rFonts w:ascii="Arial" w:hAnsi="Arial" w:cs="Arial"/>
          <w:bCs/>
        </w:rPr>
        <w:t>διευκόλυνση της Υπηρεσίας</w:t>
      </w:r>
      <w:r w:rsidRPr="00F07D76">
        <w:rPr>
          <w:rFonts w:ascii="Arial" w:hAnsi="Arial" w:cs="Arial"/>
        </w:rPr>
        <w:t xml:space="preserve"> για την σύνταξη των αναλόγων πρακτικών </w:t>
      </w:r>
      <w:r w:rsidRPr="00F07D76">
        <w:rPr>
          <w:rFonts w:ascii="Arial" w:hAnsi="Arial" w:cs="Arial"/>
          <w:b/>
        </w:rPr>
        <w:t xml:space="preserve">σε μορφή </w:t>
      </w:r>
      <w:r w:rsidRPr="00F07D76">
        <w:rPr>
          <w:rFonts w:ascii="Arial" w:hAnsi="Arial" w:cs="Arial"/>
          <w:b/>
          <w:lang w:val="en-US"/>
        </w:rPr>
        <w:t>word</w:t>
      </w:r>
      <w:r w:rsidRPr="00F07D76">
        <w:rPr>
          <w:rFonts w:ascii="Arial" w:hAnsi="Arial" w:cs="Arial"/>
          <w:b/>
        </w:rPr>
        <w:t>)</w:t>
      </w:r>
      <w:r w:rsidRPr="00F07D76">
        <w:rPr>
          <w:rFonts w:ascii="Arial" w:hAnsi="Arial" w:cs="Arial"/>
        </w:rPr>
        <w:t xml:space="preserve">. Η οικονομική προσφορά </w:t>
      </w:r>
      <w:r w:rsidRPr="00F07D76">
        <w:rPr>
          <w:rFonts w:ascii="Arial" w:hAnsi="Arial" w:cs="Arial"/>
          <w:b/>
        </w:rPr>
        <w:t>πρέπει να συμπληρωθεί και να υποβληθεί σύμφωνα με το υπόδειγμα του Παραρτήματος Β</w:t>
      </w:r>
      <w:r w:rsidR="00F07D76" w:rsidRPr="00F07D76">
        <w:rPr>
          <w:rFonts w:ascii="Arial" w:hAnsi="Arial" w:cs="Arial"/>
          <w:b/>
        </w:rPr>
        <w:t>΄</w:t>
      </w:r>
      <w:r w:rsidRPr="00F07D76">
        <w:rPr>
          <w:rFonts w:ascii="Arial" w:hAnsi="Arial" w:cs="Arial"/>
          <w:b/>
        </w:rPr>
        <w:t xml:space="preserve">. </w:t>
      </w:r>
    </w:p>
    <w:p w:rsidR="003E22A6" w:rsidRPr="00F07D76" w:rsidRDefault="003E22A6" w:rsidP="00F07D76">
      <w:pPr>
        <w:pStyle w:val="a3"/>
        <w:widowControl w:val="0"/>
        <w:numPr>
          <w:ilvl w:val="0"/>
          <w:numId w:val="14"/>
        </w:numPr>
        <w:tabs>
          <w:tab w:val="left" w:pos="980"/>
        </w:tabs>
        <w:autoSpaceDE w:val="0"/>
        <w:autoSpaceDN w:val="0"/>
        <w:spacing w:after="0" w:line="264" w:lineRule="auto"/>
        <w:ind w:left="0" w:right="-58"/>
        <w:contextualSpacing w:val="0"/>
        <w:jc w:val="both"/>
        <w:rPr>
          <w:rFonts w:ascii="Arial" w:hAnsi="Arial" w:cs="Arial"/>
        </w:rPr>
      </w:pPr>
      <w:r w:rsidRPr="00F07D76">
        <w:rPr>
          <w:rFonts w:ascii="Arial" w:hAnsi="Arial" w:cs="Arial"/>
        </w:rPr>
        <w:t>Οι</w:t>
      </w:r>
      <w:r w:rsidRPr="00F07D76">
        <w:rPr>
          <w:rFonts w:ascii="Arial" w:hAnsi="Arial" w:cs="Arial"/>
          <w:spacing w:val="1"/>
        </w:rPr>
        <w:t xml:space="preserve"> </w:t>
      </w:r>
      <w:r w:rsidRPr="00F07D76">
        <w:rPr>
          <w:rFonts w:ascii="Arial" w:hAnsi="Arial" w:cs="Arial"/>
        </w:rPr>
        <w:t>συμμετέχοντες</w:t>
      </w:r>
      <w:r w:rsidRPr="00F07D76">
        <w:rPr>
          <w:rFonts w:ascii="Arial" w:hAnsi="Arial" w:cs="Arial"/>
          <w:spacing w:val="1"/>
        </w:rPr>
        <w:t xml:space="preserve"> </w:t>
      </w:r>
      <w:r w:rsidRPr="00F07D76">
        <w:rPr>
          <w:rFonts w:ascii="Arial" w:hAnsi="Arial" w:cs="Arial"/>
        </w:rPr>
        <w:t>στο</w:t>
      </w:r>
      <w:r w:rsidRPr="00F07D76">
        <w:rPr>
          <w:rFonts w:ascii="Arial" w:hAnsi="Arial" w:cs="Arial"/>
          <w:spacing w:val="1"/>
        </w:rPr>
        <w:t xml:space="preserve"> </w:t>
      </w:r>
      <w:r w:rsidRPr="00F07D76">
        <w:rPr>
          <w:rFonts w:ascii="Arial" w:hAnsi="Arial" w:cs="Arial"/>
        </w:rPr>
        <w:t>διαγωνισμό</w:t>
      </w:r>
      <w:r w:rsidRPr="00F07D76">
        <w:rPr>
          <w:rFonts w:ascii="Arial" w:hAnsi="Arial" w:cs="Arial"/>
          <w:spacing w:val="1"/>
        </w:rPr>
        <w:t xml:space="preserve"> </w:t>
      </w:r>
      <w:r w:rsidRPr="00F07D76">
        <w:rPr>
          <w:rFonts w:ascii="Arial" w:hAnsi="Arial" w:cs="Arial"/>
        </w:rPr>
        <w:t>μπορούν</w:t>
      </w:r>
      <w:r w:rsidRPr="00F07D76">
        <w:rPr>
          <w:rFonts w:ascii="Arial" w:hAnsi="Arial" w:cs="Arial"/>
          <w:spacing w:val="1"/>
        </w:rPr>
        <w:t xml:space="preserve"> </w:t>
      </w:r>
      <w:r w:rsidRPr="00F07D76">
        <w:rPr>
          <w:rFonts w:ascii="Arial" w:hAnsi="Arial" w:cs="Arial"/>
        </w:rPr>
        <w:t>να</w:t>
      </w:r>
      <w:r w:rsidRPr="00F07D76">
        <w:rPr>
          <w:rFonts w:ascii="Arial" w:hAnsi="Arial" w:cs="Arial"/>
          <w:spacing w:val="1"/>
        </w:rPr>
        <w:t xml:space="preserve"> </w:t>
      </w:r>
      <w:r w:rsidRPr="00F07D76">
        <w:rPr>
          <w:rFonts w:ascii="Arial" w:hAnsi="Arial" w:cs="Arial"/>
        </w:rPr>
        <w:t>υποβάλλουν</w:t>
      </w:r>
      <w:r w:rsidRPr="00F07D76">
        <w:rPr>
          <w:rFonts w:ascii="Arial" w:hAnsi="Arial" w:cs="Arial"/>
          <w:spacing w:val="1"/>
        </w:rPr>
        <w:t xml:space="preserve"> </w:t>
      </w:r>
      <w:r w:rsidRPr="00F07D76">
        <w:rPr>
          <w:rFonts w:ascii="Arial" w:hAnsi="Arial" w:cs="Arial"/>
        </w:rPr>
        <w:t>προσφορά</w:t>
      </w:r>
      <w:r w:rsidRPr="00F07D76">
        <w:rPr>
          <w:rFonts w:ascii="Arial" w:hAnsi="Arial" w:cs="Arial"/>
          <w:spacing w:val="1"/>
        </w:rPr>
        <w:t xml:space="preserve"> </w:t>
      </w:r>
      <w:r w:rsidRPr="00F07D76">
        <w:rPr>
          <w:rFonts w:ascii="Arial" w:hAnsi="Arial" w:cs="Arial"/>
        </w:rPr>
        <w:t>για</w:t>
      </w:r>
      <w:r w:rsidRPr="00F07D76">
        <w:rPr>
          <w:rFonts w:ascii="Arial" w:hAnsi="Arial" w:cs="Arial"/>
          <w:spacing w:val="1"/>
        </w:rPr>
        <w:t xml:space="preserve"> </w:t>
      </w:r>
      <w:r w:rsidRPr="00F07D76">
        <w:rPr>
          <w:rFonts w:ascii="Arial" w:hAnsi="Arial" w:cs="Arial"/>
        </w:rPr>
        <w:t>το</w:t>
      </w:r>
      <w:r w:rsidRPr="00F07D76">
        <w:rPr>
          <w:rFonts w:ascii="Arial" w:hAnsi="Arial" w:cs="Arial"/>
          <w:spacing w:val="1"/>
        </w:rPr>
        <w:t xml:space="preserve"> </w:t>
      </w:r>
      <w:r w:rsidRPr="00F07D76">
        <w:rPr>
          <w:rFonts w:ascii="Arial" w:hAnsi="Arial" w:cs="Arial"/>
        </w:rPr>
        <w:t>σύνολο</w:t>
      </w:r>
      <w:r w:rsidRPr="00F07D76">
        <w:rPr>
          <w:rFonts w:ascii="Arial" w:hAnsi="Arial" w:cs="Arial"/>
          <w:spacing w:val="1"/>
        </w:rPr>
        <w:t xml:space="preserve"> </w:t>
      </w:r>
      <w:r w:rsidRPr="00F07D76">
        <w:rPr>
          <w:rFonts w:ascii="Arial" w:hAnsi="Arial" w:cs="Arial"/>
        </w:rPr>
        <w:t>των</w:t>
      </w:r>
      <w:r w:rsidRPr="00F07D76">
        <w:rPr>
          <w:rFonts w:ascii="Arial" w:hAnsi="Arial" w:cs="Arial"/>
          <w:spacing w:val="1"/>
        </w:rPr>
        <w:t xml:space="preserve"> </w:t>
      </w:r>
      <w:r w:rsidRPr="00F07D76">
        <w:rPr>
          <w:rFonts w:ascii="Arial" w:hAnsi="Arial" w:cs="Arial"/>
        </w:rPr>
        <w:t>ειδών/υπηρεσιών</w:t>
      </w:r>
      <w:r w:rsidRPr="00F07D76">
        <w:rPr>
          <w:rFonts w:ascii="Arial" w:hAnsi="Arial" w:cs="Arial"/>
          <w:spacing w:val="1"/>
        </w:rPr>
        <w:t xml:space="preserve"> </w:t>
      </w:r>
      <w:r w:rsidRPr="00F07D76">
        <w:rPr>
          <w:rFonts w:ascii="Arial" w:hAnsi="Arial" w:cs="Arial"/>
        </w:rPr>
        <w:t>που</w:t>
      </w:r>
      <w:r w:rsidRPr="00F07D76">
        <w:rPr>
          <w:rFonts w:ascii="Arial" w:hAnsi="Arial" w:cs="Arial"/>
          <w:spacing w:val="-54"/>
        </w:rPr>
        <w:t xml:space="preserve"> </w:t>
      </w:r>
      <w:r w:rsidRPr="00F07D76">
        <w:rPr>
          <w:rFonts w:ascii="Arial" w:hAnsi="Arial" w:cs="Arial"/>
        </w:rPr>
        <w:t>περιλαμβάνονται στην Πρόσκληση. Οι τιμές των προσφορών για τα προσφερόμενα είδη/υπηρεσίες θα εκφράζονται σε</w:t>
      </w:r>
      <w:r w:rsidRPr="00F07D76">
        <w:rPr>
          <w:rFonts w:ascii="Arial" w:hAnsi="Arial" w:cs="Arial"/>
          <w:spacing w:val="1"/>
        </w:rPr>
        <w:t xml:space="preserve"> </w:t>
      </w:r>
      <w:r w:rsidRPr="00F07D76">
        <w:rPr>
          <w:rFonts w:ascii="Arial" w:hAnsi="Arial" w:cs="Arial"/>
        </w:rPr>
        <w:t>ευρώ (€). Στην προσφερόμενη τιμή θα περιλαμβάνονται οι τυχόν υπέρ τρίτων κρατήσεις, ως και κάθε άλλη επιβάρυνση</w:t>
      </w:r>
      <w:r w:rsidRPr="00F07D76">
        <w:rPr>
          <w:rFonts w:ascii="Arial" w:hAnsi="Arial" w:cs="Arial"/>
          <w:spacing w:val="1"/>
        </w:rPr>
        <w:t xml:space="preserve"> </w:t>
      </w:r>
      <w:r w:rsidRPr="00F07D76">
        <w:rPr>
          <w:rFonts w:ascii="Arial" w:hAnsi="Arial" w:cs="Arial"/>
        </w:rPr>
        <w:t xml:space="preserve">εκτός ΦΠΑ. </w:t>
      </w:r>
      <w:r w:rsidRPr="00F07D76">
        <w:rPr>
          <w:rFonts w:ascii="Arial" w:hAnsi="Arial" w:cs="Arial"/>
          <w:b/>
        </w:rPr>
        <w:t>Οι προσφερόμενες τιμές αναγράφονται αριθμητικώς και ολογράφως, είναι δεσμευτικές καθ’ όλη</w:t>
      </w:r>
      <w:r w:rsidRPr="00F07D76">
        <w:rPr>
          <w:rFonts w:ascii="Arial" w:hAnsi="Arial" w:cs="Arial"/>
          <w:b/>
          <w:spacing w:val="1"/>
        </w:rPr>
        <w:t xml:space="preserve"> </w:t>
      </w:r>
      <w:r w:rsidRPr="00F07D76">
        <w:rPr>
          <w:rFonts w:ascii="Arial" w:hAnsi="Arial" w:cs="Arial"/>
          <w:b/>
        </w:rPr>
        <w:t xml:space="preserve">τη διάρκεια της σύμβασης. Προσφορές στις οποίες </w:t>
      </w:r>
      <w:r w:rsidRPr="00F07D76">
        <w:rPr>
          <w:rFonts w:ascii="Arial" w:hAnsi="Arial" w:cs="Arial"/>
          <w:b/>
          <w:spacing w:val="-50"/>
        </w:rPr>
        <w:t xml:space="preserve"> </w:t>
      </w:r>
      <w:r w:rsidRPr="00F07D76">
        <w:rPr>
          <w:rFonts w:ascii="Arial" w:hAnsi="Arial" w:cs="Arial"/>
          <w:b/>
        </w:rPr>
        <w:t>δεν προκύπτει με σαφήνεια η τιμή, που υπερβαίνουν την προϋπολογισθείσα δαπάνη ή που θέτουν όρο</w:t>
      </w:r>
      <w:r w:rsidRPr="00F07D76">
        <w:rPr>
          <w:rFonts w:ascii="Arial" w:hAnsi="Arial" w:cs="Arial"/>
          <w:b/>
          <w:spacing w:val="1"/>
        </w:rPr>
        <w:t xml:space="preserve"> </w:t>
      </w:r>
      <w:r w:rsidRPr="00F07D76">
        <w:rPr>
          <w:rFonts w:ascii="Arial" w:hAnsi="Arial" w:cs="Arial"/>
          <w:b/>
        </w:rPr>
        <w:t>αναπροσαρμογής,</w:t>
      </w:r>
      <w:r w:rsidRPr="00F07D76">
        <w:rPr>
          <w:rFonts w:ascii="Arial" w:hAnsi="Arial" w:cs="Arial"/>
          <w:b/>
          <w:spacing w:val="-3"/>
        </w:rPr>
        <w:t xml:space="preserve"> </w:t>
      </w:r>
      <w:r w:rsidRPr="00F07D76">
        <w:rPr>
          <w:rFonts w:ascii="Arial" w:hAnsi="Arial" w:cs="Arial"/>
          <w:b/>
        </w:rPr>
        <w:t>απορρίπτονται</w:t>
      </w:r>
      <w:r w:rsidRPr="00F07D76">
        <w:rPr>
          <w:rFonts w:ascii="Arial" w:hAnsi="Arial" w:cs="Arial"/>
          <w:b/>
          <w:spacing w:val="-1"/>
        </w:rPr>
        <w:t xml:space="preserve"> </w:t>
      </w:r>
      <w:r w:rsidRPr="00F07D76">
        <w:rPr>
          <w:rFonts w:ascii="Arial" w:hAnsi="Arial" w:cs="Arial"/>
          <w:b/>
        </w:rPr>
        <w:t>ως</w:t>
      </w:r>
      <w:r w:rsidRPr="00F07D76">
        <w:rPr>
          <w:rFonts w:ascii="Arial" w:hAnsi="Arial" w:cs="Arial"/>
          <w:b/>
          <w:spacing w:val="-2"/>
        </w:rPr>
        <w:t xml:space="preserve"> </w:t>
      </w:r>
      <w:r w:rsidRPr="00F07D76">
        <w:rPr>
          <w:rFonts w:ascii="Arial" w:hAnsi="Arial" w:cs="Arial"/>
          <w:b/>
        </w:rPr>
        <w:t>μη</w:t>
      </w:r>
      <w:r w:rsidRPr="00F07D76">
        <w:rPr>
          <w:rFonts w:ascii="Arial" w:hAnsi="Arial" w:cs="Arial"/>
          <w:b/>
          <w:spacing w:val="-2"/>
        </w:rPr>
        <w:t xml:space="preserve"> </w:t>
      </w:r>
      <w:r w:rsidRPr="00F07D76">
        <w:rPr>
          <w:rFonts w:ascii="Arial" w:hAnsi="Arial" w:cs="Arial"/>
          <w:b/>
        </w:rPr>
        <w:t>κανονικές.</w:t>
      </w:r>
      <w:r w:rsidRPr="00F07D76">
        <w:rPr>
          <w:rFonts w:ascii="Arial" w:hAnsi="Arial" w:cs="Arial"/>
          <w:b/>
          <w:spacing w:val="2"/>
        </w:rPr>
        <w:t xml:space="preserve"> </w:t>
      </w:r>
      <w:r w:rsidRPr="00F07D76">
        <w:rPr>
          <w:rFonts w:ascii="Arial" w:hAnsi="Arial" w:cs="Arial"/>
        </w:rPr>
        <w:t>Εναλλακτικές</w:t>
      </w:r>
      <w:r w:rsidRPr="00F07D76">
        <w:rPr>
          <w:rFonts w:ascii="Arial" w:hAnsi="Arial" w:cs="Arial"/>
          <w:spacing w:val="-2"/>
        </w:rPr>
        <w:t xml:space="preserve"> </w:t>
      </w:r>
      <w:r w:rsidRPr="00F07D76">
        <w:rPr>
          <w:rFonts w:ascii="Arial" w:hAnsi="Arial" w:cs="Arial"/>
        </w:rPr>
        <w:t>προσφορές</w:t>
      </w:r>
      <w:r w:rsidRPr="00F07D76">
        <w:rPr>
          <w:rFonts w:ascii="Arial" w:hAnsi="Arial" w:cs="Arial"/>
          <w:spacing w:val="-2"/>
        </w:rPr>
        <w:t xml:space="preserve"> </w:t>
      </w:r>
      <w:r w:rsidRPr="00F07D76">
        <w:rPr>
          <w:rFonts w:ascii="Arial" w:hAnsi="Arial" w:cs="Arial"/>
        </w:rPr>
        <w:t>ή</w:t>
      </w:r>
      <w:r w:rsidRPr="00F07D76">
        <w:rPr>
          <w:rFonts w:ascii="Arial" w:hAnsi="Arial" w:cs="Arial"/>
          <w:spacing w:val="-3"/>
        </w:rPr>
        <w:t xml:space="preserve"> </w:t>
      </w:r>
      <w:r w:rsidRPr="00F07D76">
        <w:rPr>
          <w:rFonts w:ascii="Arial" w:hAnsi="Arial" w:cs="Arial"/>
        </w:rPr>
        <w:t>αντιπροσφορές</w:t>
      </w:r>
      <w:r w:rsidRPr="00F07D76">
        <w:rPr>
          <w:rFonts w:ascii="Arial" w:hAnsi="Arial" w:cs="Arial"/>
          <w:spacing w:val="-4"/>
        </w:rPr>
        <w:t xml:space="preserve"> </w:t>
      </w:r>
      <w:r w:rsidRPr="00F07D76">
        <w:rPr>
          <w:rFonts w:ascii="Arial" w:hAnsi="Arial" w:cs="Arial"/>
        </w:rPr>
        <w:t>απορρίπτονται.</w:t>
      </w:r>
    </w:p>
    <w:p w:rsidR="003E22A6" w:rsidRPr="00F07D76" w:rsidRDefault="003E22A6" w:rsidP="00F07D76">
      <w:pPr>
        <w:pStyle w:val="a3"/>
        <w:widowControl w:val="0"/>
        <w:numPr>
          <w:ilvl w:val="0"/>
          <w:numId w:val="14"/>
        </w:numPr>
        <w:tabs>
          <w:tab w:val="left" w:pos="980"/>
        </w:tabs>
        <w:autoSpaceDE w:val="0"/>
        <w:autoSpaceDN w:val="0"/>
        <w:spacing w:after="0" w:line="264" w:lineRule="auto"/>
        <w:ind w:left="0" w:right="-58"/>
        <w:contextualSpacing w:val="0"/>
        <w:jc w:val="both"/>
        <w:rPr>
          <w:rFonts w:ascii="Arial" w:hAnsi="Arial" w:cs="Arial"/>
        </w:rPr>
      </w:pPr>
      <w:r w:rsidRPr="00F07D76">
        <w:rPr>
          <w:rFonts w:ascii="Arial" w:hAnsi="Arial" w:cs="Arial"/>
        </w:rPr>
        <w:t>Η ΑΠΟΣΦΡΑΓΙΣΗ του φακέλου των τεχνικών</w:t>
      </w:r>
      <w:r w:rsidRPr="00F07D76">
        <w:rPr>
          <w:rFonts w:ascii="Arial" w:hAnsi="Arial" w:cs="Arial"/>
          <w:spacing w:val="1"/>
        </w:rPr>
        <w:t xml:space="preserve"> </w:t>
      </w:r>
      <w:r w:rsidRPr="00F07D76">
        <w:rPr>
          <w:rFonts w:ascii="Arial" w:hAnsi="Arial" w:cs="Arial"/>
        </w:rPr>
        <w:t>προσφορών, των</w:t>
      </w:r>
      <w:r w:rsidRPr="00F07D76">
        <w:rPr>
          <w:rFonts w:ascii="Arial" w:hAnsi="Arial" w:cs="Arial"/>
          <w:spacing w:val="1"/>
        </w:rPr>
        <w:t xml:space="preserve"> </w:t>
      </w:r>
      <w:r w:rsidRPr="00F07D76">
        <w:rPr>
          <w:rFonts w:ascii="Arial" w:hAnsi="Arial" w:cs="Arial"/>
        </w:rPr>
        <w:t>οικονομικών</w:t>
      </w:r>
      <w:r w:rsidRPr="00F07D76">
        <w:rPr>
          <w:rFonts w:ascii="Arial" w:hAnsi="Arial" w:cs="Arial"/>
          <w:spacing w:val="1"/>
        </w:rPr>
        <w:t xml:space="preserve"> </w:t>
      </w:r>
      <w:r w:rsidRPr="00F07D76">
        <w:rPr>
          <w:rFonts w:ascii="Arial" w:hAnsi="Arial" w:cs="Arial"/>
        </w:rPr>
        <w:t>προσφορών</w:t>
      </w:r>
      <w:r w:rsidRPr="00F07D76">
        <w:rPr>
          <w:rFonts w:ascii="Arial" w:hAnsi="Arial" w:cs="Arial"/>
          <w:spacing w:val="1"/>
        </w:rPr>
        <w:t xml:space="preserve"> </w:t>
      </w:r>
      <w:r w:rsidRPr="00F07D76">
        <w:rPr>
          <w:rFonts w:ascii="Arial" w:hAnsi="Arial" w:cs="Arial"/>
        </w:rPr>
        <w:t>και των δικαιολογητικών</w:t>
      </w:r>
      <w:r w:rsidRPr="00F07D76">
        <w:rPr>
          <w:rFonts w:ascii="Arial" w:hAnsi="Arial" w:cs="Arial"/>
          <w:spacing w:val="1"/>
        </w:rPr>
        <w:t xml:space="preserve"> </w:t>
      </w:r>
      <w:r w:rsidRPr="00F07D76">
        <w:rPr>
          <w:rFonts w:ascii="Arial" w:hAnsi="Arial" w:cs="Arial"/>
        </w:rPr>
        <w:t>κατακύρωσης</w:t>
      </w:r>
      <w:r w:rsidRPr="00F07D76">
        <w:rPr>
          <w:rFonts w:ascii="Arial" w:hAnsi="Arial" w:cs="Arial"/>
          <w:spacing w:val="-3"/>
        </w:rPr>
        <w:t xml:space="preserve"> </w:t>
      </w:r>
      <w:r w:rsidRPr="00F07D76">
        <w:rPr>
          <w:rFonts w:ascii="Arial" w:hAnsi="Arial" w:cs="Arial"/>
        </w:rPr>
        <w:t>γίνεται</w:t>
      </w:r>
      <w:r w:rsidRPr="00F07D76">
        <w:rPr>
          <w:rFonts w:ascii="Arial" w:hAnsi="Arial" w:cs="Arial"/>
          <w:spacing w:val="-2"/>
        </w:rPr>
        <w:t xml:space="preserve"> </w:t>
      </w:r>
      <w:r w:rsidRPr="00F07D76">
        <w:rPr>
          <w:rFonts w:ascii="Arial" w:hAnsi="Arial" w:cs="Arial"/>
        </w:rPr>
        <w:t>σε</w:t>
      </w:r>
      <w:r w:rsidRPr="00F07D76">
        <w:rPr>
          <w:rFonts w:ascii="Arial" w:hAnsi="Arial" w:cs="Arial"/>
          <w:spacing w:val="-2"/>
        </w:rPr>
        <w:t xml:space="preserve"> </w:t>
      </w:r>
      <w:r w:rsidRPr="00F07D76">
        <w:rPr>
          <w:rFonts w:ascii="Arial" w:hAnsi="Arial" w:cs="Arial"/>
        </w:rPr>
        <w:t>μία δημόσια συνεδρίαση.</w:t>
      </w:r>
    </w:p>
    <w:p w:rsidR="003E22A6" w:rsidRPr="00F07D76" w:rsidRDefault="003E22A6" w:rsidP="00F07D76">
      <w:pPr>
        <w:pStyle w:val="a3"/>
        <w:widowControl w:val="0"/>
        <w:numPr>
          <w:ilvl w:val="0"/>
          <w:numId w:val="14"/>
        </w:numPr>
        <w:tabs>
          <w:tab w:val="left" w:pos="980"/>
        </w:tabs>
        <w:autoSpaceDE w:val="0"/>
        <w:autoSpaceDN w:val="0"/>
        <w:spacing w:after="0" w:line="264" w:lineRule="auto"/>
        <w:ind w:left="0" w:right="-58"/>
        <w:contextualSpacing w:val="0"/>
        <w:jc w:val="both"/>
        <w:rPr>
          <w:rFonts w:ascii="Arial" w:hAnsi="Arial" w:cs="Arial"/>
        </w:rPr>
      </w:pPr>
      <w:r w:rsidRPr="00F07D76">
        <w:rPr>
          <w:rFonts w:ascii="Arial" w:hAnsi="Arial" w:cs="Arial"/>
        </w:rPr>
        <w:t>Κατά την αποσφράγιση των προσφορών δικαιούνται να παρίστανται οι προσφέροντες στο διαγωνισμό ή οι νόμιμοι</w:t>
      </w:r>
      <w:r w:rsidRPr="00F07D76">
        <w:rPr>
          <w:rFonts w:ascii="Arial" w:hAnsi="Arial" w:cs="Arial"/>
          <w:spacing w:val="1"/>
        </w:rPr>
        <w:t xml:space="preserve"> </w:t>
      </w:r>
      <w:r w:rsidRPr="00F07D76">
        <w:rPr>
          <w:rFonts w:ascii="Arial" w:hAnsi="Arial" w:cs="Arial"/>
        </w:rPr>
        <w:t>εκπρόσωποι</w:t>
      </w:r>
      <w:r w:rsidRPr="00F07D76">
        <w:rPr>
          <w:rFonts w:ascii="Arial" w:hAnsi="Arial" w:cs="Arial"/>
          <w:spacing w:val="-3"/>
        </w:rPr>
        <w:t xml:space="preserve"> </w:t>
      </w:r>
      <w:r w:rsidRPr="00F07D76">
        <w:rPr>
          <w:rFonts w:ascii="Arial" w:hAnsi="Arial" w:cs="Arial"/>
        </w:rPr>
        <w:t>αυτών,</w:t>
      </w:r>
      <w:r w:rsidRPr="00F07D76">
        <w:rPr>
          <w:rFonts w:ascii="Arial" w:hAnsi="Arial" w:cs="Arial"/>
          <w:spacing w:val="2"/>
        </w:rPr>
        <w:t xml:space="preserve"> </w:t>
      </w:r>
      <w:r w:rsidRPr="00F07D76">
        <w:rPr>
          <w:rFonts w:ascii="Arial" w:hAnsi="Arial" w:cs="Arial"/>
        </w:rPr>
        <w:t>που</w:t>
      </w:r>
      <w:r w:rsidRPr="00F07D76">
        <w:rPr>
          <w:rFonts w:ascii="Arial" w:hAnsi="Arial" w:cs="Arial"/>
          <w:spacing w:val="-2"/>
        </w:rPr>
        <w:t xml:space="preserve"> </w:t>
      </w:r>
      <w:r w:rsidRPr="00F07D76">
        <w:rPr>
          <w:rFonts w:ascii="Arial" w:hAnsi="Arial" w:cs="Arial"/>
        </w:rPr>
        <w:t>απαραίτητα θα πρέπει</w:t>
      </w:r>
      <w:r w:rsidRPr="00F07D76">
        <w:rPr>
          <w:rFonts w:ascii="Arial" w:hAnsi="Arial" w:cs="Arial"/>
          <w:spacing w:val="-3"/>
        </w:rPr>
        <w:t xml:space="preserve"> </w:t>
      </w:r>
      <w:r w:rsidRPr="00F07D76">
        <w:rPr>
          <w:rFonts w:ascii="Arial" w:hAnsi="Arial" w:cs="Arial"/>
        </w:rPr>
        <w:t>να</w:t>
      </w:r>
      <w:r w:rsidRPr="00F07D76">
        <w:rPr>
          <w:rFonts w:ascii="Arial" w:hAnsi="Arial" w:cs="Arial"/>
          <w:spacing w:val="2"/>
        </w:rPr>
        <w:t xml:space="preserve"> </w:t>
      </w:r>
      <w:r w:rsidRPr="00F07D76">
        <w:rPr>
          <w:rFonts w:ascii="Arial" w:hAnsi="Arial" w:cs="Arial"/>
        </w:rPr>
        <w:t>έχουν</w:t>
      </w:r>
      <w:r w:rsidRPr="00F07D76">
        <w:rPr>
          <w:rFonts w:ascii="Arial" w:hAnsi="Arial" w:cs="Arial"/>
          <w:spacing w:val="-4"/>
        </w:rPr>
        <w:t xml:space="preserve"> </w:t>
      </w:r>
      <w:r w:rsidRPr="00F07D76">
        <w:rPr>
          <w:rFonts w:ascii="Arial" w:hAnsi="Arial" w:cs="Arial"/>
        </w:rPr>
        <w:t>νόμιμο</w:t>
      </w:r>
      <w:r w:rsidRPr="00F07D76">
        <w:rPr>
          <w:rFonts w:ascii="Arial" w:hAnsi="Arial" w:cs="Arial"/>
          <w:spacing w:val="-2"/>
        </w:rPr>
        <w:t xml:space="preserve"> </w:t>
      </w:r>
      <w:r w:rsidRPr="00F07D76">
        <w:rPr>
          <w:rFonts w:ascii="Arial" w:hAnsi="Arial" w:cs="Arial"/>
        </w:rPr>
        <w:t>παραστατικό</w:t>
      </w:r>
      <w:r w:rsidRPr="00F07D76">
        <w:rPr>
          <w:rFonts w:ascii="Arial" w:hAnsi="Arial" w:cs="Arial"/>
          <w:spacing w:val="-1"/>
        </w:rPr>
        <w:t xml:space="preserve"> </w:t>
      </w:r>
      <w:r w:rsidRPr="00F07D76">
        <w:rPr>
          <w:rFonts w:ascii="Arial" w:hAnsi="Arial" w:cs="Arial"/>
        </w:rPr>
        <w:t>εκπροσώπησης.</w:t>
      </w:r>
    </w:p>
    <w:p w:rsidR="003E22A6" w:rsidRPr="00F07D76" w:rsidRDefault="003E22A6" w:rsidP="00F07D76">
      <w:pPr>
        <w:pStyle w:val="a3"/>
        <w:widowControl w:val="0"/>
        <w:numPr>
          <w:ilvl w:val="0"/>
          <w:numId w:val="14"/>
        </w:numPr>
        <w:tabs>
          <w:tab w:val="left" w:pos="980"/>
        </w:tabs>
        <w:autoSpaceDE w:val="0"/>
        <w:autoSpaceDN w:val="0"/>
        <w:spacing w:after="0" w:line="264" w:lineRule="auto"/>
        <w:ind w:left="0" w:right="-58"/>
        <w:contextualSpacing w:val="0"/>
        <w:jc w:val="both"/>
        <w:rPr>
          <w:rFonts w:ascii="Arial" w:hAnsi="Arial" w:cs="Arial"/>
        </w:rPr>
      </w:pPr>
      <w:r w:rsidRPr="00F07D76">
        <w:rPr>
          <w:rFonts w:ascii="Arial" w:hAnsi="Arial" w:cs="Arial"/>
        </w:rPr>
        <w:t>Κατά</w:t>
      </w:r>
      <w:r w:rsidRPr="00F07D76">
        <w:rPr>
          <w:rFonts w:ascii="Arial" w:hAnsi="Arial" w:cs="Arial"/>
          <w:spacing w:val="-2"/>
        </w:rPr>
        <w:t xml:space="preserve"> </w:t>
      </w:r>
      <w:r w:rsidRPr="00F07D76">
        <w:rPr>
          <w:rFonts w:ascii="Arial" w:hAnsi="Arial" w:cs="Arial"/>
        </w:rPr>
        <w:t>την</w:t>
      </w:r>
      <w:r w:rsidRPr="00F07D76">
        <w:rPr>
          <w:rFonts w:ascii="Arial" w:hAnsi="Arial" w:cs="Arial"/>
          <w:spacing w:val="-4"/>
        </w:rPr>
        <w:t xml:space="preserve"> </w:t>
      </w:r>
      <w:r w:rsidRPr="00F07D76">
        <w:rPr>
          <w:rFonts w:ascii="Arial" w:hAnsi="Arial" w:cs="Arial"/>
        </w:rPr>
        <w:t>αξιολόγηση</w:t>
      </w:r>
      <w:r w:rsidRPr="00F07D76">
        <w:rPr>
          <w:rFonts w:ascii="Arial" w:hAnsi="Arial" w:cs="Arial"/>
          <w:spacing w:val="-3"/>
        </w:rPr>
        <w:t xml:space="preserve"> </w:t>
      </w:r>
      <w:r w:rsidRPr="00F07D76">
        <w:rPr>
          <w:rFonts w:ascii="Arial" w:hAnsi="Arial" w:cs="Arial"/>
        </w:rPr>
        <w:t>η</w:t>
      </w:r>
      <w:r w:rsidRPr="00F07D76">
        <w:rPr>
          <w:rFonts w:ascii="Arial" w:hAnsi="Arial" w:cs="Arial"/>
          <w:spacing w:val="-2"/>
        </w:rPr>
        <w:t xml:space="preserve"> </w:t>
      </w:r>
      <w:r w:rsidRPr="00F07D76">
        <w:rPr>
          <w:rFonts w:ascii="Arial" w:hAnsi="Arial" w:cs="Arial"/>
        </w:rPr>
        <w:t>Υπηρεσία</w:t>
      </w:r>
      <w:r w:rsidRPr="00F07D76">
        <w:rPr>
          <w:rFonts w:ascii="Arial" w:hAnsi="Arial" w:cs="Arial"/>
          <w:spacing w:val="-2"/>
        </w:rPr>
        <w:t xml:space="preserve"> </w:t>
      </w:r>
      <w:r w:rsidRPr="00F07D76">
        <w:rPr>
          <w:rFonts w:ascii="Arial" w:hAnsi="Arial" w:cs="Arial"/>
        </w:rPr>
        <w:t>διατηρεί</w:t>
      </w:r>
      <w:r w:rsidRPr="00F07D76">
        <w:rPr>
          <w:rFonts w:ascii="Arial" w:hAnsi="Arial" w:cs="Arial"/>
          <w:spacing w:val="-4"/>
        </w:rPr>
        <w:t xml:space="preserve"> </w:t>
      </w:r>
      <w:r w:rsidRPr="00F07D76">
        <w:rPr>
          <w:rFonts w:ascii="Arial" w:hAnsi="Arial" w:cs="Arial"/>
        </w:rPr>
        <w:t>το</w:t>
      </w:r>
      <w:r w:rsidRPr="00F07D76">
        <w:rPr>
          <w:rFonts w:ascii="Arial" w:hAnsi="Arial" w:cs="Arial"/>
          <w:spacing w:val="-3"/>
        </w:rPr>
        <w:t xml:space="preserve"> </w:t>
      </w:r>
      <w:r w:rsidRPr="00F07D76">
        <w:rPr>
          <w:rFonts w:ascii="Arial" w:hAnsi="Arial" w:cs="Arial"/>
        </w:rPr>
        <w:t>δικαίωμα</w:t>
      </w:r>
      <w:r w:rsidRPr="00F07D76">
        <w:rPr>
          <w:rFonts w:ascii="Arial" w:hAnsi="Arial" w:cs="Arial"/>
          <w:spacing w:val="-4"/>
        </w:rPr>
        <w:t xml:space="preserve"> </w:t>
      </w:r>
      <w:r w:rsidRPr="00F07D76">
        <w:rPr>
          <w:rFonts w:ascii="Arial" w:hAnsi="Arial" w:cs="Arial"/>
        </w:rPr>
        <w:t>να</w:t>
      </w:r>
      <w:r w:rsidRPr="00F07D76">
        <w:rPr>
          <w:rFonts w:ascii="Arial" w:hAnsi="Arial" w:cs="Arial"/>
          <w:spacing w:val="-2"/>
        </w:rPr>
        <w:t xml:space="preserve"> </w:t>
      </w:r>
      <w:r w:rsidRPr="00F07D76">
        <w:rPr>
          <w:rFonts w:ascii="Arial" w:hAnsi="Arial" w:cs="Arial"/>
        </w:rPr>
        <w:t>ζητήσει</w:t>
      </w:r>
      <w:r w:rsidRPr="00F07D76">
        <w:rPr>
          <w:rFonts w:ascii="Arial" w:hAnsi="Arial" w:cs="Arial"/>
          <w:spacing w:val="-4"/>
        </w:rPr>
        <w:t xml:space="preserve"> </w:t>
      </w:r>
      <w:r w:rsidRPr="00F07D76">
        <w:rPr>
          <w:rFonts w:ascii="Arial" w:hAnsi="Arial" w:cs="Arial"/>
        </w:rPr>
        <w:t>οποιοδήποτε</w:t>
      </w:r>
      <w:r w:rsidRPr="00F07D76">
        <w:rPr>
          <w:rFonts w:ascii="Arial" w:hAnsi="Arial" w:cs="Arial"/>
          <w:spacing w:val="-4"/>
        </w:rPr>
        <w:t xml:space="preserve"> </w:t>
      </w:r>
      <w:r w:rsidRPr="00F07D76">
        <w:rPr>
          <w:rFonts w:ascii="Arial" w:hAnsi="Arial" w:cs="Arial"/>
        </w:rPr>
        <w:t>διευκρίνιση</w:t>
      </w:r>
      <w:r w:rsidRPr="00F07D76">
        <w:rPr>
          <w:rFonts w:ascii="Arial" w:hAnsi="Arial" w:cs="Arial"/>
          <w:spacing w:val="-2"/>
        </w:rPr>
        <w:t xml:space="preserve"> </w:t>
      </w:r>
      <w:r w:rsidRPr="00F07D76">
        <w:rPr>
          <w:rFonts w:ascii="Arial" w:hAnsi="Arial" w:cs="Arial"/>
        </w:rPr>
        <w:t>ή</w:t>
      </w:r>
      <w:r w:rsidRPr="00F07D76">
        <w:rPr>
          <w:rFonts w:ascii="Arial" w:hAnsi="Arial" w:cs="Arial"/>
          <w:spacing w:val="-3"/>
        </w:rPr>
        <w:t xml:space="preserve"> </w:t>
      </w:r>
      <w:r w:rsidRPr="00F07D76">
        <w:rPr>
          <w:rFonts w:ascii="Arial" w:hAnsi="Arial" w:cs="Arial"/>
        </w:rPr>
        <w:t>στοιχείο</w:t>
      </w:r>
      <w:r w:rsidRPr="00F07D76">
        <w:rPr>
          <w:rFonts w:ascii="Arial" w:hAnsi="Arial" w:cs="Arial"/>
          <w:spacing w:val="-3"/>
        </w:rPr>
        <w:t xml:space="preserve"> </w:t>
      </w:r>
      <w:r w:rsidRPr="00F07D76">
        <w:rPr>
          <w:rFonts w:ascii="Arial" w:hAnsi="Arial" w:cs="Arial"/>
        </w:rPr>
        <w:t>κρίνει</w:t>
      </w:r>
      <w:r w:rsidRPr="00F07D76">
        <w:rPr>
          <w:rFonts w:ascii="Arial" w:hAnsi="Arial" w:cs="Arial"/>
          <w:spacing w:val="-1"/>
        </w:rPr>
        <w:t xml:space="preserve"> </w:t>
      </w:r>
      <w:r w:rsidRPr="00F07D76">
        <w:rPr>
          <w:rFonts w:ascii="Arial" w:hAnsi="Arial" w:cs="Arial"/>
        </w:rPr>
        <w:t>απαραίτητο.</w:t>
      </w:r>
    </w:p>
    <w:p w:rsidR="003E22A6" w:rsidRPr="00D06A9B" w:rsidRDefault="003E22A6" w:rsidP="00F07D76">
      <w:pPr>
        <w:pStyle w:val="a3"/>
        <w:widowControl w:val="0"/>
        <w:numPr>
          <w:ilvl w:val="0"/>
          <w:numId w:val="14"/>
        </w:numPr>
        <w:tabs>
          <w:tab w:val="left" w:pos="980"/>
        </w:tabs>
        <w:autoSpaceDE w:val="0"/>
        <w:autoSpaceDN w:val="0"/>
        <w:spacing w:after="120" w:line="264" w:lineRule="auto"/>
        <w:ind w:left="0" w:right="-57"/>
        <w:contextualSpacing w:val="0"/>
        <w:jc w:val="both"/>
        <w:rPr>
          <w:rFonts w:ascii="Arial" w:hAnsi="Arial" w:cs="Arial"/>
          <w:b/>
        </w:rPr>
      </w:pPr>
      <w:r w:rsidRPr="00F07D76">
        <w:rPr>
          <w:rFonts w:ascii="Arial" w:hAnsi="Arial" w:cs="Arial"/>
          <w:b/>
        </w:rPr>
        <w:t>Υποβολή Δικαι</w:t>
      </w:r>
      <w:r w:rsidR="00420AE1">
        <w:rPr>
          <w:rFonts w:ascii="Arial" w:hAnsi="Arial" w:cs="Arial"/>
          <w:b/>
        </w:rPr>
        <w:t>ολογητικών Κατακύρωσης Αναδόχου</w:t>
      </w:r>
      <w:r w:rsidR="00420AE1">
        <w:rPr>
          <w:rFonts w:ascii="Arial" w:hAnsi="Arial" w:cs="Arial"/>
          <w:b/>
          <w:lang w:val="en-US"/>
        </w:rPr>
        <w:t>:</w:t>
      </w:r>
    </w:p>
    <w:p w:rsidR="003E22A6" w:rsidRPr="00F07D76" w:rsidRDefault="003E22A6" w:rsidP="00F07D76">
      <w:pPr>
        <w:widowControl w:val="0"/>
        <w:tabs>
          <w:tab w:val="left" w:pos="980"/>
        </w:tabs>
        <w:autoSpaceDE w:val="0"/>
        <w:autoSpaceDN w:val="0"/>
        <w:spacing w:after="120" w:line="264" w:lineRule="auto"/>
        <w:ind w:right="-57"/>
        <w:jc w:val="both"/>
        <w:rPr>
          <w:rFonts w:ascii="Arial" w:hAnsi="Arial" w:cs="Arial"/>
        </w:rPr>
      </w:pPr>
      <w:r w:rsidRPr="00F07D76">
        <w:rPr>
          <w:rFonts w:ascii="Arial" w:hAnsi="Arial" w:cs="Arial"/>
        </w:rPr>
        <w:t xml:space="preserve">α) </w:t>
      </w:r>
      <w:r w:rsidRPr="00F07D76">
        <w:rPr>
          <w:rFonts w:ascii="Arial" w:hAnsi="Arial" w:cs="Arial"/>
          <w:b/>
        </w:rPr>
        <w:t>απόσπασμα του σχετικού μητρώου</w:t>
      </w:r>
      <w:r w:rsidRPr="00F07D76">
        <w:rPr>
          <w:rFonts w:ascii="Arial" w:hAnsi="Arial" w:cs="Arial"/>
        </w:rPr>
        <w:t xml:space="preserve">, όπως του ποινικού μητρώου που να έχει εκδοθεί έως τρεις (3) μήνες πριν την υποβολή του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1, </w:t>
      </w:r>
    </w:p>
    <w:p w:rsidR="003E22A6" w:rsidRPr="00F07D76" w:rsidRDefault="003E22A6" w:rsidP="00F07D76">
      <w:pPr>
        <w:widowControl w:val="0"/>
        <w:tabs>
          <w:tab w:val="left" w:pos="980"/>
        </w:tabs>
        <w:autoSpaceDE w:val="0"/>
        <w:autoSpaceDN w:val="0"/>
        <w:spacing w:after="120" w:line="264" w:lineRule="auto"/>
        <w:ind w:right="-57"/>
        <w:jc w:val="both"/>
        <w:rPr>
          <w:rFonts w:ascii="Arial" w:hAnsi="Arial" w:cs="Arial"/>
        </w:rPr>
      </w:pPr>
      <w:r w:rsidRPr="00F07D76">
        <w:rPr>
          <w:rFonts w:ascii="Arial" w:hAnsi="Arial" w:cs="Arial"/>
        </w:rPr>
        <w:t xml:space="preserve">β) </w:t>
      </w:r>
      <w:r w:rsidRPr="00F07D76">
        <w:rPr>
          <w:rFonts w:ascii="Arial" w:hAnsi="Arial" w:cs="Arial"/>
          <w:b/>
        </w:rPr>
        <w:t>πιστοποιητικό φορολογικής ενημερότητας</w:t>
      </w:r>
      <w:r w:rsidRPr="00F07D76">
        <w:rPr>
          <w:rFonts w:ascii="Arial" w:hAnsi="Arial" w:cs="Arial"/>
        </w:rPr>
        <w:t xml:space="preserve"> εκδιδόμενο από την αρμόδια αρχή του οικείου κράτους-μέλους, </w:t>
      </w:r>
    </w:p>
    <w:p w:rsidR="003E22A6" w:rsidRPr="00F07D76" w:rsidRDefault="003E22A6" w:rsidP="00F07D76">
      <w:pPr>
        <w:widowControl w:val="0"/>
        <w:tabs>
          <w:tab w:val="left" w:pos="980"/>
        </w:tabs>
        <w:autoSpaceDE w:val="0"/>
        <w:autoSpaceDN w:val="0"/>
        <w:spacing w:after="120" w:line="264" w:lineRule="auto"/>
        <w:ind w:right="-57"/>
        <w:jc w:val="both"/>
        <w:rPr>
          <w:rFonts w:ascii="Arial" w:hAnsi="Arial" w:cs="Arial"/>
        </w:rPr>
      </w:pPr>
      <w:r w:rsidRPr="00F07D76">
        <w:rPr>
          <w:rFonts w:ascii="Arial" w:hAnsi="Arial" w:cs="Arial"/>
        </w:rPr>
        <w:t xml:space="preserve">γ) </w:t>
      </w:r>
      <w:r w:rsidRPr="00F07D76">
        <w:rPr>
          <w:rFonts w:ascii="Arial" w:hAnsi="Arial" w:cs="Arial"/>
          <w:b/>
        </w:rPr>
        <w:t>πιστοποιητικό ασφαλιστικής ενημερότητας</w:t>
      </w:r>
      <w:r w:rsidRPr="00F07D76">
        <w:rPr>
          <w:rFonts w:ascii="Arial" w:hAnsi="Arial" w:cs="Arial"/>
        </w:rPr>
        <w:t xml:space="preserve"> για το σύνολο των ταμείων κύριας και επικουρικής ασφάλισης του προσωπικού του οικονομικού φορέα, </w:t>
      </w:r>
      <w:r w:rsidRPr="00F07D76">
        <w:rPr>
          <w:rFonts w:ascii="Arial" w:hAnsi="Arial" w:cs="Arial"/>
        </w:rPr>
        <w:lastRenderedPageBreak/>
        <w:t>συμπεριλαμβανομένων των νόμιμων εκπροσώπων εφόσον είναι εν ισχύ κατά το χρόνο υποβολής τους κατά το χρόνο υποβολής τους κατ΄ εφαρμογή της παραγράφου 2 του άρθρου 73 του Ν. 4412/2016</w:t>
      </w:r>
    </w:p>
    <w:p w:rsidR="003E22A6" w:rsidRPr="00F07D76" w:rsidRDefault="003E22A6" w:rsidP="00F07D76">
      <w:pPr>
        <w:widowControl w:val="0"/>
        <w:tabs>
          <w:tab w:val="left" w:pos="980"/>
        </w:tabs>
        <w:autoSpaceDE w:val="0"/>
        <w:autoSpaceDN w:val="0"/>
        <w:spacing w:after="120" w:line="264" w:lineRule="auto"/>
        <w:ind w:right="-57"/>
        <w:jc w:val="both"/>
        <w:rPr>
          <w:rFonts w:ascii="Arial" w:hAnsi="Arial" w:cs="Arial"/>
        </w:rPr>
      </w:pPr>
      <w:r w:rsidRPr="00F07D76">
        <w:rPr>
          <w:rFonts w:ascii="Arial" w:hAnsi="Arial" w:cs="Arial"/>
        </w:rPr>
        <w:t xml:space="preserve">δ) </w:t>
      </w:r>
      <w:r w:rsidRPr="00F07D76">
        <w:rPr>
          <w:rFonts w:ascii="Arial" w:hAnsi="Arial" w:cs="Arial"/>
          <w:b/>
        </w:rPr>
        <w:t>πιστοποιητικό ΓΕΜΗ</w:t>
      </w:r>
      <w:r w:rsidRPr="00F07D76">
        <w:rPr>
          <w:rFonts w:ascii="Arial" w:hAnsi="Arial" w:cs="Arial"/>
        </w:rPr>
        <w:t xml:space="preserve"> περί εκπροσώπησης και αντίγραφο καταστατικού, πιστοποιητικά μεταβολών, συγκρότησης ΔΣ σε σώμα, σε περίπτωση ΑΕ κλπ ανάλογα με τη νομική μορφή του διαγωνισμού και</w:t>
      </w:r>
    </w:p>
    <w:p w:rsidR="003E22A6" w:rsidRPr="00F07D76" w:rsidRDefault="003E22A6" w:rsidP="00F07D76">
      <w:pPr>
        <w:widowControl w:val="0"/>
        <w:tabs>
          <w:tab w:val="left" w:pos="980"/>
        </w:tabs>
        <w:autoSpaceDE w:val="0"/>
        <w:autoSpaceDN w:val="0"/>
        <w:spacing w:after="120" w:line="264" w:lineRule="auto"/>
        <w:ind w:right="-57"/>
        <w:jc w:val="both"/>
        <w:rPr>
          <w:rFonts w:ascii="Arial" w:hAnsi="Arial" w:cs="Arial"/>
        </w:rPr>
      </w:pPr>
      <w:r w:rsidRPr="00F07D76">
        <w:rPr>
          <w:rFonts w:ascii="Arial" w:hAnsi="Arial" w:cs="Arial"/>
        </w:rPr>
        <w:t xml:space="preserve">ε) </w:t>
      </w:r>
      <w:r w:rsidRPr="00F07D76">
        <w:rPr>
          <w:rFonts w:ascii="Arial" w:hAnsi="Arial" w:cs="Arial"/>
          <w:b/>
        </w:rPr>
        <w:t>Υπεύθυνη Δήλωση</w:t>
      </w:r>
      <w:r w:rsidRPr="00F07D76">
        <w:rPr>
          <w:rFonts w:ascii="Arial" w:hAnsi="Arial" w:cs="Arial"/>
        </w:rPr>
        <w:t xml:space="preserve"> ότι τηρεί τις υποχρεώσεις τους στους τομείς του περιβαλλοντικού, κοινωνικοασφαλιστικού και εργατικού δικαίου, που έχουν θεσπίσει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p>
    <w:p w:rsidR="003E22A6" w:rsidRPr="00F07D76" w:rsidRDefault="003E22A6" w:rsidP="00F07D76">
      <w:pPr>
        <w:widowControl w:val="0"/>
        <w:tabs>
          <w:tab w:val="left" w:pos="980"/>
        </w:tabs>
        <w:autoSpaceDE w:val="0"/>
        <w:autoSpaceDN w:val="0"/>
        <w:spacing w:after="120" w:line="264" w:lineRule="auto"/>
        <w:ind w:right="-57"/>
        <w:jc w:val="both"/>
        <w:rPr>
          <w:rFonts w:ascii="Arial" w:hAnsi="Arial" w:cs="Arial"/>
        </w:rPr>
      </w:pPr>
      <w:r w:rsidRPr="00F07D76">
        <w:rPr>
          <w:rFonts w:ascii="Arial" w:hAnsi="Arial" w:cs="Arial"/>
        </w:rPr>
        <w:t xml:space="preserve">στ) </w:t>
      </w:r>
      <w:r w:rsidRPr="00F07D76">
        <w:rPr>
          <w:rFonts w:ascii="Arial" w:hAnsi="Arial" w:cs="Arial"/>
          <w:b/>
        </w:rPr>
        <w:t>Υπεύθυνη δήλωση</w:t>
      </w:r>
      <w:r w:rsidRPr="00F07D76">
        <w:rPr>
          <w:rFonts w:ascii="Arial" w:hAnsi="Arial" w:cs="Arial"/>
        </w:rPr>
        <w:t xml:space="preserve"> της εταιρείας/οικονομικού φορέα περί Αφερεγγυότητας, Πτώχευσης ή το αντίστοιχο Πιστοποιητικό από το αρμόδιο Πρωτοδικείο.</w:t>
      </w:r>
    </w:p>
    <w:p w:rsidR="003E22A6" w:rsidRPr="00F07D76" w:rsidRDefault="003E22A6" w:rsidP="00F07D76">
      <w:pPr>
        <w:pStyle w:val="a3"/>
        <w:spacing w:line="264" w:lineRule="auto"/>
        <w:ind w:left="360"/>
        <w:jc w:val="both"/>
        <w:rPr>
          <w:rFonts w:ascii="Arial" w:hAnsi="Arial" w:cs="Arial"/>
        </w:rPr>
      </w:pPr>
    </w:p>
    <w:p w:rsidR="003E22A6" w:rsidRPr="00F07D76" w:rsidRDefault="003E22A6" w:rsidP="00F07D76">
      <w:pPr>
        <w:widowControl w:val="0"/>
        <w:autoSpaceDE w:val="0"/>
        <w:autoSpaceDN w:val="0"/>
        <w:spacing w:after="120" w:line="264" w:lineRule="auto"/>
        <w:ind w:right="-57"/>
        <w:jc w:val="both"/>
        <w:rPr>
          <w:rFonts w:ascii="Arial" w:hAnsi="Arial" w:cs="Arial"/>
          <w:b/>
          <w:u w:val="single"/>
        </w:rPr>
      </w:pPr>
      <w:r w:rsidRPr="00F07D76">
        <w:rPr>
          <w:rFonts w:ascii="Arial" w:hAnsi="Arial" w:cs="Arial"/>
          <w:b/>
        </w:rPr>
        <w:t>ΚΑΤΑΚΥΡΩΣΗ ΤΟΥ ΔΙΑΓΩΝΙΣΜΟΥ</w:t>
      </w:r>
    </w:p>
    <w:p w:rsidR="00420AE1" w:rsidRPr="004A16A1" w:rsidRDefault="003E22A6" w:rsidP="00F07D76">
      <w:pPr>
        <w:widowControl w:val="0"/>
        <w:autoSpaceDE w:val="0"/>
        <w:autoSpaceDN w:val="0"/>
        <w:spacing w:after="120" w:line="264" w:lineRule="auto"/>
        <w:ind w:right="-57"/>
        <w:jc w:val="both"/>
        <w:rPr>
          <w:rFonts w:ascii="Arial" w:hAnsi="Arial" w:cs="Arial"/>
          <w:b/>
        </w:rPr>
      </w:pPr>
      <w:r w:rsidRPr="00F07D76">
        <w:rPr>
          <w:rFonts w:ascii="Arial" w:hAnsi="Arial" w:cs="Arial"/>
          <w:b/>
        </w:rPr>
        <w:t>Η αναθέτουσα αρχή κοινοποιεί την απόφαση κατακύρωσης στον ανάδοχο, με κάθε</w:t>
      </w:r>
      <w:r w:rsidRPr="00F07D76">
        <w:rPr>
          <w:rFonts w:ascii="Arial" w:hAnsi="Arial" w:cs="Arial"/>
        </w:rPr>
        <w:t xml:space="preserve"> πρόσφορο τρόπο (ενδεικτικά ηλεκτρονικό ταχυδρομείο κ.λ.π.) επί αποδείξει</w:t>
      </w:r>
      <w:r w:rsidR="00420AE1">
        <w:rPr>
          <w:rFonts w:ascii="Arial" w:hAnsi="Arial" w:cs="Arial"/>
        </w:rPr>
        <w:t>,</w:t>
      </w:r>
      <w:r w:rsidRPr="00F07D76">
        <w:rPr>
          <w:rFonts w:ascii="Arial" w:hAnsi="Arial" w:cs="Arial"/>
        </w:rPr>
        <w:t xml:space="preserve"> </w:t>
      </w:r>
      <w:r w:rsidR="00420AE1" w:rsidRPr="004A16A1">
        <w:rPr>
          <w:rFonts w:ascii="Arial" w:hAnsi="Arial" w:cs="Arial"/>
          <w:b/>
        </w:rPr>
        <w:t>καλώντας τον</w:t>
      </w:r>
      <w:r w:rsidRPr="004A16A1">
        <w:rPr>
          <w:rFonts w:ascii="Arial" w:hAnsi="Arial" w:cs="Arial"/>
          <w:b/>
        </w:rPr>
        <w:t xml:space="preserve"> να προσέλθει </w:t>
      </w:r>
      <w:r w:rsidR="00420AE1" w:rsidRPr="004A16A1">
        <w:rPr>
          <w:rFonts w:ascii="Arial" w:hAnsi="Arial" w:cs="Arial"/>
          <w:b/>
        </w:rPr>
        <w:t xml:space="preserve">άμεσα </w:t>
      </w:r>
      <w:r w:rsidRPr="004A16A1">
        <w:rPr>
          <w:rFonts w:ascii="Arial" w:hAnsi="Arial" w:cs="Arial"/>
          <w:b/>
        </w:rPr>
        <w:t>για την υπογραφή της σύμβασης</w:t>
      </w:r>
      <w:r w:rsidR="00420AE1" w:rsidRPr="004A16A1">
        <w:rPr>
          <w:rFonts w:ascii="Arial" w:hAnsi="Arial" w:cs="Arial"/>
          <w:b/>
        </w:rPr>
        <w:t>.</w:t>
      </w:r>
    </w:p>
    <w:p w:rsidR="00057F39" w:rsidRPr="00F07D76" w:rsidRDefault="003E22A6" w:rsidP="00F07D76">
      <w:pPr>
        <w:widowControl w:val="0"/>
        <w:autoSpaceDE w:val="0"/>
        <w:autoSpaceDN w:val="0"/>
        <w:spacing w:after="120" w:line="264" w:lineRule="auto"/>
        <w:ind w:right="-57"/>
        <w:jc w:val="both"/>
        <w:rPr>
          <w:rFonts w:ascii="Arial" w:hAnsi="Arial" w:cs="Arial"/>
        </w:rPr>
      </w:pPr>
      <w:r w:rsidRPr="00F07D76">
        <w:rPr>
          <w:rFonts w:ascii="Arial" w:hAnsi="Arial" w:cs="Arial"/>
        </w:rPr>
        <w:t xml:space="preserve"> </w:t>
      </w:r>
      <w:r w:rsidR="00057F39" w:rsidRPr="00F07D76">
        <w:rPr>
          <w:rFonts w:ascii="Arial" w:hAnsi="Arial" w:cs="Arial"/>
        </w:rPr>
        <w:t>Με</w:t>
      </w:r>
      <w:r w:rsidR="00057F39" w:rsidRPr="00F07D76">
        <w:rPr>
          <w:rFonts w:ascii="Arial" w:hAnsi="Arial" w:cs="Arial"/>
          <w:spacing w:val="1"/>
        </w:rPr>
        <w:t xml:space="preserve"> </w:t>
      </w:r>
      <w:r w:rsidR="00057F39" w:rsidRPr="00F07D76">
        <w:rPr>
          <w:rFonts w:ascii="Arial" w:hAnsi="Arial" w:cs="Arial"/>
        </w:rPr>
        <w:t>την</w:t>
      </w:r>
      <w:r w:rsidR="00057F39" w:rsidRPr="00F07D76">
        <w:rPr>
          <w:rFonts w:ascii="Arial" w:hAnsi="Arial" w:cs="Arial"/>
          <w:spacing w:val="1"/>
        </w:rPr>
        <w:t xml:space="preserve"> </w:t>
      </w:r>
      <w:r w:rsidR="00057F39" w:rsidRPr="00F07D76">
        <w:rPr>
          <w:rFonts w:ascii="Arial" w:hAnsi="Arial" w:cs="Arial"/>
        </w:rPr>
        <w:t>υπογραφή</w:t>
      </w:r>
      <w:r w:rsidR="00057F39" w:rsidRPr="00F07D76">
        <w:rPr>
          <w:rFonts w:ascii="Arial" w:hAnsi="Arial" w:cs="Arial"/>
          <w:spacing w:val="1"/>
        </w:rPr>
        <w:t xml:space="preserve"> </w:t>
      </w:r>
      <w:r w:rsidR="00057F39" w:rsidRPr="00F07D76">
        <w:rPr>
          <w:rFonts w:ascii="Arial" w:hAnsi="Arial" w:cs="Arial"/>
        </w:rPr>
        <w:t>της</w:t>
      </w:r>
      <w:r w:rsidR="00057F39" w:rsidRPr="00F07D76">
        <w:rPr>
          <w:rFonts w:ascii="Arial" w:hAnsi="Arial" w:cs="Arial"/>
          <w:spacing w:val="1"/>
        </w:rPr>
        <w:t xml:space="preserve"> </w:t>
      </w:r>
      <w:r w:rsidR="00057F39" w:rsidRPr="00F07D76">
        <w:rPr>
          <w:rFonts w:ascii="Arial" w:hAnsi="Arial" w:cs="Arial"/>
        </w:rPr>
        <w:t>σύμβασης,</w:t>
      </w:r>
      <w:r w:rsidR="00057F39" w:rsidRPr="00F07D76">
        <w:rPr>
          <w:rFonts w:ascii="Arial" w:hAnsi="Arial" w:cs="Arial"/>
          <w:spacing w:val="1"/>
        </w:rPr>
        <w:t xml:space="preserve"> </w:t>
      </w:r>
      <w:r w:rsidR="00057F39" w:rsidRPr="00F07D76">
        <w:rPr>
          <w:rFonts w:ascii="Arial" w:hAnsi="Arial" w:cs="Arial"/>
        </w:rPr>
        <w:t>ο</w:t>
      </w:r>
      <w:r w:rsidR="00057F39" w:rsidRPr="00F07D76">
        <w:rPr>
          <w:rFonts w:ascii="Arial" w:hAnsi="Arial" w:cs="Arial"/>
          <w:spacing w:val="1"/>
        </w:rPr>
        <w:t xml:space="preserve"> </w:t>
      </w:r>
      <w:r w:rsidR="00057F39" w:rsidRPr="00F07D76">
        <w:rPr>
          <w:rFonts w:ascii="Arial" w:hAnsi="Arial" w:cs="Arial"/>
        </w:rPr>
        <w:t>προμηθευτής</w:t>
      </w:r>
      <w:r w:rsidR="00057F39" w:rsidRPr="00F07D76">
        <w:rPr>
          <w:rFonts w:ascii="Arial" w:hAnsi="Arial" w:cs="Arial"/>
          <w:spacing w:val="1"/>
        </w:rPr>
        <w:t xml:space="preserve"> </w:t>
      </w:r>
      <w:r w:rsidR="00057F39" w:rsidRPr="00F07D76">
        <w:rPr>
          <w:rFonts w:ascii="Arial" w:hAnsi="Arial" w:cs="Arial"/>
        </w:rPr>
        <w:t>υποχρεούται</w:t>
      </w:r>
      <w:r w:rsidR="00057F39" w:rsidRPr="00F07D76">
        <w:rPr>
          <w:rFonts w:ascii="Arial" w:hAnsi="Arial" w:cs="Arial"/>
          <w:spacing w:val="1"/>
        </w:rPr>
        <w:t xml:space="preserve"> </w:t>
      </w:r>
      <w:r w:rsidR="00057F39" w:rsidRPr="00F07D76">
        <w:rPr>
          <w:rFonts w:ascii="Arial" w:hAnsi="Arial" w:cs="Arial"/>
        </w:rPr>
        <w:t>στην</w:t>
      </w:r>
      <w:r w:rsidR="00057F39" w:rsidRPr="00F07D76">
        <w:rPr>
          <w:rFonts w:ascii="Arial" w:hAnsi="Arial" w:cs="Arial"/>
          <w:spacing w:val="1"/>
        </w:rPr>
        <w:t xml:space="preserve"> </w:t>
      </w:r>
      <w:r w:rsidR="00057F39" w:rsidRPr="00F07D76">
        <w:rPr>
          <w:rFonts w:ascii="Arial" w:hAnsi="Arial" w:cs="Arial"/>
          <w:b/>
        </w:rPr>
        <w:t>έκδοση</w:t>
      </w:r>
      <w:r w:rsidR="00057F39" w:rsidRPr="00F07D76">
        <w:rPr>
          <w:rFonts w:ascii="Arial" w:hAnsi="Arial" w:cs="Arial"/>
          <w:b/>
          <w:spacing w:val="1"/>
        </w:rPr>
        <w:t xml:space="preserve"> </w:t>
      </w:r>
      <w:r w:rsidR="00057F39" w:rsidRPr="00F07D76">
        <w:rPr>
          <w:rFonts w:ascii="Arial" w:hAnsi="Arial" w:cs="Arial"/>
          <w:b/>
        </w:rPr>
        <w:t>εγγυητικής</w:t>
      </w:r>
      <w:r w:rsidR="00057F39" w:rsidRPr="00F07D76">
        <w:rPr>
          <w:rFonts w:ascii="Arial" w:hAnsi="Arial" w:cs="Arial"/>
          <w:b/>
          <w:spacing w:val="1"/>
        </w:rPr>
        <w:t xml:space="preserve"> </w:t>
      </w:r>
      <w:r w:rsidR="00057F39" w:rsidRPr="00F07D76">
        <w:rPr>
          <w:rFonts w:ascii="Arial" w:hAnsi="Arial" w:cs="Arial"/>
          <w:b/>
        </w:rPr>
        <w:t>επιστολής</w:t>
      </w:r>
      <w:r w:rsidR="00057F39" w:rsidRPr="00F07D76">
        <w:rPr>
          <w:rFonts w:ascii="Arial" w:hAnsi="Arial" w:cs="Arial"/>
          <w:b/>
          <w:spacing w:val="1"/>
        </w:rPr>
        <w:t xml:space="preserve"> </w:t>
      </w:r>
      <w:r w:rsidR="00057F39" w:rsidRPr="00F07D76">
        <w:rPr>
          <w:rFonts w:ascii="Arial" w:hAnsi="Arial" w:cs="Arial"/>
          <w:b/>
        </w:rPr>
        <w:t>καλής</w:t>
      </w:r>
      <w:r w:rsidR="00057F39" w:rsidRPr="00F07D76">
        <w:rPr>
          <w:rFonts w:ascii="Arial" w:hAnsi="Arial" w:cs="Arial"/>
          <w:b/>
          <w:spacing w:val="1"/>
        </w:rPr>
        <w:t xml:space="preserve"> </w:t>
      </w:r>
      <w:r w:rsidR="00057F39" w:rsidRPr="00F07D76">
        <w:rPr>
          <w:rFonts w:ascii="Arial" w:hAnsi="Arial" w:cs="Arial"/>
          <w:b/>
        </w:rPr>
        <w:t>εκτέλεσης</w:t>
      </w:r>
      <w:r w:rsidR="00057F39" w:rsidRPr="00F07D76">
        <w:rPr>
          <w:rFonts w:ascii="Arial" w:hAnsi="Arial" w:cs="Arial"/>
        </w:rPr>
        <w:t>, ίση με το 4% της συμβατικής αξίας χωρίς να υπολογίζεται ο ΦΠΑ ισχύος τουλάχιστον τρεις (3) μήνες</w:t>
      </w:r>
      <w:r w:rsidR="00057F39" w:rsidRPr="00F07D76">
        <w:rPr>
          <w:rFonts w:ascii="Arial" w:hAnsi="Arial" w:cs="Arial"/>
          <w:spacing w:val="1"/>
        </w:rPr>
        <w:t xml:space="preserve"> </w:t>
      </w:r>
      <w:r w:rsidR="00057F39" w:rsidRPr="00F07D76">
        <w:rPr>
          <w:rFonts w:ascii="Arial" w:hAnsi="Arial" w:cs="Arial"/>
        </w:rPr>
        <w:t>επιπλέον</w:t>
      </w:r>
      <w:r w:rsidR="00057F39" w:rsidRPr="00F07D76">
        <w:rPr>
          <w:rFonts w:ascii="Arial" w:hAnsi="Arial" w:cs="Arial"/>
          <w:spacing w:val="-1"/>
        </w:rPr>
        <w:t xml:space="preserve"> </w:t>
      </w:r>
      <w:r w:rsidR="00057F39" w:rsidRPr="00F07D76">
        <w:rPr>
          <w:rFonts w:ascii="Arial" w:hAnsi="Arial" w:cs="Arial"/>
        </w:rPr>
        <w:t>της λήξης της</w:t>
      </w:r>
      <w:r w:rsidR="00057F39" w:rsidRPr="00F07D76">
        <w:rPr>
          <w:rFonts w:ascii="Arial" w:hAnsi="Arial" w:cs="Arial"/>
          <w:spacing w:val="-2"/>
        </w:rPr>
        <w:t xml:space="preserve"> </w:t>
      </w:r>
      <w:r w:rsidR="00057F39" w:rsidRPr="00F07D76">
        <w:rPr>
          <w:rFonts w:ascii="Arial" w:hAnsi="Arial" w:cs="Arial"/>
        </w:rPr>
        <w:t>σύμβασης .</w:t>
      </w:r>
    </w:p>
    <w:p w:rsidR="003E22A6" w:rsidRPr="00F07D76" w:rsidRDefault="003E22A6" w:rsidP="00F07D76">
      <w:pPr>
        <w:pStyle w:val="a3"/>
        <w:widowControl w:val="0"/>
        <w:autoSpaceDE w:val="0"/>
        <w:autoSpaceDN w:val="0"/>
        <w:spacing w:after="120" w:line="264" w:lineRule="auto"/>
        <w:ind w:left="0" w:right="-57"/>
        <w:jc w:val="both"/>
        <w:rPr>
          <w:rFonts w:ascii="Arial" w:hAnsi="Arial" w:cs="Arial"/>
        </w:rPr>
      </w:pPr>
    </w:p>
    <w:p w:rsidR="003E22A6" w:rsidRPr="00F07D76" w:rsidRDefault="003E22A6" w:rsidP="00F07D76">
      <w:pPr>
        <w:pStyle w:val="a3"/>
        <w:widowControl w:val="0"/>
        <w:numPr>
          <w:ilvl w:val="0"/>
          <w:numId w:val="14"/>
        </w:numPr>
        <w:tabs>
          <w:tab w:val="left" w:pos="980"/>
        </w:tabs>
        <w:autoSpaceDE w:val="0"/>
        <w:autoSpaceDN w:val="0"/>
        <w:spacing w:after="120" w:line="264" w:lineRule="auto"/>
        <w:ind w:right="-57"/>
        <w:jc w:val="both"/>
        <w:rPr>
          <w:rFonts w:ascii="Arial" w:hAnsi="Arial" w:cs="Arial"/>
        </w:rPr>
      </w:pPr>
      <w:r w:rsidRPr="00F07D76">
        <w:rPr>
          <w:rFonts w:ascii="Arial" w:hAnsi="Arial" w:cs="Arial"/>
        </w:rPr>
        <w:t>Οι προσφορές θα ισχύουν για χρονικό διάστημα τουλάχιστον εκατόν ογδόντα (180) ημερών και θα αναγράφουν την αποδοχή των όρων της διακήρυξης.</w:t>
      </w:r>
    </w:p>
    <w:p w:rsidR="003E22A6" w:rsidRPr="00F07D76" w:rsidRDefault="003E22A6" w:rsidP="00F07D76">
      <w:pPr>
        <w:widowControl w:val="0"/>
        <w:tabs>
          <w:tab w:val="left" w:pos="980"/>
        </w:tabs>
        <w:autoSpaceDE w:val="0"/>
        <w:autoSpaceDN w:val="0"/>
        <w:spacing w:after="120" w:line="264" w:lineRule="auto"/>
        <w:ind w:right="-57"/>
        <w:jc w:val="both"/>
        <w:rPr>
          <w:rFonts w:ascii="Arial" w:hAnsi="Arial" w:cs="Arial"/>
        </w:rPr>
      </w:pPr>
      <w:r w:rsidRPr="00F07D76">
        <w:rPr>
          <w:rFonts w:ascii="Arial" w:hAnsi="Arial" w:cs="Arial"/>
          <w:b/>
        </w:rPr>
        <w:t>15.</w:t>
      </w:r>
      <w:r w:rsidR="00F07D76">
        <w:rPr>
          <w:rFonts w:ascii="Arial" w:hAnsi="Arial" w:cs="Arial"/>
          <w:b/>
        </w:rPr>
        <w:t xml:space="preserve"> </w:t>
      </w:r>
      <w:r w:rsidRPr="00F07D76">
        <w:rPr>
          <w:rFonts w:ascii="Arial" w:hAnsi="Arial" w:cs="Arial"/>
        </w:rPr>
        <w:t>Τρόπος Πληρωμής: Όλες οι πληρωμές θα γίνονται σε ευρώ (€) μετά τη διαδικασία της οριστικής παραλαβής των προς προμήθεια ειδών από την Επιτροπή Παραλαβής και την προσκόμιση των νομίμων δικαιολογητικών που προβλέπονται από τις ισχύουσες διατάξεις κατά το χρόνο πληρωμής και σε χρόνο προσδιοριζόμενο από την αναγκαία διοικητική διαδικασία για έκδοση των σχετικών χρηματικών ενταλμάτων, σύμφωνα με τα όσα ορίζονται στην υπό παρ.Ζ5 του Ν.4152/13 «περί συναλλαγών μεταξύ επιχειρήσεων και δημοσίων αρχών».</w:t>
      </w:r>
    </w:p>
    <w:p w:rsidR="003E22A6" w:rsidRPr="00F07D76" w:rsidRDefault="003E22A6" w:rsidP="00F07D76">
      <w:pPr>
        <w:widowControl w:val="0"/>
        <w:tabs>
          <w:tab w:val="left" w:pos="1032"/>
        </w:tabs>
        <w:autoSpaceDE w:val="0"/>
        <w:autoSpaceDN w:val="0"/>
        <w:spacing w:after="120" w:line="264" w:lineRule="auto"/>
        <w:ind w:right="-57"/>
        <w:jc w:val="both"/>
        <w:rPr>
          <w:rFonts w:ascii="Arial" w:hAnsi="Arial" w:cs="Arial"/>
        </w:rPr>
      </w:pPr>
      <w:r w:rsidRPr="00F07D76">
        <w:rPr>
          <w:rFonts w:ascii="Arial" w:hAnsi="Arial" w:cs="Arial"/>
          <w:b/>
        </w:rPr>
        <w:t>16.</w:t>
      </w:r>
      <w:r w:rsidRPr="00F07D76">
        <w:rPr>
          <w:rFonts w:ascii="Arial" w:hAnsi="Arial" w:cs="Arial"/>
        </w:rPr>
        <w:t>Τον Ανάδοχο βαρύνουν οι υπέρ τρίτων κρατήσεις, ως και κάθε άλλη επιβάρυνση, σύμφωνα με την κείμενη νομοθεσία, μη συμπεριλαμβανομένου Φ.Π.Α.. Ιδίως βαρύνεται με τις ακόλουθες κρατήσεις:</w:t>
      </w:r>
    </w:p>
    <w:p w:rsidR="003E22A6" w:rsidRPr="00F07D76" w:rsidRDefault="003E22A6" w:rsidP="00F07D76">
      <w:pPr>
        <w:suppressAutoHyphens/>
        <w:spacing w:after="0" w:line="264" w:lineRule="auto"/>
        <w:jc w:val="both"/>
        <w:rPr>
          <w:rFonts w:ascii="Arial" w:eastAsia="Times New Roman" w:hAnsi="Arial" w:cs="Arial"/>
          <w:b/>
          <w:i/>
          <w:iCs/>
          <w:lang w:eastAsia="ar-SA"/>
        </w:rPr>
      </w:pPr>
      <w:r w:rsidRPr="00F07D76">
        <w:rPr>
          <w:rFonts w:ascii="Arial" w:eastAsia="Times New Roman" w:hAnsi="Arial" w:cs="Arial"/>
          <w:lang w:eastAsia="ar-SA"/>
        </w:rPr>
        <w:t xml:space="preserve">α) ποσοστό 0,1% υπέρ της Ενιαίας Αρχής Δημοσίων Συμβάσεων (Ε.Α.ΔΗ.ΣΥ.) (άρθρο 7 του ν.4912/2022), η οποία υπολογίζεται επί της αξίας κάθε πληρωμής προ φόρων και κρατήσεων της αρχικής, καθώς και κάθε συμπληρωματικής σύμβασης. </w:t>
      </w:r>
    </w:p>
    <w:p w:rsidR="003E22A6" w:rsidRPr="00F07D76" w:rsidRDefault="003E22A6" w:rsidP="00F07D76">
      <w:pPr>
        <w:suppressAutoHyphens/>
        <w:spacing w:after="0" w:line="264" w:lineRule="auto"/>
        <w:jc w:val="both"/>
        <w:rPr>
          <w:rFonts w:ascii="Arial" w:eastAsia="Times New Roman" w:hAnsi="Arial" w:cs="Arial"/>
          <w:lang w:eastAsia="ar-SA"/>
        </w:rPr>
      </w:pPr>
      <w:r w:rsidRPr="00F07D76">
        <w:rPr>
          <w:rFonts w:ascii="Arial" w:eastAsia="Times New Roman" w:hAnsi="Arial" w:cs="Arial"/>
          <w:lang w:eastAsia="ar-SA"/>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rsidR="003E22A6" w:rsidRPr="00F07D76" w:rsidRDefault="003E22A6" w:rsidP="00F07D76">
      <w:pPr>
        <w:suppressAutoHyphens/>
        <w:spacing w:after="0" w:line="264" w:lineRule="auto"/>
        <w:jc w:val="both"/>
        <w:rPr>
          <w:rFonts w:ascii="Arial" w:eastAsia="Times New Roman" w:hAnsi="Arial" w:cs="Arial"/>
          <w:lang w:eastAsia="ar-SA"/>
        </w:rPr>
      </w:pPr>
      <w:r w:rsidRPr="00F07D76">
        <w:rPr>
          <w:rFonts w:ascii="Arial" w:eastAsia="Times New Roman" w:hAnsi="Arial" w:cs="Arial"/>
          <w:lang w:eastAsia="ar-SA"/>
        </w:rPr>
        <w:t xml:space="preserve">γ) ποσοστό 2% επί του τιμολογίου της σύμβασης μετά την αφαίρεση του Φ.Π.Α. και κάθε άλλου ποσού παρακρατούμενου υπέρ τρίτων, σύμφωνα με την αρίθμ. </w:t>
      </w:r>
      <w:r w:rsidRPr="00F07D76">
        <w:rPr>
          <w:rFonts w:ascii="Arial" w:eastAsia="Times New Roman" w:hAnsi="Arial" w:cs="Arial"/>
          <w:lang w:eastAsia="ar-SA"/>
        </w:rPr>
        <w:lastRenderedPageBreak/>
        <w:t xml:space="preserve">ΔΥ6α/Γ.Π./οικ. 36932/17-3-2009 Κ.Υ.Α. σε εφαρμογή του άρθρου 3 του Ν. 3580/2007.  </w:t>
      </w:r>
    </w:p>
    <w:p w:rsidR="003E22A6" w:rsidRPr="00F07D76" w:rsidRDefault="003E22A6" w:rsidP="00F07D76">
      <w:pPr>
        <w:suppressAutoHyphens/>
        <w:spacing w:after="0" w:line="264" w:lineRule="auto"/>
        <w:jc w:val="both"/>
        <w:rPr>
          <w:rFonts w:ascii="Arial" w:eastAsia="Times New Roman" w:hAnsi="Arial" w:cs="Arial"/>
          <w:lang w:eastAsia="ar-SA"/>
        </w:rPr>
      </w:pPr>
      <w:r w:rsidRPr="00F07D76">
        <w:rPr>
          <w:rFonts w:ascii="Arial" w:eastAsia="Times New Roman" w:hAnsi="Arial" w:cs="Arial"/>
          <w:lang w:eastAsia="ar-SA"/>
        </w:rPr>
        <w:t>Οι υπέρ τρίτων κρατήσεις υπόκεινται στο εκάστοτε ισχύον αναλογικό τέλος χαρτοσήμου 3% και στην επ’ αυτού εισφορά υπέρ ΟΓΑ 20%.</w:t>
      </w:r>
    </w:p>
    <w:p w:rsidR="003E22A6" w:rsidRPr="00F07D76" w:rsidRDefault="003E22A6" w:rsidP="00F07D76">
      <w:pPr>
        <w:spacing w:after="0" w:line="264" w:lineRule="auto"/>
        <w:jc w:val="both"/>
        <w:rPr>
          <w:rFonts w:ascii="Arial" w:eastAsia="Times New Roman" w:hAnsi="Arial" w:cs="Arial"/>
          <w:lang w:eastAsia="ar-SA"/>
        </w:rPr>
      </w:pPr>
      <w:r w:rsidRPr="00F07D76">
        <w:rPr>
          <w:rFonts w:ascii="Arial" w:eastAsia="Times New Roman" w:hAnsi="Arial" w:cs="Arial"/>
          <w:lang w:eastAsia="ar-SA"/>
        </w:rPr>
        <w:t>Με κάθε πληρωμή θα γίνεται η προβλεπόμενη από την κείμενη νομοθεσία παρακράτηση φόρου εισοδήματος αξίας 8%, για υπηρεσίες και 4% για προμήθειες/αγαθά επί του καθαρού ποσού</w:t>
      </w:r>
    </w:p>
    <w:p w:rsidR="003E22A6" w:rsidRPr="00F07D76" w:rsidRDefault="003E22A6" w:rsidP="00F07D76">
      <w:pPr>
        <w:widowControl w:val="0"/>
        <w:tabs>
          <w:tab w:val="left" w:pos="980"/>
        </w:tabs>
        <w:autoSpaceDE w:val="0"/>
        <w:autoSpaceDN w:val="0"/>
        <w:spacing w:after="120" w:line="264" w:lineRule="auto"/>
        <w:ind w:right="-57"/>
        <w:jc w:val="both"/>
        <w:rPr>
          <w:rFonts w:ascii="Arial" w:hAnsi="Arial" w:cs="Arial"/>
        </w:rPr>
      </w:pPr>
      <w:r w:rsidRPr="00F07D76">
        <w:rPr>
          <w:rFonts w:ascii="Arial" w:hAnsi="Arial" w:cs="Arial"/>
          <w:b/>
        </w:rPr>
        <w:t>17.</w:t>
      </w:r>
      <w:r w:rsidRPr="00F07D76">
        <w:rPr>
          <w:rFonts w:ascii="Arial" w:hAnsi="Arial" w:cs="Arial"/>
        </w:rPr>
        <w:t>Σε περίπτωση αθέτησης των όρων της Σύμβασης, ο ανάδοχος κηρύσσεται έκπτωτος (άρθρο203τουΝ.4412/16).</w:t>
      </w:r>
    </w:p>
    <w:p w:rsidR="003E22A6" w:rsidRPr="00F07D76" w:rsidRDefault="003E22A6" w:rsidP="00F07D76">
      <w:pPr>
        <w:widowControl w:val="0"/>
        <w:tabs>
          <w:tab w:val="left" w:pos="980"/>
        </w:tabs>
        <w:autoSpaceDE w:val="0"/>
        <w:autoSpaceDN w:val="0"/>
        <w:spacing w:before="1" w:after="120" w:line="264" w:lineRule="auto"/>
        <w:ind w:right="-57"/>
        <w:jc w:val="both"/>
        <w:rPr>
          <w:rFonts w:ascii="Arial" w:hAnsi="Arial" w:cs="Arial"/>
        </w:rPr>
      </w:pPr>
      <w:r w:rsidRPr="00F07D76">
        <w:rPr>
          <w:rFonts w:ascii="Arial" w:hAnsi="Arial" w:cs="Arial"/>
          <w:b/>
        </w:rPr>
        <w:t>18.</w:t>
      </w:r>
      <w:r w:rsidRPr="00F07D76">
        <w:rPr>
          <w:rFonts w:ascii="Arial" w:hAnsi="Arial" w:cs="Arial"/>
        </w:rPr>
        <w:t>Για κάθε θέμα που δεν αναφέρεται ρητώς στη διακήρυξη, ισχύει η κείμενη Νομοθεσία.</w:t>
      </w:r>
    </w:p>
    <w:p w:rsidR="003E22A6" w:rsidRPr="00F07D76" w:rsidRDefault="003E22A6" w:rsidP="00F07D76">
      <w:pPr>
        <w:widowControl w:val="0"/>
        <w:tabs>
          <w:tab w:val="left" w:pos="980"/>
        </w:tabs>
        <w:autoSpaceDE w:val="0"/>
        <w:autoSpaceDN w:val="0"/>
        <w:spacing w:after="120" w:line="264" w:lineRule="auto"/>
        <w:ind w:right="-57"/>
        <w:jc w:val="both"/>
        <w:rPr>
          <w:rFonts w:ascii="Arial" w:hAnsi="Arial" w:cs="Arial"/>
          <w:b/>
        </w:rPr>
      </w:pPr>
      <w:r w:rsidRPr="00F07D76">
        <w:rPr>
          <w:rFonts w:ascii="Arial" w:hAnsi="Arial" w:cs="Arial"/>
          <w:b/>
        </w:rPr>
        <w:t>19.Σε περίπτωση κατακύρωσης αντίστοιχου διαγωνισμού από την ΕΚΑΠΥ, την ΥΠΕ, το Υπουργείο ή άλλο Φορέα, μονομερώς το Νοσοκομείο και χωρίς δικαίωμα για αποζημίωση του αναδόχου, θα διακόψει την σύμβαση.</w:t>
      </w:r>
    </w:p>
    <w:p w:rsidR="003E22A6" w:rsidRPr="00F07D76" w:rsidRDefault="003E22A6" w:rsidP="00F07D76">
      <w:pPr>
        <w:widowControl w:val="0"/>
        <w:tabs>
          <w:tab w:val="left" w:pos="980"/>
        </w:tabs>
        <w:autoSpaceDE w:val="0"/>
        <w:autoSpaceDN w:val="0"/>
        <w:spacing w:after="120" w:line="264" w:lineRule="auto"/>
        <w:ind w:right="-57"/>
        <w:jc w:val="both"/>
        <w:rPr>
          <w:rFonts w:ascii="Arial" w:hAnsi="Arial" w:cs="Arial"/>
        </w:rPr>
      </w:pPr>
      <w:r w:rsidRPr="00F07D76">
        <w:rPr>
          <w:rFonts w:ascii="Arial" w:hAnsi="Arial" w:cs="Arial"/>
          <w:b/>
        </w:rPr>
        <w:t>20.</w:t>
      </w:r>
      <w:r w:rsidRPr="00F07D76">
        <w:rPr>
          <w:rFonts w:ascii="Arial" w:hAnsi="Arial" w:cs="Arial"/>
        </w:rPr>
        <w:t>Η αναθέτουσα αρχή ματαιώνει ή δύναται να ματαιώσει εν όλο ή εν μέρει αιτιολογημένα τη διαδικασία ανάθεσης, Επίσης, αν διαπιστωθούν σφάλματα ή παραλείψεις σε οποιοδήποτε στάδιο της διαδικασίας ανάθεσης, μπορεί,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Κατά τα λοιπά εφαρμόζονται οι διατάξεις του άρθρου 106 του Ν.4412/2016.Στην περίπτωση που ο ανάδοχος δεν προσέλθει να υπογράψει το ως άνω συμφωνητικό μέσα στην τεθείσα προθεσμία, κηρύσσεται έκπτωτος.</w:t>
      </w:r>
    </w:p>
    <w:p w:rsidR="008F7829" w:rsidRPr="00F07D76" w:rsidRDefault="008F7829" w:rsidP="00F07D76">
      <w:pPr>
        <w:spacing w:line="264" w:lineRule="auto"/>
        <w:jc w:val="both"/>
        <w:rPr>
          <w:rFonts w:ascii="Arial" w:hAnsi="Arial" w:cs="Arial"/>
        </w:rPr>
      </w:pPr>
    </w:p>
    <w:p w:rsidR="00A90292" w:rsidRPr="00F07D76" w:rsidRDefault="00A90292" w:rsidP="00F07D76">
      <w:pPr>
        <w:autoSpaceDE w:val="0"/>
        <w:autoSpaceDN w:val="0"/>
        <w:adjustRightInd w:val="0"/>
        <w:spacing w:after="0" w:line="264" w:lineRule="auto"/>
        <w:jc w:val="both"/>
        <w:rPr>
          <w:rFonts w:ascii="Arial" w:hAnsi="Arial" w:cs="Arial"/>
          <w:bCs/>
          <w:color w:val="000000"/>
          <w:u w:val="single"/>
        </w:rPr>
      </w:pPr>
    </w:p>
    <w:p w:rsidR="008F7829" w:rsidRPr="00F07D76" w:rsidRDefault="008F7829" w:rsidP="00F07D76">
      <w:pPr>
        <w:autoSpaceDE w:val="0"/>
        <w:autoSpaceDN w:val="0"/>
        <w:adjustRightInd w:val="0"/>
        <w:spacing w:after="0" w:line="264" w:lineRule="auto"/>
        <w:jc w:val="center"/>
        <w:rPr>
          <w:rFonts w:ascii="Arial" w:hAnsi="Arial" w:cs="Arial"/>
        </w:rPr>
      </w:pPr>
      <w:r w:rsidRPr="00F07D76">
        <w:rPr>
          <w:rFonts w:ascii="Arial" w:hAnsi="Arial" w:cs="Arial"/>
        </w:rPr>
        <w:t>Η ΔΙΟΙΚΗΤΡΙΑ</w:t>
      </w:r>
    </w:p>
    <w:p w:rsidR="008F7829" w:rsidRPr="00F07D76" w:rsidRDefault="008F7829" w:rsidP="00F07D76">
      <w:pPr>
        <w:autoSpaceDE w:val="0"/>
        <w:autoSpaceDN w:val="0"/>
        <w:adjustRightInd w:val="0"/>
        <w:spacing w:after="0" w:line="264" w:lineRule="auto"/>
        <w:jc w:val="center"/>
        <w:rPr>
          <w:rFonts w:ascii="Arial" w:hAnsi="Arial" w:cs="Arial"/>
        </w:rPr>
      </w:pPr>
      <w:r w:rsidRPr="00F07D76">
        <w:rPr>
          <w:rFonts w:ascii="Arial" w:hAnsi="Arial" w:cs="Arial"/>
        </w:rPr>
        <w:t>ΤΟΥ ΝΟΣΟΚΟΜΕΙΟΥ</w:t>
      </w:r>
    </w:p>
    <w:p w:rsidR="008F7829" w:rsidRPr="00F07D76" w:rsidRDefault="008F7829" w:rsidP="00F07D76">
      <w:pPr>
        <w:autoSpaceDE w:val="0"/>
        <w:autoSpaceDN w:val="0"/>
        <w:adjustRightInd w:val="0"/>
        <w:spacing w:after="0" w:line="264" w:lineRule="auto"/>
        <w:jc w:val="center"/>
        <w:rPr>
          <w:rFonts w:ascii="Arial" w:hAnsi="Arial" w:cs="Arial"/>
        </w:rPr>
      </w:pPr>
    </w:p>
    <w:p w:rsidR="008F7829" w:rsidRPr="00F07D76" w:rsidRDefault="008F7829" w:rsidP="00F07D76">
      <w:pPr>
        <w:autoSpaceDE w:val="0"/>
        <w:autoSpaceDN w:val="0"/>
        <w:adjustRightInd w:val="0"/>
        <w:spacing w:after="0" w:line="264" w:lineRule="auto"/>
        <w:jc w:val="center"/>
        <w:rPr>
          <w:rFonts w:ascii="Arial" w:hAnsi="Arial" w:cs="Arial"/>
        </w:rPr>
      </w:pPr>
    </w:p>
    <w:p w:rsidR="008F7829" w:rsidRPr="00F07D76" w:rsidRDefault="008F7829" w:rsidP="00F07D76">
      <w:pPr>
        <w:autoSpaceDE w:val="0"/>
        <w:autoSpaceDN w:val="0"/>
        <w:adjustRightInd w:val="0"/>
        <w:spacing w:after="0" w:line="264" w:lineRule="auto"/>
        <w:jc w:val="center"/>
        <w:rPr>
          <w:rFonts w:ascii="Arial" w:hAnsi="Arial" w:cs="Arial"/>
        </w:rPr>
      </w:pPr>
    </w:p>
    <w:p w:rsidR="008F7829" w:rsidRPr="00F07D76" w:rsidRDefault="008F7829" w:rsidP="00F07D76">
      <w:pPr>
        <w:autoSpaceDE w:val="0"/>
        <w:autoSpaceDN w:val="0"/>
        <w:adjustRightInd w:val="0"/>
        <w:spacing w:after="0" w:line="264" w:lineRule="auto"/>
        <w:jc w:val="center"/>
        <w:rPr>
          <w:rFonts w:ascii="Arial" w:hAnsi="Arial" w:cs="Arial"/>
        </w:rPr>
      </w:pPr>
    </w:p>
    <w:p w:rsidR="008F7829" w:rsidRPr="00F07D76" w:rsidRDefault="008F7829" w:rsidP="00F07D76">
      <w:pPr>
        <w:autoSpaceDE w:val="0"/>
        <w:autoSpaceDN w:val="0"/>
        <w:adjustRightInd w:val="0"/>
        <w:spacing w:after="0" w:line="264" w:lineRule="auto"/>
        <w:jc w:val="center"/>
        <w:rPr>
          <w:rFonts w:ascii="Arial" w:hAnsi="Arial" w:cs="Arial"/>
        </w:rPr>
      </w:pPr>
      <w:r w:rsidRPr="00F07D76">
        <w:rPr>
          <w:rFonts w:ascii="Arial" w:hAnsi="Arial" w:cs="Arial"/>
        </w:rPr>
        <w:t>ΕΛΠΙΝΙΚΗ Α. ΤΑΒΙΑΝΑΤΟΥ</w:t>
      </w:r>
      <w:r w:rsidRPr="00F07D76">
        <w:rPr>
          <w:rFonts w:ascii="Arial" w:eastAsiaTheme="minorHAnsi" w:hAnsi="Arial" w:cs="Arial"/>
          <w:lang w:eastAsia="en-US"/>
        </w:rPr>
        <w:t xml:space="preserve"> </w:t>
      </w:r>
      <w:r w:rsidR="00B959C9" w:rsidRPr="00F07D76">
        <w:rPr>
          <w:rFonts w:ascii="Arial" w:eastAsiaTheme="minorHAnsi" w:hAnsi="Arial" w:cs="Arial"/>
          <w:lang w:eastAsia="en-US"/>
        </w:rPr>
        <w:br w:type="page"/>
      </w:r>
    </w:p>
    <w:p w:rsidR="0083558F" w:rsidRPr="00F07D76" w:rsidRDefault="0083558F" w:rsidP="00F07D76">
      <w:pPr>
        <w:spacing w:line="264" w:lineRule="auto"/>
        <w:jc w:val="center"/>
        <w:rPr>
          <w:rFonts w:ascii="Arial" w:hAnsi="Arial" w:cs="Arial"/>
          <w:b/>
        </w:rPr>
      </w:pPr>
      <w:r w:rsidRPr="00F07D76">
        <w:rPr>
          <w:rFonts w:ascii="Arial" w:hAnsi="Arial" w:cs="Arial"/>
          <w:b/>
        </w:rPr>
        <w:lastRenderedPageBreak/>
        <w:t>ΠΑΡΑΡΤΗΜΑ Α΄</w:t>
      </w:r>
    </w:p>
    <w:p w:rsidR="0083558F" w:rsidRPr="00F07D76" w:rsidRDefault="0083558F" w:rsidP="00F07D76">
      <w:pPr>
        <w:spacing w:line="264" w:lineRule="auto"/>
        <w:rPr>
          <w:rFonts w:ascii="Arial" w:hAnsi="Arial" w:cs="Arial"/>
        </w:rPr>
      </w:pPr>
      <w:r w:rsidRPr="00F07D76">
        <w:rPr>
          <w:rFonts w:ascii="Arial" w:hAnsi="Arial" w:cs="Arial"/>
        </w:rPr>
        <w:t>ΟΡΟΙ ΑΠΑΣΧΟΛΗΣΗΣ ΠΡΟΣΩΠΙΚΟΥ ΚΑΘΑΡΙΟΤΗΤΑΣ ΩΣ ΚΑΤΩΘΙ:</w:t>
      </w:r>
    </w:p>
    <w:p w:rsidR="0083558F" w:rsidRPr="00F07D76" w:rsidRDefault="0083558F" w:rsidP="00F07D76">
      <w:pPr>
        <w:spacing w:after="0" w:line="264" w:lineRule="auto"/>
        <w:jc w:val="both"/>
        <w:rPr>
          <w:rFonts w:ascii="Arial" w:hAnsi="Arial" w:cs="Arial"/>
        </w:rPr>
      </w:pPr>
      <w:r w:rsidRPr="00F07D76">
        <w:rPr>
          <w:rFonts w:ascii="Arial" w:hAnsi="Arial" w:cs="Arial"/>
        </w:rPr>
        <w:t>Α. Δευτέρα-Παρασκευή: 9 άτομα με ωράριο 06:00-14:00, 3 άτομα με ωράριο 14:00- 22:00 δηλαδή 96 ώρες πρωί / απόγευμα (με δυνατότητα αλλαγής ωραρίων πρωινό/απογευματινό ωράριο σύμφωνα με τις ανάγκες της υπηρεσίας) και  1 άτομο με ωράριο 22:00-06:00.</w:t>
      </w:r>
    </w:p>
    <w:p w:rsidR="0083558F" w:rsidRPr="00F07D76" w:rsidRDefault="0083558F" w:rsidP="00F07D76">
      <w:pPr>
        <w:spacing w:after="0" w:line="264" w:lineRule="auto"/>
        <w:jc w:val="both"/>
        <w:rPr>
          <w:rFonts w:ascii="Arial" w:hAnsi="Arial" w:cs="Arial"/>
        </w:rPr>
      </w:pPr>
      <w:r w:rsidRPr="00F07D76">
        <w:rPr>
          <w:rFonts w:ascii="Arial" w:hAnsi="Arial" w:cs="Arial"/>
        </w:rPr>
        <w:t>Β. Σάββατα-Κυριακές-Αργίες: 5 άτομα με ωράριο 06:00-14:00, 3 άτομα με ωράριο 14:00- 22:00 δηλαδή 64 ώρες πρωί / απόγευμα (με δυνατότητα αλλαγής ωραρίων πρωινό / απογευματινό ωράριο σύμφωνα με τις ανάγκες της υπηρεσίας) και 1 άτομο με ωράριο 22:00-06:00.</w:t>
      </w:r>
    </w:p>
    <w:p w:rsidR="00A43B25" w:rsidRPr="00F07D76" w:rsidRDefault="00A43B25" w:rsidP="00F07D76">
      <w:pPr>
        <w:autoSpaceDE w:val="0"/>
        <w:autoSpaceDN w:val="0"/>
        <w:adjustRightInd w:val="0"/>
        <w:spacing w:after="0" w:line="264" w:lineRule="auto"/>
        <w:jc w:val="both"/>
        <w:rPr>
          <w:rFonts w:ascii="Arial" w:hAnsi="Arial" w:cs="Arial"/>
          <w:u w:val="single"/>
        </w:rPr>
      </w:pPr>
    </w:p>
    <w:p w:rsidR="004A12A6" w:rsidRPr="00F07D76" w:rsidRDefault="004A12A6" w:rsidP="00F07D76">
      <w:pPr>
        <w:spacing w:line="264" w:lineRule="auto"/>
        <w:jc w:val="center"/>
        <w:rPr>
          <w:rFonts w:ascii="Arial" w:hAnsi="Arial" w:cs="Arial"/>
          <w:b/>
        </w:rPr>
      </w:pPr>
      <w:r w:rsidRPr="00F07D76">
        <w:rPr>
          <w:rFonts w:ascii="Arial" w:hAnsi="Arial" w:cs="Arial"/>
          <w:b/>
        </w:rPr>
        <w:t>ΠΑΡΑΡΤΗΜΑ Β΄</w:t>
      </w:r>
    </w:p>
    <w:p w:rsidR="006B6F93" w:rsidRPr="00F07D76" w:rsidRDefault="006B6F93" w:rsidP="00F07D76">
      <w:pPr>
        <w:autoSpaceDE w:val="0"/>
        <w:autoSpaceDN w:val="0"/>
        <w:adjustRightInd w:val="0"/>
        <w:spacing w:after="0" w:line="264" w:lineRule="auto"/>
        <w:jc w:val="both"/>
        <w:rPr>
          <w:rFonts w:ascii="Arial" w:hAnsi="Arial" w:cs="Arial"/>
          <w:u w:val="single"/>
        </w:rPr>
      </w:pPr>
    </w:p>
    <w:p w:rsidR="00264194" w:rsidRPr="00F07D76" w:rsidRDefault="00264194" w:rsidP="00F07D76">
      <w:pPr>
        <w:spacing w:after="103" w:line="264" w:lineRule="auto"/>
        <w:jc w:val="center"/>
        <w:rPr>
          <w:rFonts w:ascii="Arial" w:hAnsi="Arial" w:cs="Arial"/>
          <w:b/>
          <w:bCs/>
          <w:u w:val="single"/>
        </w:rPr>
      </w:pPr>
      <w:r w:rsidRPr="00F07D76">
        <w:rPr>
          <w:rFonts w:ascii="Arial" w:hAnsi="Arial" w:cs="Arial"/>
          <w:b/>
          <w:bCs/>
          <w:u w:val="single"/>
        </w:rPr>
        <w:t>ΥΠΟΔΕΙΓΜΑ (ΠΙΝΑΚΑΣ) ΟΙΚΟΝΟΜΙΚΗΣ ΠΡΟΣΦΟΡΑΣ</w:t>
      </w:r>
    </w:p>
    <w:p w:rsidR="00264194" w:rsidRPr="00F07D76" w:rsidRDefault="00264194" w:rsidP="00F07D76">
      <w:pPr>
        <w:spacing w:line="264" w:lineRule="auto"/>
        <w:jc w:val="both"/>
        <w:rPr>
          <w:rFonts w:ascii="Arial" w:hAnsi="Arial" w:cs="Arial"/>
        </w:rPr>
      </w:pPr>
      <w:r w:rsidRPr="00F07D76">
        <w:rPr>
          <w:rFonts w:ascii="Arial" w:hAnsi="Arial" w:cs="Arial"/>
        </w:rPr>
        <w:t>Οι οικονομικές προσφορές θα υποβληθούν με την συμπλήρωση του παρακάτω πίνακα:</w:t>
      </w:r>
    </w:p>
    <w:tbl>
      <w:tblPr>
        <w:tblW w:w="10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3542"/>
        <w:gridCol w:w="1686"/>
        <w:gridCol w:w="1678"/>
        <w:gridCol w:w="1734"/>
        <w:gridCol w:w="1734"/>
      </w:tblGrid>
      <w:tr w:rsidR="00264194" w:rsidRPr="00F07D76" w:rsidTr="001873B9">
        <w:trPr>
          <w:trHeight w:val="629"/>
          <w:jc w:val="center"/>
        </w:trPr>
        <w:tc>
          <w:tcPr>
            <w:tcW w:w="598" w:type="dxa"/>
            <w:shd w:val="clear" w:color="auto" w:fill="auto"/>
            <w:vAlign w:val="center"/>
          </w:tcPr>
          <w:p w:rsidR="00264194" w:rsidRPr="00F07D76" w:rsidRDefault="00264194" w:rsidP="00F07D76">
            <w:pPr>
              <w:spacing w:line="264" w:lineRule="auto"/>
              <w:jc w:val="center"/>
              <w:rPr>
                <w:rFonts w:ascii="Arial" w:eastAsia="Calibri" w:hAnsi="Arial" w:cs="Arial"/>
                <w:b/>
                <w:bCs/>
              </w:rPr>
            </w:pPr>
            <w:r w:rsidRPr="00F07D76">
              <w:rPr>
                <w:rFonts w:ascii="Arial" w:eastAsia="Calibri" w:hAnsi="Arial" w:cs="Arial"/>
                <w:b/>
                <w:bCs/>
              </w:rPr>
              <w:t>Α/Α</w:t>
            </w:r>
          </w:p>
        </w:tc>
        <w:tc>
          <w:tcPr>
            <w:tcW w:w="3542" w:type="dxa"/>
            <w:shd w:val="clear" w:color="auto" w:fill="auto"/>
            <w:vAlign w:val="center"/>
          </w:tcPr>
          <w:p w:rsidR="00264194" w:rsidRPr="00F07D76" w:rsidRDefault="00264194" w:rsidP="00F07D76">
            <w:pPr>
              <w:spacing w:line="264" w:lineRule="auto"/>
              <w:jc w:val="center"/>
              <w:rPr>
                <w:rFonts w:ascii="Arial" w:eastAsia="Calibri" w:hAnsi="Arial" w:cs="Arial"/>
                <w:b/>
                <w:bCs/>
              </w:rPr>
            </w:pPr>
            <w:r w:rsidRPr="00F07D76">
              <w:rPr>
                <w:rFonts w:ascii="Arial" w:eastAsia="Calibri" w:hAnsi="Arial" w:cs="Arial"/>
                <w:b/>
                <w:bCs/>
              </w:rPr>
              <w:t>ΠΕΡΙΓΡΑΦΗ ΣΤΟΙΧΕΙΟΥ</w:t>
            </w:r>
          </w:p>
        </w:tc>
        <w:tc>
          <w:tcPr>
            <w:tcW w:w="1686" w:type="dxa"/>
            <w:shd w:val="clear" w:color="auto" w:fill="auto"/>
            <w:vAlign w:val="center"/>
          </w:tcPr>
          <w:p w:rsidR="00264194" w:rsidRPr="00F07D76" w:rsidRDefault="00264194" w:rsidP="00F07D76">
            <w:pPr>
              <w:spacing w:line="264" w:lineRule="auto"/>
              <w:jc w:val="center"/>
              <w:rPr>
                <w:rFonts w:ascii="Arial" w:eastAsia="Calibri" w:hAnsi="Arial" w:cs="Arial"/>
                <w:b/>
                <w:bCs/>
              </w:rPr>
            </w:pPr>
            <w:r w:rsidRPr="00F07D76">
              <w:rPr>
                <w:rFonts w:ascii="Arial" w:eastAsia="Calibri" w:hAnsi="Arial" w:cs="Arial"/>
                <w:b/>
                <w:bCs/>
              </w:rPr>
              <w:t>ΑΡΙΘΜΟΣ ΑΤΟΜΩΝ</w:t>
            </w:r>
          </w:p>
          <w:p w:rsidR="00264194" w:rsidRPr="00F07D76" w:rsidRDefault="00264194" w:rsidP="00F07D76">
            <w:pPr>
              <w:spacing w:line="264" w:lineRule="auto"/>
              <w:jc w:val="center"/>
              <w:rPr>
                <w:rFonts w:ascii="Arial" w:eastAsia="Calibri" w:hAnsi="Arial" w:cs="Arial"/>
                <w:b/>
                <w:bCs/>
              </w:rPr>
            </w:pPr>
            <w:r w:rsidRPr="00F07D76">
              <w:rPr>
                <w:rFonts w:ascii="Arial" w:eastAsia="Calibri" w:hAnsi="Arial" w:cs="Arial"/>
                <w:b/>
                <w:bCs/>
              </w:rPr>
              <w:t>(*1)</w:t>
            </w:r>
          </w:p>
        </w:tc>
        <w:tc>
          <w:tcPr>
            <w:tcW w:w="1678" w:type="dxa"/>
            <w:shd w:val="clear" w:color="auto" w:fill="auto"/>
            <w:vAlign w:val="center"/>
          </w:tcPr>
          <w:p w:rsidR="00264194" w:rsidRPr="00F07D76" w:rsidRDefault="00264194" w:rsidP="00F07D76">
            <w:pPr>
              <w:spacing w:line="264" w:lineRule="auto"/>
              <w:jc w:val="center"/>
              <w:rPr>
                <w:rFonts w:ascii="Arial" w:eastAsia="Calibri" w:hAnsi="Arial" w:cs="Arial"/>
                <w:b/>
                <w:bCs/>
              </w:rPr>
            </w:pPr>
            <w:r w:rsidRPr="00F07D76">
              <w:rPr>
                <w:rFonts w:ascii="Arial" w:eastAsia="Calibri" w:hAnsi="Arial" w:cs="Arial"/>
                <w:b/>
                <w:bCs/>
              </w:rPr>
              <w:t>ΜΗΝΙΑΙΑ ΔΑΠΑΝΗ ΚΑΤΑ ΑΤΟΜΟ</w:t>
            </w: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b/>
                <w:bCs/>
              </w:rPr>
            </w:pPr>
            <w:r w:rsidRPr="00F07D76">
              <w:rPr>
                <w:rFonts w:ascii="Arial" w:eastAsia="Calibri" w:hAnsi="Arial" w:cs="Arial"/>
                <w:b/>
                <w:bCs/>
              </w:rPr>
              <w:t>ΜΗΝΙΑΙΑ ΔΑΠΑΝΗ ΣΥΝΟΛΙΚΗ</w:t>
            </w: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b/>
                <w:bCs/>
              </w:rPr>
            </w:pPr>
            <w:r w:rsidRPr="00F07D76">
              <w:rPr>
                <w:rFonts w:ascii="Arial" w:eastAsia="Calibri" w:hAnsi="Arial" w:cs="Arial"/>
                <w:b/>
                <w:bCs/>
              </w:rPr>
              <w:t>ΣΥΝΟΛΙΚΗ ΔΑΠΑΝΗ</w:t>
            </w:r>
          </w:p>
          <w:p w:rsidR="00264194" w:rsidRPr="00F07D76" w:rsidRDefault="00264194" w:rsidP="00F07D76">
            <w:pPr>
              <w:spacing w:line="264" w:lineRule="auto"/>
              <w:jc w:val="center"/>
              <w:rPr>
                <w:rFonts w:ascii="Arial" w:eastAsia="Calibri" w:hAnsi="Arial" w:cs="Arial"/>
                <w:b/>
                <w:bCs/>
              </w:rPr>
            </w:pPr>
            <w:r w:rsidRPr="00F07D76">
              <w:rPr>
                <w:rFonts w:ascii="Arial" w:eastAsia="Calibri" w:hAnsi="Arial" w:cs="Arial"/>
                <w:b/>
                <w:bCs/>
              </w:rPr>
              <w:t>(ΜΗΝΙΑΙΑ Χ 6 ΜΗΝΕΣ)</w:t>
            </w:r>
          </w:p>
        </w:tc>
      </w:tr>
      <w:tr w:rsidR="00264194" w:rsidRPr="00F07D76" w:rsidTr="001873B9">
        <w:trPr>
          <w:trHeight w:val="701"/>
          <w:jc w:val="center"/>
        </w:trPr>
        <w:tc>
          <w:tcPr>
            <w:tcW w:w="598"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1</w:t>
            </w:r>
          </w:p>
        </w:tc>
        <w:tc>
          <w:tcPr>
            <w:tcW w:w="3542"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Μικτές αποδοχές προσωπικού (καθαριστές–στριες) με πλήρη απασχόληση</w:t>
            </w:r>
          </w:p>
        </w:tc>
        <w:tc>
          <w:tcPr>
            <w:tcW w:w="1686"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678"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314"/>
          <w:jc w:val="center"/>
        </w:trPr>
        <w:tc>
          <w:tcPr>
            <w:tcW w:w="598"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2</w:t>
            </w:r>
          </w:p>
        </w:tc>
        <w:tc>
          <w:tcPr>
            <w:tcW w:w="3542" w:type="dxa"/>
            <w:shd w:val="clear" w:color="auto" w:fill="auto"/>
            <w:vAlign w:val="center"/>
          </w:tcPr>
          <w:p w:rsidR="00264194" w:rsidRPr="00F07D76" w:rsidRDefault="00264194" w:rsidP="00F07D76">
            <w:pPr>
              <w:spacing w:line="264" w:lineRule="auto"/>
              <w:jc w:val="center"/>
              <w:rPr>
                <w:rFonts w:ascii="Arial" w:eastAsia="Calibri" w:hAnsi="Arial" w:cs="Arial"/>
              </w:rPr>
            </w:pPr>
          </w:p>
          <w:p w:rsidR="00264194" w:rsidRPr="00F07D76" w:rsidRDefault="00170F93" w:rsidP="00F07D76">
            <w:pPr>
              <w:spacing w:line="264" w:lineRule="auto"/>
              <w:jc w:val="center"/>
              <w:rPr>
                <w:rFonts w:ascii="Arial" w:eastAsia="Calibri" w:hAnsi="Arial" w:cs="Arial"/>
              </w:rPr>
            </w:pPr>
            <w:r>
              <w:rPr>
                <w:rFonts w:ascii="Arial" w:eastAsia="Calibri" w:hAnsi="Arial" w:cs="Arial"/>
              </w:rPr>
              <w:t>Εισφορές ΙΚΑ εργοδότη</w:t>
            </w:r>
          </w:p>
          <w:p w:rsidR="00264194" w:rsidRPr="00F07D76" w:rsidRDefault="00264194" w:rsidP="00F07D76">
            <w:pPr>
              <w:spacing w:line="264" w:lineRule="auto"/>
              <w:jc w:val="center"/>
              <w:rPr>
                <w:rFonts w:ascii="Arial" w:eastAsia="Calibri" w:hAnsi="Arial" w:cs="Arial"/>
              </w:rPr>
            </w:pPr>
          </w:p>
        </w:tc>
        <w:tc>
          <w:tcPr>
            <w:tcW w:w="1686"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678"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701"/>
          <w:jc w:val="center"/>
        </w:trPr>
        <w:tc>
          <w:tcPr>
            <w:tcW w:w="598"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3</w:t>
            </w:r>
          </w:p>
        </w:tc>
        <w:tc>
          <w:tcPr>
            <w:tcW w:w="3542"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Κόστος επιδόματος αδείας (περιλαμβανομένων και εισφορών ΙΚΑ του εργοδότη)</w:t>
            </w:r>
          </w:p>
        </w:tc>
        <w:tc>
          <w:tcPr>
            <w:tcW w:w="1686"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678"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883"/>
          <w:jc w:val="center"/>
        </w:trPr>
        <w:tc>
          <w:tcPr>
            <w:tcW w:w="598"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4</w:t>
            </w:r>
          </w:p>
        </w:tc>
        <w:tc>
          <w:tcPr>
            <w:tcW w:w="3542"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Κόστος δώρων Πάσχα - Χριστουγέννων</w:t>
            </w:r>
          </w:p>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(περιλαμβανομένων και εισφορών ΙΚΑ του εργοδότη)</w:t>
            </w:r>
          </w:p>
        </w:tc>
        <w:tc>
          <w:tcPr>
            <w:tcW w:w="1686"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678"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961"/>
          <w:jc w:val="center"/>
        </w:trPr>
        <w:tc>
          <w:tcPr>
            <w:tcW w:w="598"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5</w:t>
            </w:r>
          </w:p>
        </w:tc>
        <w:tc>
          <w:tcPr>
            <w:tcW w:w="3542"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Επιπλέον κόστος Κυριακών-Αργιών (περιλαμβανομένων και εισφορών ΙΚΑ του εργοδότη) 8ωρης απασχόλησης</w:t>
            </w:r>
          </w:p>
        </w:tc>
        <w:tc>
          <w:tcPr>
            <w:tcW w:w="1686"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678"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956"/>
          <w:jc w:val="center"/>
        </w:trPr>
        <w:tc>
          <w:tcPr>
            <w:tcW w:w="598"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lastRenderedPageBreak/>
              <w:t>6</w:t>
            </w:r>
          </w:p>
        </w:tc>
        <w:tc>
          <w:tcPr>
            <w:tcW w:w="3542"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Επιπλέον κόστος νυχτερινών (περιλαμβανομένων και εισφορών ΙΚΑ του εργοδότη) 8ωρης απασχόλησης</w:t>
            </w:r>
          </w:p>
        </w:tc>
        <w:tc>
          <w:tcPr>
            <w:tcW w:w="1686"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678"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574"/>
          <w:jc w:val="center"/>
        </w:trPr>
        <w:tc>
          <w:tcPr>
            <w:tcW w:w="598"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7</w:t>
            </w:r>
          </w:p>
        </w:tc>
        <w:tc>
          <w:tcPr>
            <w:tcW w:w="3542"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Κόστος αντικαταστατών εργαζομένων σε κανονική άδεια</w:t>
            </w:r>
          </w:p>
        </w:tc>
        <w:tc>
          <w:tcPr>
            <w:tcW w:w="1686"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678"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701"/>
          <w:jc w:val="center"/>
        </w:trPr>
        <w:tc>
          <w:tcPr>
            <w:tcW w:w="598" w:type="dxa"/>
            <w:shd w:val="clear" w:color="auto" w:fill="auto"/>
            <w:vAlign w:val="center"/>
          </w:tcPr>
          <w:p w:rsidR="00264194" w:rsidRPr="00F07D76" w:rsidRDefault="001873B9" w:rsidP="00F07D76">
            <w:pPr>
              <w:spacing w:line="264" w:lineRule="auto"/>
              <w:jc w:val="center"/>
              <w:rPr>
                <w:rFonts w:ascii="Arial" w:eastAsia="Calibri" w:hAnsi="Arial" w:cs="Arial"/>
              </w:rPr>
            </w:pPr>
            <w:r w:rsidRPr="00F07D76">
              <w:rPr>
                <w:rFonts w:ascii="Arial" w:eastAsia="Calibri" w:hAnsi="Arial" w:cs="Arial"/>
              </w:rPr>
              <w:t>8</w:t>
            </w:r>
          </w:p>
        </w:tc>
        <w:tc>
          <w:tcPr>
            <w:tcW w:w="3542"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 xml:space="preserve">Κόστος εργαλείων και μηχανημάτων καθαρισμού (αποσβέσεις, βλάβες, συντήρηση) </w:t>
            </w:r>
          </w:p>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b/>
                <w:bCs/>
              </w:rPr>
              <w:t>Τουλάχιστον 1,00% επί του εργατικού κόστους</w:t>
            </w:r>
          </w:p>
        </w:tc>
        <w:tc>
          <w:tcPr>
            <w:tcW w:w="1686" w:type="dxa"/>
            <w:shd w:val="clear" w:color="auto" w:fill="AEAAAA"/>
            <w:vAlign w:val="center"/>
          </w:tcPr>
          <w:p w:rsidR="00264194" w:rsidRPr="00F07D76" w:rsidRDefault="00264194" w:rsidP="00F07D76">
            <w:pPr>
              <w:spacing w:line="264" w:lineRule="auto"/>
              <w:jc w:val="center"/>
              <w:rPr>
                <w:rFonts w:ascii="Arial" w:eastAsia="Calibri" w:hAnsi="Arial" w:cs="Arial"/>
              </w:rPr>
            </w:pPr>
          </w:p>
        </w:tc>
        <w:tc>
          <w:tcPr>
            <w:tcW w:w="1678" w:type="dxa"/>
            <w:shd w:val="clear" w:color="auto" w:fill="AEAAAA"/>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690"/>
          <w:jc w:val="center"/>
        </w:trPr>
        <w:tc>
          <w:tcPr>
            <w:tcW w:w="598" w:type="dxa"/>
            <w:shd w:val="clear" w:color="auto" w:fill="auto"/>
            <w:vAlign w:val="center"/>
          </w:tcPr>
          <w:p w:rsidR="00264194" w:rsidRPr="00F07D76" w:rsidRDefault="001873B9" w:rsidP="00F07D76">
            <w:pPr>
              <w:spacing w:line="264" w:lineRule="auto"/>
              <w:jc w:val="center"/>
              <w:rPr>
                <w:rFonts w:ascii="Arial" w:eastAsia="Calibri" w:hAnsi="Arial" w:cs="Arial"/>
              </w:rPr>
            </w:pPr>
            <w:r w:rsidRPr="00F07D76">
              <w:rPr>
                <w:rFonts w:ascii="Arial" w:eastAsia="Calibri" w:hAnsi="Arial" w:cs="Arial"/>
              </w:rPr>
              <w:t>9</w:t>
            </w:r>
          </w:p>
        </w:tc>
        <w:tc>
          <w:tcPr>
            <w:tcW w:w="3542"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Κόστος διοικητικής υποστήριξης, εγγυητικής επιστολής, ασφάλειας &amp; υγιεινής (Μ.Α.Π.), ΕΛΠΚ, Επόπτες</w:t>
            </w:r>
          </w:p>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b/>
                <w:bCs/>
              </w:rPr>
              <w:t>Τουλάχιστον 3,00% επί του εργατικού κόστους</w:t>
            </w:r>
          </w:p>
        </w:tc>
        <w:tc>
          <w:tcPr>
            <w:tcW w:w="1686" w:type="dxa"/>
            <w:shd w:val="clear" w:color="auto" w:fill="AEAAAA"/>
            <w:vAlign w:val="center"/>
          </w:tcPr>
          <w:p w:rsidR="00264194" w:rsidRPr="00F07D76" w:rsidRDefault="00264194" w:rsidP="00F07D76">
            <w:pPr>
              <w:spacing w:line="264" w:lineRule="auto"/>
              <w:jc w:val="center"/>
              <w:rPr>
                <w:rFonts w:ascii="Arial" w:eastAsia="Calibri" w:hAnsi="Arial" w:cs="Arial"/>
              </w:rPr>
            </w:pPr>
          </w:p>
        </w:tc>
        <w:tc>
          <w:tcPr>
            <w:tcW w:w="1678" w:type="dxa"/>
            <w:shd w:val="clear" w:color="auto" w:fill="AEAAAA"/>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705"/>
          <w:jc w:val="center"/>
        </w:trPr>
        <w:tc>
          <w:tcPr>
            <w:tcW w:w="598"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1</w:t>
            </w:r>
            <w:r w:rsidR="001873B9" w:rsidRPr="00F07D76">
              <w:rPr>
                <w:rFonts w:ascii="Arial" w:eastAsia="Calibri" w:hAnsi="Arial" w:cs="Arial"/>
              </w:rPr>
              <w:t>0</w:t>
            </w:r>
          </w:p>
        </w:tc>
        <w:tc>
          <w:tcPr>
            <w:tcW w:w="3542"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Εργολαβικό κέρδος</w:t>
            </w:r>
          </w:p>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b/>
                <w:bCs/>
              </w:rPr>
              <w:t>Τουλάχιστον 1,00% επί του εργατικού κόστους</w:t>
            </w:r>
          </w:p>
        </w:tc>
        <w:tc>
          <w:tcPr>
            <w:tcW w:w="1686" w:type="dxa"/>
            <w:shd w:val="clear" w:color="auto" w:fill="AEAAAA"/>
            <w:vAlign w:val="center"/>
          </w:tcPr>
          <w:p w:rsidR="00264194" w:rsidRPr="00F07D76" w:rsidRDefault="00264194" w:rsidP="00F07D76">
            <w:pPr>
              <w:spacing w:line="264" w:lineRule="auto"/>
              <w:jc w:val="center"/>
              <w:rPr>
                <w:rFonts w:ascii="Arial" w:eastAsia="Calibri" w:hAnsi="Arial" w:cs="Arial"/>
              </w:rPr>
            </w:pPr>
          </w:p>
        </w:tc>
        <w:tc>
          <w:tcPr>
            <w:tcW w:w="1678" w:type="dxa"/>
            <w:shd w:val="clear" w:color="auto" w:fill="AEAAAA"/>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1193"/>
          <w:jc w:val="center"/>
        </w:trPr>
        <w:tc>
          <w:tcPr>
            <w:tcW w:w="598" w:type="dxa"/>
            <w:shd w:val="clear" w:color="auto" w:fill="AEAAAA"/>
            <w:vAlign w:val="center"/>
          </w:tcPr>
          <w:p w:rsidR="00264194" w:rsidRPr="00F07D76" w:rsidRDefault="00264194" w:rsidP="00F07D76">
            <w:pPr>
              <w:spacing w:line="264" w:lineRule="auto"/>
              <w:jc w:val="center"/>
              <w:rPr>
                <w:rFonts w:ascii="Arial" w:eastAsia="Calibri" w:hAnsi="Arial" w:cs="Arial"/>
              </w:rPr>
            </w:pPr>
          </w:p>
        </w:tc>
        <w:tc>
          <w:tcPr>
            <w:tcW w:w="3542" w:type="dxa"/>
            <w:shd w:val="clear" w:color="auto" w:fill="AEAAAA"/>
            <w:vAlign w:val="center"/>
          </w:tcPr>
          <w:p w:rsidR="00264194" w:rsidRPr="00F07D76" w:rsidRDefault="00264194" w:rsidP="00F07D76">
            <w:pPr>
              <w:spacing w:line="264" w:lineRule="auto"/>
              <w:jc w:val="center"/>
              <w:rPr>
                <w:rFonts w:ascii="Arial" w:eastAsia="Calibri" w:hAnsi="Arial" w:cs="Arial"/>
              </w:rPr>
            </w:pPr>
          </w:p>
        </w:tc>
        <w:tc>
          <w:tcPr>
            <w:tcW w:w="1686" w:type="dxa"/>
            <w:shd w:val="clear" w:color="auto" w:fill="AEAAAA"/>
            <w:vAlign w:val="center"/>
          </w:tcPr>
          <w:p w:rsidR="00264194" w:rsidRPr="00F07D76" w:rsidRDefault="00264194" w:rsidP="00F07D76">
            <w:pPr>
              <w:spacing w:line="264" w:lineRule="auto"/>
              <w:jc w:val="center"/>
              <w:rPr>
                <w:rFonts w:ascii="Arial" w:eastAsia="Calibri" w:hAnsi="Arial" w:cs="Arial"/>
              </w:rPr>
            </w:pPr>
          </w:p>
        </w:tc>
        <w:tc>
          <w:tcPr>
            <w:tcW w:w="1678" w:type="dxa"/>
            <w:shd w:val="clear" w:color="auto" w:fill="AEAAAA"/>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ΣΥΝΟΛΙΚΟ ΜΗΝΙΑΙΟ</w:t>
            </w:r>
          </w:p>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ΥΨΟΣ ΝΟΜΙΜΩΝ</w:t>
            </w:r>
          </w:p>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ΚΡΑΤΗΣΕΩΝ</w:t>
            </w: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ΣΥΝΟΛΙΚΟ ΥΨΟΣ</w:t>
            </w:r>
          </w:p>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ΝΟΜΙΜΩΝ</w:t>
            </w:r>
          </w:p>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ΚΡΑΤΗΣΕΩΝ</w:t>
            </w:r>
          </w:p>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(ΜΗΝΙΑΙΟ Χ 6</w:t>
            </w:r>
          </w:p>
          <w:p w:rsidR="00264194" w:rsidRPr="00F07D76" w:rsidRDefault="00264194" w:rsidP="00F07D76">
            <w:pPr>
              <w:spacing w:line="264" w:lineRule="auto"/>
              <w:jc w:val="center"/>
              <w:rPr>
                <w:rFonts w:ascii="Arial" w:eastAsia="Calibri" w:hAnsi="Arial" w:cs="Arial"/>
              </w:rPr>
            </w:pPr>
            <w:r w:rsidRPr="00F07D76">
              <w:rPr>
                <w:rFonts w:ascii="Arial" w:eastAsia="Calibri" w:hAnsi="Arial" w:cs="Arial"/>
              </w:rPr>
              <w:t>ΜΗΝΕΣ)</w:t>
            </w:r>
          </w:p>
        </w:tc>
      </w:tr>
      <w:tr w:rsidR="00264194" w:rsidRPr="00F07D76" w:rsidTr="001873B9">
        <w:trPr>
          <w:trHeight w:val="186"/>
          <w:jc w:val="center"/>
        </w:trPr>
        <w:tc>
          <w:tcPr>
            <w:tcW w:w="7504" w:type="dxa"/>
            <w:gridSpan w:val="4"/>
            <w:shd w:val="clear" w:color="auto" w:fill="auto"/>
            <w:vAlign w:val="center"/>
          </w:tcPr>
          <w:p w:rsidR="00264194" w:rsidRPr="00F07D76" w:rsidRDefault="00264194" w:rsidP="00F07D76">
            <w:pPr>
              <w:spacing w:line="264" w:lineRule="auto"/>
              <w:jc w:val="right"/>
              <w:rPr>
                <w:rFonts w:ascii="Arial" w:eastAsia="Calibri" w:hAnsi="Arial" w:cs="Arial"/>
              </w:rPr>
            </w:pPr>
            <w:r w:rsidRPr="00F07D76">
              <w:rPr>
                <w:rFonts w:ascii="Arial" w:eastAsia="Calibri" w:hAnsi="Arial" w:cs="Arial"/>
              </w:rPr>
              <w:t>Νόμιμες κρατήσεις επί της αξίας του τιμολογίου (συμπεριλαμβανομένου Φ.Ε. 8%)</w:t>
            </w: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186"/>
          <w:jc w:val="center"/>
        </w:trPr>
        <w:tc>
          <w:tcPr>
            <w:tcW w:w="7504" w:type="dxa"/>
            <w:gridSpan w:val="4"/>
            <w:shd w:val="clear" w:color="auto" w:fill="auto"/>
            <w:vAlign w:val="center"/>
          </w:tcPr>
          <w:p w:rsidR="00264194" w:rsidRPr="00F07D76" w:rsidRDefault="00264194" w:rsidP="00F07D76">
            <w:pPr>
              <w:spacing w:line="264" w:lineRule="auto"/>
              <w:jc w:val="right"/>
              <w:rPr>
                <w:rFonts w:ascii="Arial" w:eastAsia="Calibri" w:hAnsi="Arial" w:cs="Arial"/>
              </w:rPr>
            </w:pPr>
            <w:r w:rsidRPr="00F07D76">
              <w:rPr>
                <w:rFonts w:ascii="Arial" w:eastAsia="Calibri" w:hAnsi="Arial" w:cs="Arial"/>
              </w:rPr>
              <w:t>ΣΥΝΟΛΑ ΚΑΘΑΡΩΝ ΑΞΙΩΝ (άνευ Φ.Π.Α.)</w:t>
            </w: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r w:rsidR="00264194" w:rsidRPr="00F07D76" w:rsidTr="001873B9">
        <w:trPr>
          <w:trHeight w:val="180"/>
          <w:jc w:val="center"/>
        </w:trPr>
        <w:tc>
          <w:tcPr>
            <w:tcW w:w="7504" w:type="dxa"/>
            <w:gridSpan w:val="4"/>
            <w:shd w:val="clear" w:color="auto" w:fill="auto"/>
            <w:vAlign w:val="center"/>
          </w:tcPr>
          <w:p w:rsidR="00264194" w:rsidRPr="00F07D76" w:rsidRDefault="00264194" w:rsidP="00F07D76">
            <w:pPr>
              <w:spacing w:line="264" w:lineRule="auto"/>
              <w:jc w:val="right"/>
              <w:rPr>
                <w:rFonts w:ascii="Arial" w:eastAsia="Calibri" w:hAnsi="Arial" w:cs="Arial"/>
              </w:rPr>
            </w:pPr>
            <w:r w:rsidRPr="00F07D76">
              <w:rPr>
                <w:rFonts w:ascii="Arial" w:eastAsia="Calibri" w:hAnsi="Arial" w:cs="Arial"/>
              </w:rPr>
              <w:t>ΣΥΝΟΛΑ ΑΞΙΩΝ (με Φ.Π.Α.)</w:t>
            </w: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c>
          <w:tcPr>
            <w:tcW w:w="1734" w:type="dxa"/>
            <w:shd w:val="clear" w:color="auto" w:fill="auto"/>
            <w:vAlign w:val="center"/>
          </w:tcPr>
          <w:p w:rsidR="00264194" w:rsidRPr="00F07D76" w:rsidRDefault="00264194" w:rsidP="00F07D76">
            <w:pPr>
              <w:spacing w:line="264" w:lineRule="auto"/>
              <w:jc w:val="center"/>
              <w:rPr>
                <w:rFonts w:ascii="Arial" w:eastAsia="Calibri" w:hAnsi="Arial" w:cs="Arial"/>
              </w:rPr>
            </w:pPr>
          </w:p>
        </w:tc>
      </w:tr>
    </w:tbl>
    <w:p w:rsidR="00264194" w:rsidRPr="00F07D76" w:rsidRDefault="00264194" w:rsidP="00F07D76">
      <w:pPr>
        <w:pStyle w:val="Default"/>
        <w:spacing w:after="120" w:line="264" w:lineRule="auto"/>
        <w:jc w:val="both"/>
        <w:rPr>
          <w:rFonts w:ascii="Arial" w:eastAsia="Times New Roman" w:hAnsi="Arial" w:cs="Arial"/>
          <w:color w:val="auto"/>
          <w:sz w:val="22"/>
          <w:szCs w:val="22"/>
          <w:u w:val="single"/>
          <w:lang w:eastAsia="el-GR" w:bidi="ar-SA"/>
        </w:rPr>
      </w:pPr>
    </w:p>
    <w:p w:rsidR="00264194" w:rsidRPr="00F07D76" w:rsidRDefault="00264194" w:rsidP="00F07D76">
      <w:pPr>
        <w:pStyle w:val="Default"/>
        <w:spacing w:after="120" w:line="264" w:lineRule="auto"/>
        <w:jc w:val="both"/>
        <w:rPr>
          <w:rFonts w:ascii="Arial" w:eastAsia="Times New Roman" w:hAnsi="Arial" w:cs="Arial"/>
          <w:color w:val="auto"/>
          <w:sz w:val="22"/>
          <w:szCs w:val="22"/>
          <w:u w:val="single"/>
          <w:lang w:eastAsia="el-GR" w:bidi="ar-SA"/>
        </w:rPr>
      </w:pPr>
      <w:r w:rsidRPr="00F07D76">
        <w:rPr>
          <w:rFonts w:ascii="Arial" w:eastAsia="Times New Roman" w:hAnsi="Arial" w:cs="Arial"/>
          <w:color w:val="auto"/>
          <w:sz w:val="22"/>
          <w:szCs w:val="22"/>
          <w:u w:val="single"/>
          <w:lang w:eastAsia="el-GR" w:bidi="ar-SA"/>
        </w:rPr>
        <w:t>Σημείωση: Ως Αριθμός Ατόμων προσδιορίζεται επί ποινής αποκλεισμού, το Πλήθος Εργαζομένων (περιλαμβανομένων των ατόμων ρεπό) που αντιστοιχεί στις απαιτούμενες εργατώρες και είναι κοστολογικά ισοδύναμο και εκφρασμένο σε άτομα πλήρους απασχόλησης.</w:t>
      </w:r>
    </w:p>
    <w:p w:rsidR="00264194" w:rsidRPr="00F07D76" w:rsidRDefault="00264194" w:rsidP="00F07D76">
      <w:pPr>
        <w:pStyle w:val="Default"/>
        <w:spacing w:after="120" w:line="264" w:lineRule="auto"/>
        <w:jc w:val="both"/>
        <w:rPr>
          <w:rFonts w:ascii="Arial" w:eastAsia="Times New Roman" w:hAnsi="Arial" w:cs="Arial"/>
          <w:color w:val="auto"/>
          <w:sz w:val="22"/>
          <w:szCs w:val="22"/>
          <w:u w:val="single"/>
          <w:lang w:eastAsia="el-GR" w:bidi="ar-SA"/>
        </w:rPr>
      </w:pPr>
      <w:r w:rsidRPr="00F07D76">
        <w:rPr>
          <w:rFonts w:ascii="Arial" w:eastAsia="Times New Roman" w:hAnsi="Arial" w:cs="Arial"/>
          <w:color w:val="auto"/>
          <w:sz w:val="22"/>
          <w:szCs w:val="22"/>
          <w:u w:val="single"/>
          <w:lang w:eastAsia="el-GR" w:bidi="ar-SA"/>
        </w:rPr>
        <w:t xml:space="preserve">Ο παραπάνω πίνακας συμπληρώνεται (χωρίς να τροποποιηθεί η μορφή του) από τους υποψήφιους αναδόχους, σύμφωνα με την κείμενη εργατική, ασφαλιστική και </w:t>
      </w:r>
      <w:r w:rsidRPr="00F07D76">
        <w:rPr>
          <w:rFonts w:ascii="Arial" w:eastAsia="Times New Roman" w:hAnsi="Arial" w:cs="Arial"/>
          <w:color w:val="auto"/>
          <w:sz w:val="22"/>
          <w:szCs w:val="22"/>
          <w:u w:val="single"/>
          <w:lang w:eastAsia="el-GR" w:bidi="ar-SA"/>
        </w:rPr>
        <w:lastRenderedPageBreak/>
        <w:t>σχετική Νομοθεσία επί ποινή απαραδέκτου της προσφοράς προσκομίζοντας στο Φάκελο Οικονομικής Προσφοράς φωτοαντίγραφα της προαναφερόμενης Νομοθεσίας. Η τιμή για καθένα από τα πεδία του παραπάνω πίνακα θα είναι μια και μοναδική και θα αναλύεται επαρκώς και με σαφήνεια ο τρόπος-μέθοδος υπολογισμού-προσδιορισμού αυτής της τιμής αναλυτικά.</w:t>
      </w:r>
    </w:p>
    <w:p w:rsidR="00264194" w:rsidRPr="00F07D76" w:rsidRDefault="00264194" w:rsidP="00F07D76">
      <w:pPr>
        <w:pStyle w:val="Default"/>
        <w:spacing w:after="120" w:line="264" w:lineRule="auto"/>
        <w:jc w:val="both"/>
        <w:rPr>
          <w:rFonts w:ascii="Arial" w:eastAsia="Times New Roman" w:hAnsi="Arial" w:cs="Arial"/>
          <w:color w:val="auto"/>
          <w:sz w:val="22"/>
          <w:szCs w:val="22"/>
          <w:lang w:eastAsia="el-GR" w:bidi="ar-SA"/>
        </w:rPr>
      </w:pPr>
      <w:r w:rsidRPr="00F07D76">
        <w:rPr>
          <w:rFonts w:ascii="Arial" w:eastAsia="Times New Roman" w:hAnsi="Arial" w:cs="Arial"/>
          <w:color w:val="auto"/>
          <w:sz w:val="22"/>
          <w:szCs w:val="22"/>
          <w:lang w:eastAsia="el-GR" w:bidi="ar-SA"/>
        </w:rPr>
        <w:t>Σύμφωνα με το άρθρο 68 του Ν.3863/2010 όπως έχει τροποποιηθεί με το άρθρο 22 του Ν.4144/2013, οι υποψήφιοι ανάδοχοι πρέπει, με ποινή αποκλεισμού, να εξειδικεύουν στην προσφορά τους, εκτός των άλλων, τα εξής:</w:t>
      </w:r>
    </w:p>
    <w:p w:rsidR="00264194" w:rsidRPr="00F07D76" w:rsidRDefault="00264194" w:rsidP="00F07D76">
      <w:pPr>
        <w:pStyle w:val="Default"/>
        <w:spacing w:after="120" w:line="264" w:lineRule="auto"/>
        <w:jc w:val="both"/>
        <w:rPr>
          <w:rFonts w:ascii="Arial" w:eastAsia="Times New Roman" w:hAnsi="Arial" w:cs="Arial"/>
          <w:color w:val="auto"/>
          <w:sz w:val="22"/>
          <w:szCs w:val="22"/>
          <w:lang w:eastAsia="el-GR" w:bidi="ar-SA"/>
        </w:rPr>
      </w:pPr>
      <w:r w:rsidRPr="00F07D76">
        <w:rPr>
          <w:rFonts w:ascii="Arial" w:eastAsia="Times New Roman" w:hAnsi="Arial" w:cs="Arial"/>
          <w:color w:val="auto"/>
          <w:sz w:val="22"/>
          <w:szCs w:val="22"/>
          <w:lang w:eastAsia="el-GR" w:bidi="ar-SA"/>
        </w:rPr>
        <w:t xml:space="preserve">α) Τον αριθμό των εργαζομένων που θα απασχοληθούν στο έργο. </w:t>
      </w:r>
    </w:p>
    <w:p w:rsidR="00264194" w:rsidRPr="00F07D76" w:rsidRDefault="00264194" w:rsidP="00F07D76">
      <w:pPr>
        <w:pStyle w:val="Default"/>
        <w:spacing w:after="120" w:line="264" w:lineRule="auto"/>
        <w:jc w:val="both"/>
        <w:rPr>
          <w:rFonts w:ascii="Arial" w:eastAsia="Times New Roman" w:hAnsi="Arial" w:cs="Arial"/>
          <w:color w:val="auto"/>
          <w:sz w:val="22"/>
          <w:szCs w:val="22"/>
          <w:lang w:eastAsia="el-GR" w:bidi="ar-SA"/>
        </w:rPr>
      </w:pPr>
      <w:r w:rsidRPr="00F07D76">
        <w:rPr>
          <w:rFonts w:ascii="Arial" w:eastAsia="Times New Roman" w:hAnsi="Arial" w:cs="Arial"/>
          <w:color w:val="auto"/>
          <w:sz w:val="22"/>
          <w:szCs w:val="22"/>
          <w:lang w:eastAsia="el-GR" w:bidi="ar-SA"/>
        </w:rPr>
        <w:t>β) Τις ημέρες και τις ώρες εργασίας.</w:t>
      </w:r>
    </w:p>
    <w:p w:rsidR="00264194" w:rsidRPr="00F07D76" w:rsidRDefault="00264194" w:rsidP="00F07D76">
      <w:pPr>
        <w:pStyle w:val="Default"/>
        <w:spacing w:after="120" w:line="264" w:lineRule="auto"/>
        <w:jc w:val="both"/>
        <w:rPr>
          <w:rFonts w:ascii="Arial" w:eastAsia="Times New Roman" w:hAnsi="Arial" w:cs="Arial"/>
          <w:color w:val="auto"/>
          <w:sz w:val="22"/>
          <w:szCs w:val="22"/>
          <w:lang w:eastAsia="el-GR" w:bidi="ar-SA"/>
        </w:rPr>
      </w:pPr>
      <w:r w:rsidRPr="00F07D76">
        <w:rPr>
          <w:rFonts w:ascii="Arial" w:eastAsia="Times New Roman" w:hAnsi="Arial" w:cs="Arial"/>
          <w:color w:val="auto"/>
          <w:sz w:val="22"/>
          <w:szCs w:val="22"/>
          <w:lang w:eastAsia="el-GR" w:bidi="ar-SA"/>
        </w:rPr>
        <w:t>γ) Τη συλλογική σύμβαση εργασίας στην οποία τυχόν υπάγονται οι εργαζόμενοι καθώς και φωτοαντίγραφο αυτής.</w:t>
      </w:r>
    </w:p>
    <w:p w:rsidR="00264194" w:rsidRPr="00F07D76" w:rsidRDefault="00264194" w:rsidP="00F07D76">
      <w:pPr>
        <w:pStyle w:val="Default"/>
        <w:spacing w:after="120" w:line="264" w:lineRule="auto"/>
        <w:jc w:val="both"/>
        <w:rPr>
          <w:rFonts w:ascii="Arial" w:eastAsia="Times New Roman" w:hAnsi="Arial" w:cs="Arial"/>
          <w:color w:val="auto"/>
          <w:sz w:val="22"/>
          <w:szCs w:val="22"/>
          <w:lang w:eastAsia="el-GR" w:bidi="ar-SA"/>
        </w:rPr>
      </w:pPr>
      <w:r w:rsidRPr="00F07D76">
        <w:rPr>
          <w:rFonts w:ascii="Arial" w:eastAsia="Times New Roman" w:hAnsi="Arial" w:cs="Arial"/>
          <w:color w:val="auto"/>
          <w:sz w:val="22"/>
          <w:szCs w:val="22"/>
          <w:lang w:eastAsia="el-GR" w:bidi="ar-SA"/>
        </w:rPr>
        <w:t>δ) Το ύψος του προϋπολογισμένου ποσού που αφορά τις πάσης φύσεως νόμιμες αποδοχές αυτών των εργαζομένων.</w:t>
      </w:r>
    </w:p>
    <w:p w:rsidR="00264194" w:rsidRPr="00F07D76" w:rsidRDefault="00264194" w:rsidP="00F07D76">
      <w:pPr>
        <w:pStyle w:val="Default"/>
        <w:spacing w:after="120" w:line="264" w:lineRule="auto"/>
        <w:jc w:val="both"/>
        <w:rPr>
          <w:rFonts w:ascii="Arial" w:eastAsia="Times New Roman" w:hAnsi="Arial" w:cs="Arial"/>
          <w:color w:val="auto"/>
          <w:sz w:val="22"/>
          <w:szCs w:val="22"/>
          <w:lang w:eastAsia="el-GR" w:bidi="ar-SA"/>
        </w:rPr>
      </w:pPr>
      <w:r w:rsidRPr="00F07D76">
        <w:rPr>
          <w:rFonts w:ascii="Arial" w:eastAsia="Times New Roman" w:hAnsi="Arial" w:cs="Arial"/>
          <w:color w:val="auto"/>
          <w:sz w:val="22"/>
          <w:szCs w:val="22"/>
          <w:lang w:eastAsia="el-GR" w:bidi="ar-SA"/>
        </w:rPr>
        <w:t>ε) Το ύψος των ασφαλιστικών εισφορών με βάση τα προϋπολογισθέντα ποσά.</w:t>
      </w:r>
    </w:p>
    <w:p w:rsidR="006B6F93" w:rsidRPr="00F07D76" w:rsidRDefault="00264194" w:rsidP="00F07D76">
      <w:pPr>
        <w:autoSpaceDE w:val="0"/>
        <w:autoSpaceDN w:val="0"/>
        <w:adjustRightInd w:val="0"/>
        <w:spacing w:after="0" w:line="264" w:lineRule="auto"/>
        <w:jc w:val="both"/>
        <w:rPr>
          <w:rFonts w:ascii="Arial" w:hAnsi="Arial" w:cs="Arial"/>
          <w:u w:val="single"/>
        </w:rPr>
      </w:pPr>
      <w:r w:rsidRPr="00F07D76">
        <w:rPr>
          <w:rFonts w:ascii="Arial" w:eastAsia="Times New Roman" w:hAnsi="Arial" w:cs="Arial"/>
        </w:rPr>
        <w:t>στ) Τα τετραγωνικά μέτρα καθαρισμού ανά άτομο, όταν πρόκειται για καθαρισμό χώρων.</w:t>
      </w:r>
    </w:p>
    <w:p w:rsidR="006B6F93" w:rsidRPr="00F07D76" w:rsidRDefault="006B6F93" w:rsidP="00F07D76">
      <w:pPr>
        <w:autoSpaceDE w:val="0"/>
        <w:autoSpaceDN w:val="0"/>
        <w:adjustRightInd w:val="0"/>
        <w:spacing w:after="0" w:line="264" w:lineRule="auto"/>
        <w:jc w:val="both"/>
        <w:rPr>
          <w:rFonts w:ascii="Arial" w:hAnsi="Arial" w:cs="Arial"/>
          <w:u w:val="single"/>
        </w:rPr>
      </w:pPr>
    </w:p>
    <w:p w:rsidR="004A12A6" w:rsidRPr="00F07D76" w:rsidRDefault="004A12A6" w:rsidP="00F07D76">
      <w:pPr>
        <w:autoSpaceDE w:val="0"/>
        <w:autoSpaceDN w:val="0"/>
        <w:adjustRightInd w:val="0"/>
        <w:spacing w:after="0" w:line="264" w:lineRule="auto"/>
        <w:jc w:val="both"/>
        <w:rPr>
          <w:rFonts w:ascii="Arial" w:hAnsi="Arial" w:cs="Arial"/>
          <w:u w:val="single"/>
        </w:rPr>
      </w:pPr>
    </w:p>
    <w:p w:rsidR="004A12A6" w:rsidRPr="00F07D76" w:rsidRDefault="004A12A6" w:rsidP="00F07D76">
      <w:pPr>
        <w:spacing w:line="264" w:lineRule="auto"/>
        <w:jc w:val="center"/>
        <w:rPr>
          <w:rFonts w:ascii="Arial" w:hAnsi="Arial" w:cs="Arial"/>
          <w:b/>
        </w:rPr>
      </w:pPr>
      <w:r w:rsidRPr="00F07D76">
        <w:rPr>
          <w:rFonts w:ascii="Arial" w:hAnsi="Arial" w:cs="Arial"/>
          <w:b/>
        </w:rPr>
        <w:t>ΠΑΡΑΡΤΗΜΑ Γ΄</w:t>
      </w:r>
    </w:p>
    <w:p w:rsidR="004A12A6" w:rsidRPr="00F07D76" w:rsidRDefault="004A12A6" w:rsidP="00F07D76">
      <w:pPr>
        <w:pStyle w:val="a6"/>
        <w:spacing w:before="5" w:line="264" w:lineRule="auto"/>
        <w:ind w:right="43"/>
        <w:jc w:val="center"/>
        <w:rPr>
          <w:rFonts w:ascii="Arial" w:hAnsi="Arial" w:cs="Arial"/>
          <w:u w:val="single"/>
        </w:rPr>
      </w:pPr>
      <w:r w:rsidRPr="00F07D76">
        <w:rPr>
          <w:rFonts w:ascii="Arial" w:hAnsi="Arial" w:cs="Arial"/>
          <w:i/>
          <w:noProof/>
          <w:color w:val="365F91"/>
          <w:u w:val="single"/>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404495</wp:posOffset>
            </wp:positionV>
            <wp:extent cx="6755366" cy="4057650"/>
            <wp:effectExtent l="0" t="0" r="7620" b="0"/>
            <wp:wrapTopAndBottom/>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55366" cy="4057650"/>
                    </a:xfrm>
                    <a:prstGeom prst="rect">
                      <a:avLst/>
                    </a:prstGeom>
                  </pic:spPr>
                </pic:pic>
              </a:graphicData>
            </a:graphic>
          </wp:anchor>
        </w:drawing>
      </w:r>
      <w:r w:rsidRPr="00F07D76">
        <w:rPr>
          <w:rFonts w:ascii="Arial" w:hAnsi="Arial" w:cs="Arial"/>
          <w:u w:val="single"/>
        </w:rPr>
        <w:t>ΤΕΤΡΑΓΩΝΙΚΑ ΚΑΘΑΡΙΟΤΗΤΑΣ ΤΟΥ ΝΟΣΟΚΟΜΕΙΟΥ</w:t>
      </w:r>
    </w:p>
    <w:p w:rsidR="001873B9" w:rsidRPr="00F07D76" w:rsidRDefault="001873B9" w:rsidP="00F07D76">
      <w:pPr>
        <w:autoSpaceDE w:val="0"/>
        <w:autoSpaceDN w:val="0"/>
        <w:adjustRightInd w:val="0"/>
        <w:spacing w:after="0" w:line="264" w:lineRule="auto"/>
        <w:jc w:val="both"/>
        <w:rPr>
          <w:rFonts w:ascii="Arial" w:hAnsi="Arial" w:cs="Arial"/>
          <w:u w:val="single"/>
        </w:rPr>
      </w:pPr>
    </w:p>
    <w:p w:rsidR="001873B9" w:rsidRPr="00F07D76" w:rsidRDefault="001873B9" w:rsidP="00F07D76">
      <w:pPr>
        <w:autoSpaceDE w:val="0"/>
        <w:autoSpaceDN w:val="0"/>
        <w:adjustRightInd w:val="0"/>
        <w:spacing w:after="0" w:line="264" w:lineRule="auto"/>
        <w:jc w:val="both"/>
        <w:rPr>
          <w:rFonts w:ascii="Arial" w:hAnsi="Arial" w:cs="Arial"/>
          <w:u w:val="single"/>
        </w:rPr>
      </w:pPr>
    </w:p>
    <w:p w:rsidR="001A6777" w:rsidRPr="00F07D76" w:rsidRDefault="001A6777" w:rsidP="00F07D76">
      <w:pPr>
        <w:autoSpaceDE w:val="0"/>
        <w:autoSpaceDN w:val="0"/>
        <w:adjustRightInd w:val="0"/>
        <w:spacing w:after="0" w:line="264" w:lineRule="auto"/>
        <w:jc w:val="both"/>
        <w:rPr>
          <w:rFonts w:ascii="Arial" w:hAnsi="Arial" w:cs="Arial"/>
          <w:u w:val="single"/>
        </w:rPr>
      </w:pPr>
      <w:r w:rsidRPr="00F07D76">
        <w:rPr>
          <w:rFonts w:ascii="Arial" w:hAnsi="Arial" w:cs="Arial"/>
          <w:u w:val="single"/>
        </w:rPr>
        <w:t>ΚΟΙΝΟΠΟΙΗΣΗ</w:t>
      </w:r>
    </w:p>
    <w:p w:rsidR="001A6777" w:rsidRPr="00F07D76" w:rsidRDefault="001A6777" w:rsidP="00F07D76">
      <w:pPr>
        <w:pStyle w:val="a3"/>
        <w:numPr>
          <w:ilvl w:val="0"/>
          <w:numId w:val="34"/>
        </w:numPr>
        <w:autoSpaceDE w:val="0"/>
        <w:autoSpaceDN w:val="0"/>
        <w:adjustRightInd w:val="0"/>
        <w:spacing w:after="0" w:line="264" w:lineRule="auto"/>
        <w:jc w:val="both"/>
        <w:rPr>
          <w:rFonts w:ascii="Arial" w:hAnsi="Arial" w:cs="Arial"/>
          <w:bCs/>
        </w:rPr>
      </w:pPr>
      <w:r w:rsidRPr="00F07D76">
        <w:rPr>
          <w:rFonts w:ascii="Arial" w:hAnsi="Arial" w:cs="Arial"/>
          <w:bCs/>
        </w:rPr>
        <w:t>Γρ. Προέδρου Δ.Σ.</w:t>
      </w:r>
    </w:p>
    <w:p w:rsidR="001A6777" w:rsidRPr="00F07D76" w:rsidRDefault="001A6777" w:rsidP="00F07D76">
      <w:pPr>
        <w:pStyle w:val="a3"/>
        <w:numPr>
          <w:ilvl w:val="0"/>
          <w:numId w:val="34"/>
        </w:numPr>
        <w:autoSpaceDE w:val="0"/>
        <w:autoSpaceDN w:val="0"/>
        <w:adjustRightInd w:val="0"/>
        <w:spacing w:after="0" w:line="264" w:lineRule="auto"/>
        <w:jc w:val="both"/>
        <w:rPr>
          <w:rFonts w:ascii="Arial" w:hAnsi="Arial" w:cs="Arial"/>
          <w:bCs/>
        </w:rPr>
      </w:pPr>
      <w:r w:rsidRPr="00F07D76">
        <w:rPr>
          <w:rFonts w:ascii="Arial" w:hAnsi="Arial" w:cs="Arial"/>
          <w:bCs/>
        </w:rPr>
        <w:t>Γρ. Διοικήτριας</w:t>
      </w:r>
    </w:p>
    <w:p w:rsidR="001A6777" w:rsidRPr="00F07D76" w:rsidRDefault="001A6777" w:rsidP="00F07D76">
      <w:pPr>
        <w:pStyle w:val="a3"/>
        <w:numPr>
          <w:ilvl w:val="0"/>
          <w:numId w:val="34"/>
        </w:numPr>
        <w:autoSpaceDE w:val="0"/>
        <w:autoSpaceDN w:val="0"/>
        <w:adjustRightInd w:val="0"/>
        <w:spacing w:after="0" w:line="264" w:lineRule="auto"/>
        <w:jc w:val="both"/>
        <w:rPr>
          <w:rFonts w:ascii="Arial" w:hAnsi="Arial" w:cs="Arial"/>
          <w:bCs/>
        </w:rPr>
      </w:pPr>
      <w:r w:rsidRPr="00F07D76">
        <w:rPr>
          <w:rFonts w:ascii="Arial" w:hAnsi="Arial" w:cs="Arial"/>
          <w:bCs/>
        </w:rPr>
        <w:t>Γρ. Αν. Διοικήτριας</w:t>
      </w:r>
    </w:p>
    <w:p w:rsidR="001A6777" w:rsidRPr="00F07D76" w:rsidRDefault="001A6777" w:rsidP="00F07D76">
      <w:pPr>
        <w:pStyle w:val="a3"/>
        <w:numPr>
          <w:ilvl w:val="0"/>
          <w:numId w:val="34"/>
        </w:numPr>
        <w:autoSpaceDE w:val="0"/>
        <w:autoSpaceDN w:val="0"/>
        <w:adjustRightInd w:val="0"/>
        <w:spacing w:after="0" w:line="264" w:lineRule="auto"/>
        <w:jc w:val="both"/>
        <w:rPr>
          <w:rFonts w:ascii="Arial" w:hAnsi="Arial" w:cs="Arial"/>
          <w:bCs/>
        </w:rPr>
      </w:pPr>
      <w:r w:rsidRPr="00F07D76">
        <w:rPr>
          <w:rFonts w:ascii="Arial" w:hAnsi="Arial" w:cs="Arial"/>
          <w:bCs/>
        </w:rPr>
        <w:t>Δ/νση Διοικ. Υπηρεσίας</w:t>
      </w:r>
    </w:p>
    <w:p w:rsidR="001A6777" w:rsidRPr="00F07D76" w:rsidRDefault="001A6777" w:rsidP="00F07D76">
      <w:pPr>
        <w:pStyle w:val="a3"/>
        <w:numPr>
          <w:ilvl w:val="0"/>
          <w:numId w:val="34"/>
        </w:numPr>
        <w:autoSpaceDE w:val="0"/>
        <w:autoSpaceDN w:val="0"/>
        <w:adjustRightInd w:val="0"/>
        <w:spacing w:after="0" w:line="264" w:lineRule="auto"/>
        <w:jc w:val="both"/>
        <w:rPr>
          <w:rFonts w:ascii="Arial" w:hAnsi="Arial" w:cs="Arial"/>
          <w:bCs/>
        </w:rPr>
      </w:pPr>
      <w:r w:rsidRPr="00F07D76">
        <w:rPr>
          <w:rFonts w:ascii="Arial" w:hAnsi="Arial" w:cs="Arial"/>
          <w:bCs/>
        </w:rPr>
        <w:t>Υποδ/νση Οικονομικού</w:t>
      </w:r>
    </w:p>
    <w:p w:rsidR="001A6777" w:rsidRPr="00F07D76" w:rsidRDefault="001A6777" w:rsidP="00F07D76">
      <w:pPr>
        <w:pStyle w:val="a3"/>
        <w:numPr>
          <w:ilvl w:val="0"/>
          <w:numId w:val="34"/>
        </w:numPr>
        <w:autoSpaceDE w:val="0"/>
        <w:autoSpaceDN w:val="0"/>
        <w:adjustRightInd w:val="0"/>
        <w:spacing w:after="0" w:line="264" w:lineRule="auto"/>
        <w:jc w:val="both"/>
        <w:rPr>
          <w:rFonts w:ascii="Arial" w:hAnsi="Arial" w:cs="Arial"/>
          <w:bCs/>
        </w:rPr>
      </w:pPr>
      <w:r w:rsidRPr="00F07D76">
        <w:rPr>
          <w:rFonts w:ascii="Arial" w:hAnsi="Arial" w:cs="Arial"/>
          <w:bCs/>
        </w:rPr>
        <w:t>Τμήμα Προμηθειών</w:t>
      </w:r>
    </w:p>
    <w:p w:rsidR="001A6777" w:rsidRPr="00F07D76" w:rsidRDefault="001A6777" w:rsidP="00F07D76">
      <w:pPr>
        <w:pStyle w:val="a3"/>
        <w:numPr>
          <w:ilvl w:val="0"/>
          <w:numId w:val="34"/>
        </w:numPr>
        <w:autoSpaceDE w:val="0"/>
        <w:autoSpaceDN w:val="0"/>
        <w:adjustRightInd w:val="0"/>
        <w:spacing w:after="0" w:line="264" w:lineRule="auto"/>
        <w:jc w:val="both"/>
        <w:rPr>
          <w:rFonts w:ascii="Arial" w:hAnsi="Arial" w:cs="Arial"/>
          <w:bCs/>
        </w:rPr>
      </w:pPr>
      <w:r w:rsidRPr="00F07D76">
        <w:rPr>
          <w:rFonts w:ascii="Arial" w:hAnsi="Arial" w:cs="Arial"/>
          <w:bCs/>
        </w:rPr>
        <w:t>Τμήμα Οικονομικού</w:t>
      </w:r>
    </w:p>
    <w:p w:rsidR="001A6777" w:rsidRPr="00F07D76" w:rsidRDefault="001A6777" w:rsidP="00F07D76">
      <w:pPr>
        <w:pStyle w:val="a3"/>
        <w:numPr>
          <w:ilvl w:val="0"/>
          <w:numId w:val="34"/>
        </w:numPr>
        <w:autoSpaceDE w:val="0"/>
        <w:autoSpaceDN w:val="0"/>
        <w:adjustRightInd w:val="0"/>
        <w:spacing w:after="0" w:line="264" w:lineRule="auto"/>
        <w:jc w:val="both"/>
        <w:rPr>
          <w:rFonts w:ascii="Arial" w:hAnsi="Arial" w:cs="Arial"/>
          <w:b/>
          <w:bCs/>
          <w:u w:val="single"/>
        </w:rPr>
      </w:pPr>
      <w:r w:rsidRPr="00F07D76">
        <w:rPr>
          <w:rFonts w:ascii="Arial" w:hAnsi="Arial" w:cs="Arial"/>
          <w:bCs/>
        </w:rPr>
        <w:t>Τμήμα</w:t>
      </w:r>
      <w:r w:rsidR="003E22A6" w:rsidRPr="00F07D76">
        <w:rPr>
          <w:rFonts w:ascii="Arial" w:hAnsi="Arial" w:cs="Arial"/>
          <w:bCs/>
        </w:rPr>
        <w:t xml:space="preserve"> </w:t>
      </w:r>
      <w:r w:rsidR="007B6A9E" w:rsidRPr="00F07D76">
        <w:rPr>
          <w:rFonts w:ascii="Arial" w:hAnsi="Arial" w:cs="Arial"/>
          <w:bCs/>
        </w:rPr>
        <w:t>Επιστασίας-Ιματισμού</w:t>
      </w:r>
      <w:r w:rsidRPr="00F07D76">
        <w:rPr>
          <w:rFonts w:ascii="Arial" w:hAnsi="Arial" w:cs="Arial"/>
          <w:bCs/>
        </w:rPr>
        <w:t xml:space="preserve"> </w:t>
      </w:r>
    </w:p>
    <w:sectPr w:rsidR="001A6777" w:rsidRPr="00F07D76" w:rsidSect="00213D82">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69E4" w:rsidRDefault="003A69E4" w:rsidP="005F274B">
      <w:pPr>
        <w:spacing w:after="0" w:line="240" w:lineRule="auto"/>
      </w:pPr>
      <w:r>
        <w:separator/>
      </w:r>
    </w:p>
  </w:endnote>
  <w:endnote w:type="continuationSeparator" w:id="1">
    <w:p w:rsidR="003A69E4" w:rsidRDefault="003A69E4" w:rsidP="005F27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A1"/>
    <w:family w:val="roman"/>
    <w:pitch w:val="variable"/>
    <w:sig w:usb0="00000287" w:usb1="00000000"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3862904"/>
      <w:docPartObj>
        <w:docPartGallery w:val="Page Numbers (Bottom of Page)"/>
        <w:docPartUnique/>
      </w:docPartObj>
    </w:sdtPr>
    <w:sdtEndPr>
      <w:rPr>
        <w:noProof/>
      </w:rPr>
    </w:sdtEndPr>
    <w:sdtContent>
      <w:p w:rsidR="001873B9" w:rsidRDefault="00E50E34">
        <w:pPr>
          <w:pStyle w:val="a8"/>
          <w:jc w:val="right"/>
        </w:pPr>
        <w:fldSimple w:instr=" PAGE   \* MERGEFORMAT ">
          <w:r w:rsidR="005D7B24">
            <w:rPr>
              <w:noProof/>
            </w:rPr>
            <w:t>2</w:t>
          </w:r>
        </w:fldSimple>
      </w:p>
    </w:sdtContent>
  </w:sdt>
  <w:p w:rsidR="001873B9" w:rsidRDefault="001873B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69E4" w:rsidRDefault="003A69E4" w:rsidP="005F274B">
      <w:pPr>
        <w:spacing w:after="0" w:line="240" w:lineRule="auto"/>
      </w:pPr>
      <w:r>
        <w:separator/>
      </w:r>
    </w:p>
  </w:footnote>
  <w:footnote w:type="continuationSeparator" w:id="1">
    <w:p w:rsidR="003A69E4" w:rsidRDefault="003A69E4" w:rsidP="005F27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F042874"/>
    <w:lvl w:ilvl="0">
      <w:numFmt w:val="decimal"/>
      <w:lvlText w:val="*"/>
      <w:lvlJc w:val="left"/>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A"/>
    <w:multiLevelType w:val="singleLevel"/>
    <w:tmpl w:val="AB7646E6"/>
    <w:name w:val="WW8Num13"/>
    <w:lvl w:ilvl="0">
      <w:start w:val="1"/>
      <w:numFmt w:val="decimal"/>
      <w:lvlText w:val="%1."/>
      <w:lvlJc w:val="left"/>
      <w:pPr>
        <w:tabs>
          <w:tab w:val="num" w:pos="1080"/>
        </w:tabs>
        <w:ind w:left="1080" w:hanging="360"/>
      </w:pPr>
      <w:rPr>
        <w:rFonts w:cs="Times New Roman" w:hint="default"/>
      </w:rPr>
    </w:lvl>
  </w:abstractNum>
  <w:abstractNum w:abstractNumId="3">
    <w:nsid w:val="0000000B"/>
    <w:multiLevelType w:val="singleLevel"/>
    <w:tmpl w:val="0000000B"/>
    <w:name w:val="WW8Num12"/>
    <w:lvl w:ilvl="0">
      <w:numFmt w:val="bullet"/>
      <w:lvlText w:val="•"/>
      <w:lvlJc w:val="left"/>
      <w:pPr>
        <w:tabs>
          <w:tab w:val="num" w:pos="0"/>
        </w:tabs>
        <w:ind w:left="0" w:firstLine="0"/>
      </w:pPr>
      <w:rPr>
        <w:rFonts w:ascii="Arial" w:hAnsi="Arial" w:cs="Arial"/>
        <w:color w:val="000000"/>
        <w:spacing w:val="5"/>
        <w:sz w:val="24"/>
        <w:szCs w:val="24"/>
      </w:rPr>
    </w:lvl>
  </w:abstractNum>
  <w:abstractNum w:abstractNumId="4">
    <w:nsid w:val="03783196"/>
    <w:multiLevelType w:val="hybridMultilevel"/>
    <w:tmpl w:val="66DA57BC"/>
    <w:lvl w:ilvl="0" w:tplc="8E8E4FDE">
      <w:start w:val="1"/>
      <w:numFmt w:val="decimal"/>
      <w:lvlText w:val="%1."/>
      <w:lvlJc w:val="left"/>
      <w:pPr>
        <w:ind w:left="765" w:hanging="40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9DE27C0"/>
    <w:multiLevelType w:val="hybridMultilevel"/>
    <w:tmpl w:val="F0A8FE92"/>
    <w:lvl w:ilvl="0" w:tplc="7D30FECE">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tabs>
          <w:tab w:val="num" w:pos="1364"/>
        </w:tabs>
        <w:ind w:left="1364" w:hanging="360"/>
      </w:pPr>
    </w:lvl>
    <w:lvl w:ilvl="2" w:tplc="0408001B" w:tentative="1">
      <w:start w:val="1"/>
      <w:numFmt w:val="lowerRoman"/>
      <w:lvlText w:val="%3."/>
      <w:lvlJc w:val="right"/>
      <w:pPr>
        <w:tabs>
          <w:tab w:val="num" w:pos="2084"/>
        </w:tabs>
        <w:ind w:left="2084" w:hanging="180"/>
      </w:pPr>
    </w:lvl>
    <w:lvl w:ilvl="3" w:tplc="0408000F" w:tentative="1">
      <w:start w:val="1"/>
      <w:numFmt w:val="decimal"/>
      <w:lvlText w:val="%4."/>
      <w:lvlJc w:val="left"/>
      <w:pPr>
        <w:tabs>
          <w:tab w:val="num" w:pos="2804"/>
        </w:tabs>
        <w:ind w:left="2804" w:hanging="360"/>
      </w:pPr>
    </w:lvl>
    <w:lvl w:ilvl="4" w:tplc="04080019" w:tentative="1">
      <w:start w:val="1"/>
      <w:numFmt w:val="lowerLetter"/>
      <w:lvlText w:val="%5."/>
      <w:lvlJc w:val="left"/>
      <w:pPr>
        <w:tabs>
          <w:tab w:val="num" w:pos="3524"/>
        </w:tabs>
        <w:ind w:left="3524" w:hanging="360"/>
      </w:pPr>
    </w:lvl>
    <w:lvl w:ilvl="5" w:tplc="0408001B" w:tentative="1">
      <w:start w:val="1"/>
      <w:numFmt w:val="lowerRoman"/>
      <w:lvlText w:val="%6."/>
      <w:lvlJc w:val="right"/>
      <w:pPr>
        <w:tabs>
          <w:tab w:val="num" w:pos="4244"/>
        </w:tabs>
        <w:ind w:left="4244" w:hanging="180"/>
      </w:pPr>
    </w:lvl>
    <w:lvl w:ilvl="6" w:tplc="0408000F" w:tentative="1">
      <w:start w:val="1"/>
      <w:numFmt w:val="decimal"/>
      <w:lvlText w:val="%7."/>
      <w:lvlJc w:val="left"/>
      <w:pPr>
        <w:tabs>
          <w:tab w:val="num" w:pos="4964"/>
        </w:tabs>
        <w:ind w:left="4964" w:hanging="360"/>
      </w:pPr>
    </w:lvl>
    <w:lvl w:ilvl="7" w:tplc="04080019" w:tentative="1">
      <w:start w:val="1"/>
      <w:numFmt w:val="lowerLetter"/>
      <w:lvlText w:val="%8."/>
      <w:lvlJc w:val="left"/>
      <w:pPr>
        <w:tabs>
          <w:tab w:val="num" w:pos="5684"/>
        </w:tabs>
        <w:ind w:left="5684" w:hanging="360"/>
      </w:pPr>
    </w:lvl>
    <w:lvl w:ilvl="8" w:tplc="0408001B" w:tentative="1">
      <w:start w:val="1"/>
      <w:numFmt w:val="lowerRoman"/>
      <w:lvlText w:val="%9."/>
      <w:lvlJc w:val="right"/>
      <w:pPr>
        <w:tabs>
          <w:tab w:val="num" w:pos="6404"/>
        </w:tabs>
        <w:ind w:left="6404" w:hanging="180"/>
      </w:pPr>
    </w:lvl>
  </w:abstractNum>
  <w:abstractNum w:abstractNumId="6">
    <w:nsid w:val="0DA10011"/>
    <w:multiLevelType w:val="multilevel"/>
    <w:tmpl w:val="427260E4"/>
    <w:lvl w:ilvl="0">
      <w:start w:val="4"/>
      <w:numFmt w:val="decimal"/>
      <w:lvlText w:val="2.2.%1."/>
      <w:lvlJc w:val="left"/>
      <w:rPr>
        <w:rFonts w:ascii="Arial" w:eastAsia="Arial Narrow" w:hAnsi="Arial" w:cs="Arial" w:hint="default"/>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7A7574"/>
    <w:multiLevelType w:val="hybridMultilevel"/>
    <w:tmpl w:val="8872FC72"/>
    <w:lvl w:ilvl="0" w:tplc="33AA49EE">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4C8730C"/>
    <w:multiLevelType w:val="multilevel"/>
    <w:tmpl w:val="39DAEA74"/>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el-GR" w:eastAsia="el-GR" w:bidi="el-GR"/>
      </w:rPr>
    </w:lvl>
    <w:lvl w:ilvl="1">
      <w:start w:val="1"/>
      <w:numFmt w:val="decimal"/>
      <w:lvlText w:val="%1.%2."/>
      <w:lvlJc w:val="left"/>
      <w:rPr>
        <w:rFonts w:ascii="Arial" w:eastAsia="Arial" w:hAnsi="Arial" w:cs="Arial"/>
        <w:b w:val="0"/>
        <w:bCs/>
        <w:i w:val="0"/>
        <w:iCs w:val="0"/>
        <w:smallCaps w:val="0"/>
        <w:strike w:val="0"/>
        <w:color w:val="000000"/>
        <w:spacing w:val="0"/>
        <w:w w:val="100"/>
        <w:position w:val="0"/>
        <w:sz w:val="22"/>
        <w:szCs w:val="22"/>
        <w:u w:val="none"/>
        <w:lang w:val="el-GR" w:eastAsia="el-GR" w:bidi="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A621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6EA394C"/>
    <w:multiLevelType w:val="hybridMultilevel"/>
    <w:tmpl w:val="A7F02D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A624BD1"/>
    <w:multiLevelType w:val="hybridMultilevel"/>
    <w:tmpl w:val="D896A93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2E2DD8"/>
    <w:multiLevelType w:val="hybridMultilevel"/>
    <w:tmpl w:val="03A2BB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3826A46"/>
    <w:multiLevelType w:val="multilevel"/>
    <w:tmpl w:val="040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241037CC"/>
    <w:multiLevelType w:val="hybridMultilevel"/>
    <w:tmpl w:val="84B248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C837D4"/>
    <w:multiLevelType w:val="hybridMultilevel"/>
    <w:tmpl w:val="8892E2B8"/>
    <w:lvl w:ilvl="0" w:tplc="BA828D4E">
      <w:start w:val="3"/>
      <w:numFmt w:val="bullet"/>
      <w:lvlText w:val="-"/>
      <w:lvlJc w:val="left"/>
      <w:rPr>
        <w:rFonts w:ascii="Arial" w:eastAsia="Calibr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7175766"/>
    <w:multiLevelType w:val="hybridMultilevel"/>
    <w:tmpl w:val="512C7A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EB937CE"/>
    <w:multiLevelType w:val="hybridMultilevel"/>
    <w:tmpl w:val="8B863F9A"/>
    <w:lvl w:ilvl="0" w:tplc="4E9C2FB4">
      <w:start w:val="13"/>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33877ABD"/>
    <w:multiLevelType w:val="hybridMultilevel"/>
    <w:tmpl w:val="FF006260"/>
    <w:lvl w:ilvl="0" w:tplc="FFFFFFFF">
      <w:start w:val="1"/>
      <w:numFmt w:val="bullet"/>
      <w:lvlText w:val="o"/>
      <w:lvlJc w:val="left"/>
      <w:pPr>
        <w:tabs>
          <w:tab w:val="num" w:pos="795"/>
        </w:tabs>
        <w:ind w:left="795" w:hanging="360"/>
      </w:pPr>
      <w:rPr>
        <w:rFonts w:ascii="Courier New" w:hAnsi="Courier New" w:hint="default"/>
      </w:rPr>
    </w:lvl>
    <w:lvl w:ilvl="1" w:tplc="FFFFFFFF" w:tentative="1">
      <w:start w:val="1"/>
      <w:numFmt w:val="bullet"/>
      <w:lvlText w:val="o"/>
      <w:lvlJc w:val="left"/>
      <w:pPr>
        <w:tabs>
          <w:tab w:val="num" w:pos="1515"/>
        </w:tabs>
        <w:ind w:left="1515" w:hanging="360"/>
      </w:pPr>
      <w:rPr>
        <w:rFonts w:ascii="Courier New" w:hAnsi="Courier New" w:cs="Courier New" w:hint="default"/>
      </w:rPr>
    </w:lvl>
    <w:lvl w:ilvl="2" w:tplc="FFFFFFFF" w:tentative="1">
      <w:start w:val="1"/>
      <w:numFmt w:val="bullet"/>
      <w:lvlText w:val=""/>
      <w:lvlJc w:val="left"/>
      <w:pPr>
        <w:tabs>
          <w:tab w:val="num" w:pos="2235"/>
        </w:tabs>
        <w:ind w:left="2235" w:hanging="360"/>
      </w:pPr>
      <w:rPr>
        <w:rFonts w:ascii="Wingdings" w:hAnsi="Wingdings" w:hint="default"/>
      </w:rPr>
    </w:lvl>
    <w:lvl w:ilvl="3" w:tplc="FFFFFFFF" w:tentative="1">
      <w:start w:val="1"/>
      <w:numFmt w:val="bullet"/>
      <w:lvlText w:val=""/>
      <w:lvlJc w:val="left"/>
      <w:pPr>
        <w:tabs>
          <w:tab w:val="num" w:pos="2955"/>
        </w:tabs>
        <w:ind w:left="2955" w:hanging="360"/>
      </w:pPr>
      <w:rPr>
        <w:rFonts w:ascii="Symbol" w:hAnsi="Symbol" w:hint="default"/>
      </w:rPr>
    </w:lvl>
    <w:lvl w:ilvl="4" w:tplc="FFFFFFFF" w:tentative="1">
      <w:start w:val="1"/>
      <w:numFmt w:val="bullet"/>
      <w:lvlText w:val="o"/>
      <w:lvlJc w:val="left"/>
      <w:pPr>
        <w:tabs>
          <w:tab w:val="num" w:pos="3675"/>
        </w:tabs>
        <w:ind w:left="3675" w:hanging="360"/>
      </w:pPr>
      <w:rPr>
        <w:rFonts w:ascii="Courier New" w:hAnsi="Courier New" w:cs="Courier New" w:hint="default"/>
      </w:rPr>
    </w:lvl>
    <w:lvl w:ilvl="5" w:tplc="FFFFFFFF" w:tentative="1">
      <w:start w:val="1"/>
      <w:numFmt w:val="bullet"/>
      <w:lvlText w:val=""/>
      <w:lvlJc w:val="left"/>
      <w:pPr>
        <w:tabs>
          <w:tab w:val="num" w:pos="4395"/>
        </w:tabs>
        <w:ind w:left="4395" w:hanging="360"/>
      </w:pPr>
      <w:rPr>
        <w:rFonts w:ascii="Wingdings" w:hAnsi="Wingdings" w:hint="default"/>
      </w:rPr>
    </w:lvl>
    <w:lvl w:ilvl="6" w:tplc="FFFFFFFF" w:tentative="1">
      <w:start w:val="1"/>
      <w:numFmt w:val="bullet"/>
      <w:lvlText w:val=""/>
      <w:lvlJc w:val="left"/>
      <w:pPr>
        <w:tabs>
          <w:tab w:val="num" w:pos="5115"/>
        </w:tabs>
        <w:ind w:left="5115" w:hanging="360"/>
      </w:pPr>
      <w:rPr>
        <w:rFonts w:ascii="Symbol" w:hAnsi="Symbol" w:hint="default"/>
      </w:rPr>
    </w:lvl>
    <w:lvl w:ilvl="7" w:tplc="FFFFFFFF" w:tentative="1">
      <w:start w:val="1"/>
      <w:numFmt w:val="bullet"/>
      <w:lvlText w:val="o"/>
      <w:lvlJc w:val="left"/>
      <w:pPr>
        <w:tabs>
          <w:tab w:val="num" w:pos="5835"/>
        </w:tabs>
        <w:ind w:left="5835" w:hanging="360"/>
      </w:pPr>
      <w:rPr>
        <w:rFonts w:ascii="Courier New" w:hAnsi="Courier New" w:cs="Courier New" w:hint="default"/>
      </w:rPr>
    </w:lvl>
    <w:lvl w:ilvl="8" w:tplc="FFFFFFFF" w:tentative="1">
      <w:start w:val="1"/>
      <w:numFmt w:val="bullet"/>
      <w:lvlText w:val=""/>
      <w:lvlJc w:val="left"/>
      <w:pPr>
        <w:tabs>
          <w:tab w:val="num" w:pos="6555"/>
        </w:tabs>
        <w:ind w:left="6555" w:hanging="360"/>
      </w:pPr>
      <w:rPr>
        <w:rFonts w:ascii="Wingdings" w:hAnsi="Wingdings" w:hint="default"/>
      </w:rPr>
    </w:lvl>
  </w:abstractNum>
  <w:abstractNum w:abstractNumId="19">
    <w:nsid w:val="36F75FEB"/>
    <w:multiLevelType w:val="hybridMultilevel"/>
    <w:tmpl w:val="0178B214"/>
    <w:lvl w:ilvl="0" w:tplc="0408000F">
      <w:start w:val="1"/>
      <w:numFmt w:val="bullet"/>
      <w:lvlText w:val=""/>
      <w:lvlJc w:val="left"/>
      <w:pPr>
        <w:ind w:left="720" w:hanging="360"/>
      </w:pPr>
      <w:rPr>
        <w:rFonts w:ascii="Wingdings" w:hAnsi="Wingdings"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78A63A7"/>
    <w:multiLevelType w:val="hybridMultilevel"/>
    <w:tmpl w:val="669A86B8"/>
    <w:lvl w:ilvl="0" w:tplc="441A269A">
      <w:start w:val="1"/>
      <w:numFmt w:val="bullet"/>
      <w:lvlText w:val="o"/>
      <w:lvlJc w:val="left"/>
      <w:pPr>
        <w:tabs>
          <w:tab w:val="num" w:pos="720"/>
        </w:tabs>
        <w:ind w:left="720" w:hanging="36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3A3701F9"/>
    <w:multiLevelType w:val="hybridMultilevel"/>
    <w:tmpl w:val="E0B627CC"/>
    <w:lvl w:ilvl="0" w:tplc="310E583A">
      <w:numFmt w:val="bullet"/>
      <w:lvlText w:val="-"/>
      <w:lvlJc w:val="left"/>
      <w:pPr>
        <w:ind w:left="284" w:hanging="284"/>
      </w:pPr>
      <w:rPr>
        <w:rFonts w:ascii="Verdana" w:eastAsia="Verdana" w:hAnsi="Verdana" w:cs="Verdana" w:hint="default"/>
        <w:spacing w:val="-2"/>
        <w:w w:val="100"/>
        <w:sz w:val="22"/>
        <w:szCs w:val="22"/>
        <w:lang w:val="el-GR" w:eastAsia="en-US" w:bidi="ar-SA"/>
      </w:rPr>
    </w:lvl>
    <w:lvl w:ilvl="1" w:tplc="310E583A">
      <w:numFmt w:val="bullet"/>
      <w:lvlText w:val="-"/>
      <w:lvlJc w:val="left"/>
      <w:pPr>
        <w:ind w:left="721" w:hanging="360"/>
      </w:pPr>
      <w:rPr>
        <w:rFonts w:ascii="Verdana" w:eastAsia="Verdana" w:hAnsi="Verdana" w:cs="Verdana" w:hint="default"/>
        <w:w w:val="100"/>
        <w:sz w:val="22"/>
        <w:szCs w:val="22"/>
        <w:lang w:val="el-GR" w:eastAsia="en-US" w:bidi="ar-SA"/>
      </w:rPr>
    </w:lvl>
    <w:lvl w:ilvl="2" w:tplc="FE662F82">
      <w:numFmt w:val="bullet"/>
      <w:lvlText w:val="•"/>
      <w:lvlJc w:val="left"/>
      <w:pPr>
        <w:ind w:left="1639" w:hanging="360"/>
      </w:pPr>
      <w:rPr>
        <w:lang w:val="el-GR" w:eastAsia="en-US" w:bidi="ar-SA"/>
      </w:rPr>
    </w:lvl>
    <w:lvl w:ilvl="3" w:tplc="0118670A">
      <w:numFmt w:val="bullet"/>
      <w:lvlText w:val="•"/>
      <w:lvlJc w:val="left"/>
      <w:pPr>
        <w:ind w:left="2555" w:hanging="360"/>
      </w:pPr>
      <w:rPr>
        <w:lang w:val="el-GR" w:eastAsia="en-US" w:bidi="ar-SA"/>
      </w:rPr>
    </w:lvl>
    <w:lvl w:ilvl="4" w:tplc="4642A2DE">
      <w:numFmt w:val="bullet"/>
      <w:lvlText w:val="•"/>
      <w:lvlJc w:val="left"/>
      <w:pPr>
        <w:ind w:left="3470" w:hanging="360"/>
      </w:pPr>
      <w:rPr>
        <w:lang w:val="el-GR" w:eastAsia="en-US" w:bidi="ar-SA"/>
      </w:rPr>
    </w:lvl>
    <w:lvl w:ilvl="5" w:tplc="95EC1FF4">
      <w:numFmt w:val="bullet"/>
      <w:lvlText w:val="•"/>
      <w:lvlJc w:val="left"/>
      <w:pPr>
        <w:ind w:left="4386" w:hanging="360"/>
      </w:pPr>
      <w:rPr>
        <w:lang w:val="el-GR" w:eastAsia="en-US" w:bidi="ar-SA"/>
      </w:rPr>
    </w:lvl>
    <w:lvl w:ilvl="6" w:tplc="31169A58">
      <w:numFmt w:val="bullet"/>
      <w:lvlText w:val="•"/>
      <w:lvlJc w:val="left"/>
      <w:pPr>
        <w:ind w:left="5301" w:hanging="360"/>
      </w:pPr>
      <w:rPr>
        <w:lang w:val="el-GR" w:eastAsia="en-US" w:bidi="ar-SA"/>
      </w:rPr>
    </w:lvl>
    <w:lvl w:ilvl="7" w:tplc="BC6066F8">
      <w:numFmt w:val="bullet"/>
      <w:lvlText w:val="•"/>
      <w:lvlJc w:val="left"/>
      <w:pPr>
        <w:ind w:left="6217" w:hanging="360"/>
      </w:pPr>
      <w:rPr>
        <w:lang w:val="el-GR" w:eastAsia="en-US" w:bidi="ar-SA"/>
      </w:rPr>
    </w:lvl>
    <w:lvl w:ilvl="8" w:tplc="B2109C38">
      <w:numFmt w:val="bullet"/>
      <w:lvlText w:val="•"/>
      <w:lvlJc w:val="left"/>
      <w:pPr>
        <w:ind w:left="7132" w:hanging="360"/>
      </w:pPr>
      <w:rPr>
        <w:lang w:val="el-GR" w:eastAsia="en-US" w:bidi="ar-SA"/>
      </w:rPr>
    </w:lvl>
  </w:abstractNum>
  <w:abstractNum w:abstractNumId="22">
    <w:nsid w:val="3C2E7441"/>
    <w:multiLevelType w:val="hybridMultilevel"/>
    <w:tmpl w:val="6AD4CB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D6D469D"/>
    <w:multiLevelType w:val="hybridMultilevel"/>
    <w:tmpl w:val="69DE016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4">
    <w:nsid w:val="455764D1"/>
    <w:multiLevelType w:val="hybridMultilevel"/>
    <w:tmpl w:val="C3B6C1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C4538E0"/>
    <w:multiLevelType w:val="hybridMultilevel"/>
    <w:tmpl w:val="58C04F94"/>
    <w:lvl w:ilvl="0" w:tplc="441A269A">
      <w:start w:val="1"/>
      <w:numFmt w:val="bullet"/>
      <w:lvlText w:val="o"/>
      <w:lvlJc w:val="left"/>
      <w:pPr>
        <w:tabs>
          <w:tab w:val="num" w:pos="720"/>
        </w:tabs>
        <w:ind w:left="720" w:hanging="36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51225073"/>
    <w:multiLevelType w:val="hybridMultilevel"/>
    <w:tmpl w:val="1E645F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7701B9C"/>
    <w:multiLevelType w:val="hybridMultilevel"/>
    <w:tmpl w:val="EB9C4690"/>
    <w:lvl w:ilvl="0" w:tplc="6B9E1E14">
      <w:start w:val="1"/>
      <w:numFmt w:val="decimal"/>
      <w:lvlText w:val="%1."/>
      <w:lvlJc w:val="left"/>
      <w:pPr>
        <w:ind w:left="2138" w:hanging="360"/>
      </w:pPr>
      <w:rPr>
        <w:rFonts w:hint="default"/>
        <w:b w:val="0"/>
        <w:sz w:val="20"/>
        <w:szCs w:val="20"/>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8">
    <w:nsid w:val="5B9B0550"/>
    <w:multiLevelType w:val="hybridMultilevel"/>
    <w:tmpl w:val="48CE99CE"/>
    <w:lvl w:ilvl="0" w:tplc="E22A1D22">
      <w:start w:val="1"/>
      <w:numFmt w:val="decimal"/>
      <w:lvlText w:val="%1."/>
      <w:lvlJc w:val="left"/>
      <w:pPr>
        <w:ind w:left="428" w:hanging="428"/>
      </w:pPr>
      <w:rPr>
        <w:rFonts w:ascii="Arial" w:eastAsia="Tahoma" w:hAnsi="Arial" w:cs="Arial" w:hint="default"/>
        <w:b/>
        <w:bCs/>
        <w:w w:val="99"/>
        <w:sz w:val="22"/>
        <w:szCs w:val="22"/>
        <w:lang w:val="el-GR" w:eastAsia="en-US" w:bidi="ar-SA"/>
      </w:rPr>
    </w:lvl>
    <w:lvl w:ilvl="1" w:tplc="23223F0A">
      <w:numFmt w:val="bullet"/>
      <w:lvlText w:val=""/>
      <w:lvlJc w:val="left"/>
      <w:pPr>
        <w:ind w:left="1133" w:hanging="356"/>
      </w:pPr>
      <w:rPr>
        <w:rFonts w:ascii="Symbol" w:eastAsia="Symbol" w:hAnsi="Symbol" w:cs="Symbol" w:hint="default"/>
        <w:w w:val="99"/>
        <w:sz w:val="18"/>
        <w:szCs w:val="18"/>
        <w:lang w:val="el-GR" w:eastAsia="en-US" w:bidi="ar-SA"/>
      </w:rPr>
    </w:lvl>
    <w:lvl w:ilvl="2" w:tplc="DAE4146E">
      <w:numFmt w:val="bullet"/>
      <w:lvlText w:val="•"/>
      <w:lvlJc w:val="left"/>
      <w:pPr>
        <w:ind w:left="2137" w:hanging="356"/>
      </w:pPr>
      <w:rPr>
        <w:lang w:val="el-GR" w:eastAsia="en-US" w:bidi="ar-SA"/>
      </w:rPr>
    </w:lvl>
    <w:lvl w:ilvl="3" w:tplc="4094C770">
      <w:numFmt w:val="bullet"/>
      <w:lvlText w:val="•"/>
      <w:lvlJc w:val="left"/>
      <w:pPr>
        <w:ind w:left="3146" w:hanging="356"/>
      </w:pPr>
      <w:rPr>
        <w:lang w:val="el-GR" w:eastAsia="en-US" w:bidi="ar-SA"/>
      </w:rPr>
    </w:lvl>
    <w:lvl w:ilvl="4" w:tplc="D1844940">
      <w:numFmt w:val="bullet"/>
      <w:lvlText w:val="•"/>
      <w:lvlJc w:val="left"/>
      <w:pPr>
        <w:ind w:left="4155" w:hanging="356"/>
      </w:pPr>
      <w:rPr>
        <w:lang w:val="el-GR" w:eastAsia="en-US" w:bidi="ar-SA"/>
      </w:rPr>
    </w:lvl>
    <w:lvl w:ilvl="5" w:tplc="A126CF84">
      <w:numFmt w:val="bullet"/>
      <w:lvlText w:val="•"/>
      <w:lvlJc w:val="left"/>
      <w:pPr>
        <w:ind w:left="5164" w:hanging="356"/>
      </w:pPr>
      <w:rPr>
        <w:lang w:val="el-GR" w:eastAsia="en-US" w:bidi="ar-SA"/>
      </w:rPr>
    </w:lvl>
    <w:lvl w:ilvl="6" w:tplc="7068BF6E">
      <w:numFmt w:val="bullet"/>
      <w:lvlText w:val="•"/>
      <w:lvlJc w:val="left"/>
      <w:pPr>
        <w:ind w:left="6173" w:hanging="356"/>
      </w:pPr>
      <w:rPr>
        <w:lang w:val="el-GR" w:eastAsia="en-US" w:bidi="ar-SA"/>
      </w:rPr>
    </w:lvl>
    <w:lvl w:ilvl="7" w:tplc="9B1AB890">
      <w:numFmt w:val="bullet"/>
      <w:lvlText w:val="•"/>
      <w:lvlJc w:val="left"/>
      <w:pPr>
        <w:ind w:left="7182" w:hanging="356"/>
      </w:pPr>
      <w:rPr>
        <w:lang w:val="el-GR" w:eastAsia="en-US" w:bidi="ar-SA"/>
      </w:rPr>
    </w:lvl>
    <w:lvl w:ilvl="8" w:tplc="1220AD24">
      <w:numFmt w:val="bullet"/>
      <w:lvlText w:val="•"/>
      <w:lvlJc w:val="left"/>
      <w:pPr>
        <w:ind w:left="8191" w:hanging="356"/>
      </w:pPr>
      <w:rPr>
        <w:lang w:val="el-GR" w:eastAsia="en-US" w:bidi="ar-SA"/>
      </w:rPr>
    </w:lvl>
  </w:abstractNum>
  <w:abstractNum w:abstractNumId="29">
    <w:nsid w:val="5F3669BA"/>
    <w:multiLevelType w:val="multilevel"/>
    <w:tmpl w:val="F70E56B0"/>
    <w:lvl w:ilvl="0">
      <w:start w:val="4"/>
      <w:numFmt w:val="decimal"/>
      <w:lvlText w:val="1.2.%1."/>
      <w:lvlJc w:val="left"/>
      <w:rPr>
        <w:rFonts w:ascii="Arial" w:eastAsia="Arial" w:hAnsi="Arial" w:cs="Arial"/>
        <w:b w:val="0"/>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391203"/>
    <w:multiLevelType w:val="hybridMultilevel"/>
    <w:tmpl w:val="4B960C6A"/>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1">
    <w:nsid w:val="684610B3"/>
    <w:multiLevelType w:val="multilevel"/>
    <w:tmpl w:val="1AF69B82"/>
    <w:lvl w:ilvl="0">
      <w:start w:val="1"/>
      <w:numFmt w:val="decimal"/>
      <w:lvlText w:val="1.2.%1."/>
      <w:lvlJc w:val="left"/>
      <w:rPr>
        <w:rFonts w:ascii="Arial" w:eastAsia="Arial" w:hAnsi="Arial" w:cs="Arial"/>
        <w:b w:val="0"/>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765876"/>
    <w:multiLevelType w:val="hybridMultilevel"/>
    <w:tmpl w:val="0500368C"/>
    <w:lvl w:ilvl="0" w:tplc="0409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3">
    <w:nsid w:val="6C8D2865"/>
    <w:multiLevelType w:val="hybridMultilevel"/>
    <w:tmpl w:val="A7F02D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E7550E1"/>
    <w:multiLevelType w:val="hybridMultilevel"/>
    <w:tmpl w:val="CB005ED6"/>
    <w:lvl w:ilvl="0" w:tplc="04080009">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nsid w:val="6F794EA5"/>
    <w:multiLevelType w:val="hybridMultilevel"/>
    <w:tmpl w:val="D96C7C4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6">
    <w:nsid w:val="72224498"/>
    <w:multiLevelType w:val="hybridMultilevel"/>
    <w:tmpl w:val="59A80008"/>
    <w:lvl w:ilvl="0" w:tplc="2BDAC312">
      <w:start w:val="1"/>
      <w:numFmt w:val="decimal"/>
      <w:lvlText w:val="%1."/>
      <w:lvlJc w:val="left"/>
      <w:pPr>
        <w:ind w:left="1146" w:hanging="360"/>
      </w:pPr>
    </w:lvl>
    <w:lvl w:ilvl="1" w:tplc="03CE521A" w:tentative="1">
      <w:start w:val="1"/>
      <w:numFmt w:val="lowerLetter"/>
      <w:lvlText w:val="%2."/>
      <w:lvlJc w:val="left"/>
      <w:pPr>
        <w:ind w:left="1866" w:hanging="360"/>
      </w:pPr>
    </w:lvl>
    <w:lvl w:ilvl="2" w:tplc="114A9808" w:tentative="1">
      <w:start w:val="1"/>
      <w:numFmt w:val="lowerRoman"/>
      <w:lvlText w:val="%3."/>
      <w:lvlJc w:val="right"/>
      <w:pPr>
        <w:ind w:left="2586" w:hanging="180"/>
      </w:pPr>
    </w:lvl>
    <w:lvl w:ilvl="3" w:tplc="F1DC1A3A" w:tentative="1">
      <w:start w:val="1"/>
      <w:numFmt w:val="decimal"/>
      <w:lvlText w:val="%4."/>
      <w:lvlJc w:val="left"/>
      <w:pPr>
        <w:ind w:left="3306" w:hanging="360"/>
      </w:pPr>
    </w:lvl>
    <w:lvl w:ilvl="4" w:tplc="9DE040BC" w:tentative="1">
      <w:start w:val="1"/>
      <w:numFmt w:val="lowerLetter"/>
      <w:lvlText w:val="%5."/>
      <w:lvlJc w:val="left"/>
      <w:pPr>
        <w:ind w:left="4026" w:hanging="360"/>
      </w:pPr>
    </w:lvl>
    <w:lvl w:ilvl="5" w:tplc="FD462BBE" w:tentative="1">
      <w:start w:val="1"/>
      <w:numFmt w:val="lowerRoman"/>
      <w:lvlText w:val="%6."/>
      <w:lvlJc w:val="right"/>
      <w:pPr>
        <w:ind w:left="4746" w:hanging="180"/>
      </w:pPr>
    </w:lvl>
    <w:lvl w:ilvl="6" w:tplc="90627152" w:tentative="1">
      <w:start w:val="1"/>
      <w:numFmt w:val="decimal"/>
      <w:lvlText w:val="%7."/>
      <w:lvlJc w:val="left"/>
      <w:pPr>
        <w:ind w:left="5466" w:hanging="360"/>
      </w:pPr>
    </w:lvl>
    <w:lvl w:ilvl="7" w:tplc="E1B0B3B2" w:tentative="1">
      <w:start w:val="1"/>
      <w:numFmt w:val="lowerLetter"/>
      <w:lvlText w:val="%8."/>
      <w:lvlJc w:val="left"/>
      <w:pPr>
        <w:ind w:left="6186" w:hanging="360"/>
      </w:pPr>
    </w:lvl>
    <w:lvl w:ilvl="8" w:tplc="4888001A" w:tentative="1">
      <w:start w:val="1"/>
      <w:numFmt w:val="lowerRoman"/>
      <w:lvlText w:val="%9."/>
      <w:lvlJc w:val="right"/>
      <w:pPr>
        <w:ind w:left="6906" w:hanging="180"/>
      </w:pPr>
    </w:lvl>
  </w:abstractNum>
  <w:abstractNum w:abstractNumId="37">
    <w:nsid w:val="72E51246"/>
    <w:multiLevelType w:val="hybridMultilevel"/>
    <w:tmpl w:val="B0DC63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8A23C4A"/>
    <w:multiLevelType w:val="hybridMultilevel"/>
    <w:tmpl w:val="638441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A7C49EE"/>
    <w:multiLevelType w:val="hybridMultilevel"/>
    <w:tmpl w:val="B0DC63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B0E2BFA"/>
    <w:multiLevelType w:val="hybridMultilevel"/>
    <w:tmpl w:val="036A3DF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D4C18E7"/>
    <w:multiLevelType w:val="hybridMultilevel"/>
    <w:tmpl w:val="282C7D4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19"/>
  </w:num>
  <w:num w:numId="3">
    <w:abstractNumId w:val="36"/>
  </w:num>
  <w:num w:numId="4">
    <w:abstractNumId w:val="27"/>
  </w:num>
  <w:num w:numId="5">
    <w:abstractNumId w:val="37"/>
  </w:num>
  <w:num w:numId="6">
    <w:abstractNumId w:val="34"/>
  </w:num>
  <w:num w:numId="7">
    <w:abstractNumId w:val="39"/>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lvlOverride w:ilvl="2"/>
    <w:lvlOverride w:ilvl="3"/>
    <w:lvlOverride w:ilvl="4"/>
    <w:lvlOverride w:ilvl="5"/>
    <w:lvlOverride w:ilvl="6"/>
    <w:lvlOverride w:ilvl="7"/>
    <w:lvlOverride w:ilvl="8"/>
  </w:num>
  <w:num w:numId="1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0"/>
  </w:num>
  <w:num w:numId="13">
    <w:abstractNumId w:val="11"/>
  </w:num>
  <w:num w:numId="14">
    <w:abstractNumId w:val="28"/>
  </w:num>
  <w:num w:numId="15">
    <w:abstractNumId w:val="30"/>
  </w:num>
  <w:num w:numId="16">
    <w:abstractNumId w:val="17"/>
  </w:num>
  <w:num w:numId="17">
    <w:abstractNumId w:val="32"/>
  </w:num>
  <w:num w:numId="18">
    <w:abstractNumId w:val="23"/>
  </w:num>
  <w:num w:numId="19">
    <w:abstractNumId w:val="7"/>
  </w:num>
  <w:num w:numId="20">
    <w:abstractNumId w:val="26"/>
  </w:num>
  <w:num w:numId="21">
    <w:abstractNumId w:val="38"/>
  </w:num>
  <w:num w:numId="22">
    <w:abstractNumId w:val="3"/>
  </w:num>
  <w:num w:numId="23">
    <w:abstractNumId w:val="2"/>
  </w:num>
  <w:num w:numId="24">
    <w:abstractNumId w:val="25"/>
  </w:num>
  <w:num w:numId="25">
    <w:abstractNumId w:val="18"/>
  </w:num>
  <w:num w:numId="26">
    <w:abstractNumId w:val="20"/>
  </w:num>
  <w:num w:numId="27">
    <w:abstractNumId w:val="8"/>
  </w:num>
  <w:num w:numId="28">
    <w:abstractNumId w:val="31"/>
  </w:num>
  <w:num w:numId="29">
    <w:abstractNumId w:val="29"/>
  </w:num>
  <w:num w:numId="30">
    <w:abstractNumId w:val="6"/>
  </w:num>
  <w:num w:numId="31">
    <w:abstractNumId w:val="41"/>
  </w:num>
  <w:num w:numId="32">
    <w:abstractNumId w:val="9"/>
  </w:num>
  <w:num w:numId="33">
    <w:abstractNumId w:val="14"/>
  </w:num>
  <w:num w:numId="34">
    <w:abstractNumId w:val="21"/>
  </w:num>
  <w:num w:numId="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6">
    <w:abstractNumId w:val="5"/>
  </w:num>
  <w:num w:numId="37">
    <w:abstractNumId w:val="33"/>
  </w:num>
  <w:num w:numId="38">
    <w:abstractNumId w:val="15"/>
  </w:num>
  <w:num w:numId="39">
    <w:abstractNumId w:val="16"/>
  </w:num>
  <w:num w:numId="40">
    <w:abstractNumId w:val="12"/>
  </w:num>
  <w:num w:numId="41">
    <w:abstractNumId w:val="22"/>
  </w:num>
  <w:num w:numId="42">
    <w:abstractNumId w:val="10"/>
  </w:num>
  <w:num w:numId="43">
    <w:abstractNumId w:val="13"/>
  </w:num>
  <w:num w:numId="4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61924"/>
    <w:rsid w:val="00000734"/>
    <w:rsid w:val="00000B4E"/>
    <w:rsid w:val="00000DDE"/>
    <w:rsid w:val="000023C2"/>
    <w:rsid w:val="00003237"/>
    <w:rsid w:val="0000372E"/>
    <w:rsid w:val="000053AA"/>
    <w:rsid w:val="0000592B"/>
    <w:rsid w:val="00007C13"/>
    <w:rsid w:val="00007F1B"/>
    <w:rsid w:val="00010241"/>
    <w:rsid w:val="000126D2"/>
    <w:rsid w:val="0001492C"/>
    <w:rsid w:val="00014A4B"/>
    <w:rsid w:val="000156FF"/>
    <w:rsid w:val="000165FB"/>
    <w:rsid w:val="000174AD"/>
    <w:rsid w:val="00017B12"/>
    <w:rsid w:val="00020F27"/>
    <w:rsid w:val="00021445"/>
    <w:rsid w:val="00021837"/>
    <w:rsid w:val="00022AE7"/>
    <w:rsid w:val="00023B89"/>
    <w:rsid w:val="000247A3"/>
    <w:rsid w:val="000251B8"/>
    <w:rsid w:val="00025B68"/>
    <w:rsid w:val="00026202"/>
    <w:rsid w:val="0002771D"/>
    <w:rsid w:val="00030C58"/>
    <w:rsid w:val="00031688"/>
    <w:rsid w:val="00032590"/>
    <w:rsid w:val="00032AD0"/>
    <w:rsid w:val="00033147"/>
    <w:rsid w:val="00037151"/>
    <w:rsid w:val="0004075F"/>
    <w:rsid w:val="0004092C"/>
    <w:rsid w:val="00040971"/>
    <w:rsid w:val="00041415"/>
    <w:rsid w:val="000417E3"/>
    <w:rsid w:val="000428C4"/>
    <w:rsid w:val="000439D6"/>
    <w:rsid w:val="00043C90"/>
    <w:rsid w:val="000470C2"/>
    <w:rsid w:val="00047619"/>
    <w:rsid w:val="00047753"/>
    <w:rsid w:val="00050C2B"/>
    <w:rsid w:val="00051952"/>
    <w:rsid w:val="00052959"/>
    <w:rsid w:val="00052C77"/>
    <w:rsid w:val="000544CC"/>
    <w:rsid w:val="00054D08"/>
    <w:rsid w:val="000557EA"/>
    <w:rsid w:val="00055910"/>
    <w:rsid w:val="00056CE4"/>
    <w:rsid w:val="0005742A"/>
    <w:rsid w:val="00057F39"/>
    <w:rsid w:val="00060EAE"/>
    <w:rsid w:val="00061300"/>
    <w:rsid w:val="000623C0"/>
    <w:rsid w:val="00062A8E"/>
    <w:rsid w:val="00062C8A"/>
    <w:rsid w:val="0006531C"/>
    <w:rsid w:val="000661D6"/>
    <w:rsid w:val="00067675"/>
    <w:rsid w:val="000715AB"/>
    <w:rsid w:val="00072D85"/>
    <w:rsid w:val="00073397"/>
    <w:rsid w:val="000733BB"/>
    <w:rsid w:val="000738CF"/>
    <w:rsid w:val="00073F6F"/>
    <w:rsid w:val="00074509"/>
    <w:rsid w:val="0007659F"/>
    <w:rsid w:val="00082254"/>
    <w:rsid w:val="0008395B"/>
    <w:rsid w:val="000840C8"/>
    <w:rsid w:val="00084D2D"/>
    <w:rsid w:val="0008550B"/>
    <w:rsid w:val="000860A3"/>
    <w:rsid w:val="00086F0F"/>
    <w:rsid w:val="00087A7A"/>
    <w:rsid w:val="00092A8A"/>
    <w:rsid w:val="00093A22"/>
    <w:rsid w:val="00094707"/>
    <w:rsid w:val="00096A19"/>
    <w:rsid w:val="00096C8F"/>
    <w:rsid w:val="00096FE2"/>
    <w:rsid w:val="00097DD0"/>
    <w:rsid w:val="000A11C1"/>
    <w:rsid w:val="000A258F"/>
    <w:rsid w:val="000A44BA"/>
    <w:rsid w:val="000A6171"/>
    <w:rsid w:val="000A739D"/>
    <w:rsid w:val="000A7966"/>
    <w:rsid w:val="000B03B0"/>
    <w:rsid w:val="000B0424"/>
    <w:rsid w:val="000B04AA"/>
    <w:rsid w:val="000B073D"/>
    <w:rsid w:val="000B12D2"/>
    <w:rsid w:val="000B1C90"/>
    <w:rsid w:val="000B2583"/>
    <w:rsid w:val="000B37BC"/>
    <w:rsid w:val="000B46AC"/>
    <w:rsid w:val="000B6C62"/>
    <w:rsid w:val="000B6F13"/>
    <w:rsid w:val="000C0408"/>
    <w:rsid w:val="000C09CA"/>
    <w:rsid w:val="000C0C0D"/>
    <w:rsid w:val="000C14BD"/>
    <w:rsid w:val="000C5516"/>
    <w:rsid w:val="000C5ED4"/>
    <w:rsid w:val="000C610C"/>
    <w:rsid w:val="000C686C"/>
    <w:rsid w:val="000C6EA6"/>
    <w:rsid w:val="000C7294"/>
    <w:rsid w:val="000D0733"/>
    <w:rsid w:val="000D204B"/>
    <w:rsid w:val="000D4A2A"/>
    <w:rsid w:val="000D4A64"/>
    <w:rsid w:val="000D54EB"/>
    <w:rsid w:val="000D5A8F"/>
    <w:rsid w:val="000E05D8"/>
    <w:rsid w:val="000E267D"/>
    <w:rsid w:val="000E360D"/>
    <w:rsid w:val="000E3B26"/>
    <w:rsid w:val="000E3FDD"/>
    <w:rsid w:val="000E4E20"/>
    <w:rsid w:val="000E530F"/>
    <w:rsid w:val="000E5A04"/>
    <w:rsid w:val="000E6CBD"/>
    <w:rsid w:val="000E6FEA"/>
    <w:rsid w:val="000E74E6"/>
    <w:rsid w:val="000E7ABD"/>
    <w:rsid w:val="000F0BCD"/>
    <w:rsid w:val="000F1070"/>
    <w:rsid w:val="000F10BF"/>
    <w:rsid w:val="000F368A"/>
    <w:rsid w:val="000F3C88"/>
    <w:rsid w:val="000F3F50"/>
    <w:rsid w:val="000F52CF"/>
    <w:rsid w:val="000F531E"/>
    <w:rsid w:val="000F576B"/>
    <w:rsid w:val="000F5D0E"/>
    <w:rsid w:val="000F67B3"/>
    <w:rsid w:val="000F6B43"/>
    <w:rsid w:val="0010033F"/>
    <w:rsid w:val="00101069"/>
    <w:rsid w:val="00101497"/>
    <w:rsid w:val="00101550"/>
    <w:rsid w:val="0010164B"/>
    <w:rsid w:val="001021F2"/>
    <w:rsid w:val="00102506"/>
    <w:rsid w:val="00102732"/>
    <w:rsid w:val="0010276E"/>
    <w:rsid w:val="00102982"/>
    <w:rsid w:val="00102FAE"/>
    <w:rsid w:val="0010305D"/>
    <w:rsid w:val="0010309F"/>
    <w:rsid w:val="00103AF9"/>
    <w:rsid w:val="00103DC4"/>
    <w:rsid w:val="00105599"/>
    <w:rsid w:val="001063E7"/>
    <w:rsid w:val="0010700B"/>
    <w:rsid w:val="00110816"/>
    <w:rsid w:val="00111BF0"/>
    <w:rsid w:val="00111F7D"/>
    <w:rsid w:val="001139F0"/>
    <w:rsid w:val="00114721"/>
    <w:rsid w:val="0011484D"/>
    <w:rsid w:val="0011493F"/>
    <w:rsid w:val="00115699"/>
    <w:rsid w:val="00115780"/>
    <w:rsid w:val="00116138"/>
    <w:rsid w:val="001166FE"/>
    <w:rsid w:val="00120A67"/>
    <w:rsid w:val="0012212C"/>
    <w:rsid w:val="00123018"/>
    <w:rsid w:val="0012392B"/>
    <w:rsid w:val="001251F5"/>
    <w:rsid w:val="001259F5"/>
    <w:rsid w:val="001269FE"/>
    <w:rsid w:val="00127475"/>
    <w:rsid w:val="0012773A"/>
    <w:rsid w:val="00130225"/>
    <w:rsid w:val="00131134"/>
    <w:rsid w:val="00131493"/>
    <w:rsid w:val="001316F6"/>
    <w:rsid w:val="001319B9"/>
    <w:rsid w:val="00134724"/>
    <w:rsid w:val="00134F28"/>
    <w:rsid w:val="00135CBE"/>
    <w:rsid w:val="00135E19"/>
    <w:rsid w:val="0013646E"/>
    <w:rsid w:val="001405AB"/>
    <w:rsid w:val="00142AF6"/>
    <w:rsid w:val="0014326D"/>
    <w:rsid w:val="001437E1"/>
    <w:rsid w:val="00143863"/>
    <w:rsid w:val="00144C5D"/>
    <w:rsid w:val="00145DF8"/>
    <w:rsid w:val="00147912"/>
    <w:rsid w:val="00153B26"/>
    <w:rsid w:val="00153BC0"/>
    <w:rsid w:val="00153DCE"/>
    <w:rsid w:val="00153F1D"/>
    <w:rsid w:val="00154C0C"/>
    <w:rsid w:val="00154F6B"/>
    <w:rsid w:val="001558C2"/>
    <w:rsid w:val="0015667D"/>
    <w:rsid w:val="00157120"/>
    <w:rsid w:val="001572B1"/>
    <w:rsid w:val="001573EC"/>
    <w:rsid w:val="001605AA"/>
    <w:rsid w:val="00163419"/>
    <w:rsid w:val="00163700"/>
    <w:rsid w:val="001637FB"/>
    <w:rsid w:val="001655C8"/>
    <w:rsid w:val="00165D9B"/>
    <w:rsid w:val="00170050"/>
    <w:rsid w:val="00170F93"/>
    <w:rsid w:val="00171432"/>
    <w:rsid w:val="00172603"/>
    <w:rsid w:val="0017349F"/>
    <w:rsid w:val="001757A1"/>
    <w:rsid w:val="00176339"/>
    <w:rsid w:val="00176DC4"/>
    <w:rsid w:val="001771CA"/>
    <w:rsid w:val="00177626"/>
    <w:rsid w:val="00177F64"/>
    <w:rsid w:val="001806BE"/>
    <w:rsid w:val="001827DC"/>
    <w:rsid w:val="00182C08"/>
    <w:rsid w:val="00183799"/>
    <w:rsid w:val="0018445D"/>
    <w:rsid w:val="00185C32"/>
    <w:rsid w:val="0018684E"/>
    <w:rsid w:val="001873B9"/>
    <w:rsid w:val="00187CF9"/>
    <w:rsid w:val="00190132"/>
    <w:rsid w:val="001905A0"/>
    <w:rsid w:val="00192457"/>
    <w:rsid w:val="00193A9A"/>
    <w:rsid w:val="00193BB0"/>
    <w:rsid w:val="00193C49"/>
    <w:rsid w:val="00194E6F"/>
    <w:rsid w:val="00195571"/>
    <w:rsid w:val="00195A3B"/>
    <w:rsid w:val="0019633B"/>
    <w:rsid w:val="00196496"/>
    <w:rsid w:val="00196C8A"/>
    <w:rsid w:val="0019775E"/>
    <w:rsid w:val="001A0580"/>
    <w:rsid w:val="001A11F6"/>
    <w:rsid w:val="001A2A70"/>
    <w:rsid w:val="001A3EF3"/>
    <w:rsid w:val="001A6777"/>
    <w:rsid w:val="001A781B"/>
    <w:rsid w:val="001A7881"/>
    <w:rsid w:val="001A7E6E"/>
    <w:rsid w:val="001B119B"/>
    <w:rsid w:val="001B3F7C"/>
    <w:rsid w:val="001B43CF"/>
    <w:rsid w:val="001B623E"/>
    <w:rsid w:val="001B6CDC"/>
    <w:rsid w:val="001B7147"/>
    <w:rsid w:val="001B7459"/>
    <w:rsid w:val="001B7731"/>
    <w:rsid w:val="001B7D76"/>
    <w:rsid w:val="001C0A50"/>
    <w:rsid w:val="001C0BE7"/>
    <w:rsid w:val="001C2082"/>
    <w:rsid w:val="001C3A0B"/>
    <w:rsid w:val="001C5D03"/>
    <w:rsid w:val="001C649C"/>
    <w:rsid w:val="001C77C9"/>
    <w:rsid w:val="001D02EF"/>
    <w:rsid w:val="001D167B"/>
    <w:rsid w:val="001D2280"/>
    <w:rsid w:val="001D278F"/>
    <w:rsid w:val="001D324A"/>
    <w:rsid w:val="001D4009"/>
    <w:rsid w:val="001D53D3"/>
    <w:rsid w:val="001D598A"/>
    <w:rsid w:val="001D59DB"/>
    <w:rsid w:val="001D6E97"/>
    <w:rsid w:val="001E23A2"/>
    <w:rsid w:val="001E33C7"/>
    <w:rsid w:val="001E5559"/>
    <w:rsid w:val="001E57E8"/>
    <w:rsid w:val="001E5A28"/>
    <w:rsid w:val="001E7453"/>
    <w:rsid w:val="001E7922"/>
    <w:rsid w:val="001F1E7C"/>
    <w:rsid w:val="001F3B2F"/>
    <w:rsid w:val="001F49AE"/>
    <w:rsid w:val="001F541F"/>
    <w:rsid w:val="001F5FA6"/>
    <w:rsid w:val="001F64F0"/>
    <w:rsid w:val="001F6D9B"/>
    <w:rsid w:val="001F6EC0"/>
    <w:rsid w:val="001F76DC"/>
    <w:rsid w:val="001F7A71"/>
    <w:rsid w:val="0020285C"/>
    <w:rsid w:val="00204F2B"/>
    <w:rsid w:val="00207B26"/>
    <w:rsid w:val="00210BF9"/>
    <w:rsid w:val="0021167D"/>
    <w:rsid w:val="00212E29"/>
    <w:rsid w:val="00213D82"/>
    <w:rsid w:val="00214995"/>
    <w:rsid w:val="00215AE3"/>
    <w:rsid w:val="00216A4D"/>
    <w:rsid w:val="0022016D"/>
    <w:rsid w:val="00220302"/>
    <w:rsid w:val="002203B5"/>
    <w:rsid w:val="002208B5"/>
    <w:rsid w:val="00220A22"/>
    <w:rsid w:val="00220A9B"/>
    <w:rsid w:val="002222BB"/>
    <w:rsid w:val="0022336C"/>
    <w:rsid w:val="002233F9"/>
    <w:rsid w:val="00224B6B"/>
    <w:rsid w:val="002263B9"/>
    <w:rsid w:val="00226A03"/>
    <w:rsid w:val="00230A93"/>
    <w:rsid w:val="00231050"/>
    <w:rsid w:val="002319E2"/>
    <w:rsid w:val="00233550"/>
    <w:rsid w:val="00234496"/>
    <w:rsid w:val="002348E1"/>
    <w:rsid w:val="002352B9"/>
    <w:rsid w:val="0023657D"/>
    <w:rsid w:val="002373C6"/>
    <w:rsid w:val="00237841"/>
    <w:rsid w:val="00244358"/>
    <w:rsid w:val="00244A45"/>
    <w:rsid w:val="0024526B"/>
    <w:rsid w:val="0024579E"/>
    <w:rsid w:val="00246A0B"/>
    <w:rsid w:val="00246E10"/>
    <w:rsid w:val="00247CDA"/>
    <w:rsid w:val="00247D56"/>
    <w:rsid w:val="0025060C"/>
    <w:rsid w:val="002511F0"/>
    <w:rsid w:val="00251523"/>
    <w:rsid w:val="002515C1"/>
    <w:rsid w:val="00251825"/>
    <w:rsid w:val="0025234D"/>
    <w:rsid w:val="0025265E"/>
    <w:rsid w:val="00253BC6"/>
    <w:rsid w:val="002549BE"/>
    <w:rsid w:val="002553EE"/>
    <w:rsid w:val="00255C84"/>
    <w:rsid w:val="00261924"/>
    <w:rsid w:val="00262215"/>
    <w:rsid w:val="00262A70"/>
    <w:rsid w:val="00264194"/>
    <w:rsid w:val="00267249"/>
    <w:rsid w:val="00267471"/>
    <w:rsid w:val="0026769D"/>
    <w:rsid w:val="00267828"/>
    <w:rsid w:val="0027097C"/>
    <w:rsid w:val="00270B01"/>
    <w:rsid w:val="00270F32"/>
    <w:rsid w:val="00271D8D"/>
    <w:rsid w:val="00272EF8"/>
    <w:rsid w:val="00273650"/>
    <w:rsid w:val="00273AD3"/>
    <w:rsid w:val="00273F6A"/>
    <w:rsid w:val="00273FE9"/>
    <w:rsid w:val="00275442"/>
    <w:rsid w:val="002760D2"/>
    <w:rsid w:val="002761F6"/>
    <w:rsid w:val="00276EA8"/>
    <w:rsid w:val="0027768E"/>
    <w:rsid w:val="00280D59"/>
    <w:rsid w:val="00284341"/>
    <w:rsid w:val="002846C7"/>
    <w:rsid w:val="00285073"/>
    <w:rsid w:val="002866F9"/>
    <w:rsid w:val="00286842"/>
    <w:rsid w:val="0028711C"/>
    <w:rsid w:val="00287C71"/>
    <w:rsid w:val="002903E5"/>
    <w:rsid w:val="002919FD"/>
    <w:rsid w:val="002923A0"/>
    <w:rsid w:val="00292AB7"/>
    <w:rsid w:val="00293790"/>
    <w:rsid w:val="0029421C"/>
    <w:rsid w:val="00294374"/>
    <w:rsid w:val="00294D03"/>
    <w:rsid w:val="00295C7C"/>
    <w:rsid w:val="002978FE"/>
    <w:rsid w:val="002A06CB"/>
    <w:rsid w:val="002A15F6"/>
    <w:rsid w:val="002A16B9"/>
    <w:rsid w:val="002A2307"/>
    <w:rsid w:val="002A2476"/>
    <w:rsid w:val="002A3A1E"/>
    <w:rsid w:val="002A6AC3"/>
    <w:rsid w:val="002B0999"/>
    <w:rsid w:val="002B1159"/>
    <w:rsid w:val="002B1B13"/>
    <w:rsid w:val="002B1BA5"/>
    <w:rsid w:val="002B63B7"/>
    <w:rsid w:val="002C0215"/>
    <w:rsid w:val="002C0566"/>
    <w:rsid w:val="002C14E3"/>
    <w:rsid w:val="002C1BF2"/>
    <w:rsid w:val="002C1DAF"/>
    <w:rsid w:val="002C202B"/>
    <w:rsid w:val="002C2958"/>
    <w:rsid w:val="002C2A0B"/>
    <w:rsid w:val="002C3D17"/>
    <w:rsid w:val="002C3FAC"/>
    <w:rsid w:val="002C3FC7"/>
    <w:rsid w:val="002C4125"/>
    <w:rsid w:val="002C47C0"/>
    <w:rsid w:val="002C51EF"/>
    <w:rsid w:val="002C5A6C"/>
    <w:rsid w:val="002C5CA1"/>
    <w:rsid w:val="002D0987"/>
    <w:rsid w:val="002D3547"/>
    <w:rsid w:val="002D3865"/>
    <w:rsid w:val="002D4E24"/>
    <w:rsid w:val="002D68FB"/>
    <w:rsid w:val="002D7B79"/>
    <w:rsid w:val="002E023B"/>
    <w:rsid w:val="002E2FCA"/>
    <w:rsid w:val="002E3D03"/>
    <w:rsid w:val="002E3E55"/>
    <w:rsid w:val="002E58A7"/>
    <w:rsid w:val="002E68D5"/>
    <w:rsid w:val="002E7285"/>
    <w:rsid w:val="002E75E1"/>
    <w:rsid w:val="002E773B"/>
    <w:rsid w:val="002E7ABE"/>
    <w:rsid w:val="002E7FAF"/>
    <w:rsid w:val="002F0575"/>
    <w:rsid w:val="002F1840"/>
    <w:rsid w:val="002F1BEF"/>
    <w:rsid w:val="002F1E95"/>
    <w:rsid w:val="002F1EE8"/>
    <w:rsid w:val="002F2314"/>
    <w:rsid w:val="002F4638"/>
    <w:rsid w:val="002F5802"/>
    <w:rsid w:val="002F5B34"/>
    <w:rsid w:val="002F6BFF"/>
    <w:rsid w:val="002F7103"/>
    <w:rsid w:val="002F7AC4"/>
    <w:rsid w:val="002F7DBC"/>
    <w:rsid w:val="002F7F81"/>
    <w:rsid w:val="003003FA"/>
    <w:rsid w:val="003022F6"/>
    <w:rsid w:val="00302844"/>
    <w:rsid w:val="00302DC3"/>
    <w:rsid w:val="00302FCC"/>
    <w:rsid w:val="00303603"/>
    <w:rsid w:val="00304EEC"/>
    <w:rsid w:val="003052DC"/>
    <w:rsid w:val="00305893"/>
    <w:rsid w:val="0030611B"/>
    <w:rsid w:val="003061B3"/>
    <w:rsid w:val="00307179"/>
    <w:rsid w:val="003073B6"/>
    <w:rsid w:val="00307C8C"/>
    <w:rsid w:val="00307F82"/>
    <w:rsid w:val="003100D4"/>
    <w:rsid w:val="00310767"/>
    <w:rsid w:val="00311D83"/>
    <w:rsid w:val="0031446C"/>
    <w:rsid w:val="00314728"/>
    <w:rsid w:val="0031549A"/>
    <w:rsid w:val="003155B0"/>
    <w:rsid w:val="003157C2"/>
    <w:rsid w:val="00315A3B"/>
    <w:rsid w:val="00315A62"/>
    <w:rsid w:val="00315B1A"/>
    <w:rsid w:val="003160E3"/>
    <w:rsid w:val="003165AE"/>
    <w:rsid w:val="00316A2E"/>
    <w:rsid w:val="0032029C"/>
    <w:rsid w:val="003203DA"/>
    <w:rsid w:val="003214AF"/>
    <w:rsid w:val="00321E4C"/>
    <w:rsid w:val="00322437"/>
    <w:rsid w:val="0032359A"/>
    <w:rsid w:val="00323EBA"/>
    <w:rsid w:val="0032744D"/>
    <w:rsid w:val="00330F88"/>
    <w:rsid w:val="00331C65"/>
    <w:rsid w:val="00331D07"/>
    <w:rsid w:val="003321AB"/>
    <w:rsid w:val="00332FB6"/>
    <w:rsid w:val="00333379"/>
    <w:rsid w:val="003335DE"/>
    <w:rsid w:val="00333871"/>
    <w:rsid w:val="00333B45"/>
    <w:rsid w:val="00333CB0"/>
    <w:rsid w:val="00333D49"/>
    <w:rsid w:val="00334EF2"/>
    <w:rsid w:val="00335634"/>
    <w:rsid w:val="003368A2"/>
    <w:rsid w:val="00336BC1"/>
    <w:rsid w:val="00337611"/>
    <w:rsid w:val="003377A0"/>
    <w:rsid w:val="00337999"/>
    <w:rsid w:val="00337DA9"/>
    <w:rsid w:val="00337FC3"/>
    <w:rsid w:val="0034010F"/>
    <w:rsid w:val="00340146"/>
    <w:rsid w:val="00341795"/>
    <w:rsid w:val="00341ACE"/>
    <w:rsid w:val="00342544"/>
    <w:rsid w:val="00342DA6"/>
    <w:rsid w:val="003437C6"/>
    <w:rsid w:val="00343B04"/>
    <w:rsid w:val="00344008"/>
    <w:rsid w:val="00344F34"/>
    <w:rsid w:val="0034563A"/>
    <w:rsid w:val="00345913"/>
    <w:rsid w:val="0034637F"/>
    <w:rsid w:val="00346E50"/>
    <w:rsid w:val="00347326"/>
    <w:rsid w:val="00350429"/>
    <w:rsid w:val="003511DA"/>
    <w:rsid w:val="003520E1"/>
    <w:rsid w:val="003525A8"/>
    <w:rsid w:val="003531A9"/>
    <w:rsid w:val="003535D2"/>
    <w:rsid w:val="0035390F"/>
    <w:rsid w:val="00354A7D"/>
    <w:rsid w:val="00354BB5"/>
    <w:rsid w:val="0035588F"/>
    <w:rsid w:val="003618B4"/>
    <w:rsid w:val="003619DF"/>
    <w:rsid w:val="00361A83"/>
    <w:rsid w:val="003620CA"/>
    <w:rsid w:val="00365810"/>
    <w:rsid w:val="00365BB8"/>
    <w:rsid w:val="003668A7"/>
    <w:rsid w:val="00370250"/>
    <w:rsid w:val="003709DB"/>
    <w:rsid w:val="00372270"/>
    <w:rsid w:val="00372CF8"/>
    <w:rsid w:val="00372EBF"/>
    <w:rsid w:val="00374B5B"/>
    <w:rsid w:val="00376EE4"/>
    <w:rsid w:val="00381DD4"/>
    <w:rsid w:val="00381E1E"/>
    <w:rsid w:val="003825A9"/>
    <w:rsid w:val="00383D75"/>
    <w:rsid w:val="00386C61"/>
    <w:rsid w:val="003906CD"/>
    <w:rsid w:val="0039104A"/>
    <w:rsid w:val="0039147B"/>
    <w:rsid w:val="0039152F"/>
    <w:rsid w:val="00393E22"/>
    <w:rsid w:val="003952A5"/>
    <w:rsid w:val="00396717"/>
    <w:rsid w:val="0039685B"/>
    <w:rsid w:val="00396947"/>
    <w:rsid w:val="00396B4F"/>
    <w:rsid w:val="00396B5E"/>
    <w:rsid w:val="00396B68"/>
    <w:rsid w:val="00396C48"/>
    <w:rsid w:val="00396E68"/>
    <w:rsid w:val="00397606"/>
    <w:rsid w:val="003A0556"/>
    <w:rsid w:val="003A3199"/>
    <w:rsid w:val="003A328E"/>
    <w:rsid w:val="003A377F"/>
    <w:rsid w:val="003A4362"/>
    <w:rsid w:val="003A48B5"/>
    <w:rsid w:val="003A4A4B"/>
    <w:rsid w:val="003A4B0A"/>
    <w:rsid w:val="003A5AEB"/>
    <w:rsid w:val="003A600E"/>
    <w:rsid w:val="003A643D"/>
    <w:rsid w:val="003A65B2"/>
    <w:rsid w:val="003A69E4"/>
    <w:rsid w:val="003A75C5"/>
    <w:rsid w:val="003B0CDA"/>
    <w:rsid w:val="003B15DA"/>
    <w:rsid w:val="003B1884"/>
    <w:rsid w:val="003B1C86"/>
    <w:rsid w:val="003B1FBF"/>
    <w:rsid w:val="003B2016"/>
    <w:rsid w:val="003B2074"/>
    <w:rsid w:val="003B2956"/>
    <w:rsid w:val="003B2EB8"/>
    <w:rsid w:val="003B2FC7"/>
    <w:rsid w:val="003B360C"/>
    <w:rsid w:val="003B3790"/>
    <w:rsid w:val="003B4518"/>
    <w:rsid w:val="003C5F78"/>
    <w:rsid w:val="003C6132"/>
    <w:rsid w:val="003C7BE6"/>
    <w:rsid w:val="003D09CC"/>
    <w:rsid w:val="003D1561"/>
    <w:rsid w:val="003D2238"/>
    <w:rsid w:val="003D22A2"/>
    <w:rsid w:val="003D2912"/>
    <w:rsid w:val="003D4A10"/>
    <w:rsid w:val="003D6C40"/>
    <w:rsid w:val="003D7D5E"/>
    <w:rsid w:val="003E1B07"/>
    <w:rsid w:val="003E22A6"/>
    <w:rsid w:val="003E2983"/>
    <w:rsid w:val="003E32B5"/>
    <w:rsid w:val="003E3338"/>
    <w:rsid w:val="003E37EE"/>
    <w:rsid w:val="003E3836"/>
    <w:rsid w:val="003E3EBF"/>
    <w:rsid w:val="003E44FF"/>
    <w:rsid w:val="003E45B7"/>
    <w:rsid w:val="003E4B4F"/>
    <w:rsid w:val="003E4CE1"/>
    <w:rsid w:val="003E6936"/>
    <w:rsid w:val="003E7270"/>
    <w:rsid w:val="003E74B5"/>
    <w:rsid w:val="003E791C"/>
    <w:rsid w:val="003E79E0"/>
    <w:rsid w:val="003F16D0"/>
    <w:rsid w:val="003F1A10"/>
    <w:rsid w:val="003F3C19"/>
    <w:rsid w:val="003F3F2F"/>
    <w:rsid w:val="003F4A83"/>
    <w:rsid w:val="003F6A29"/>
    <w:rsid w:val="003F77C5"/>
    <w:rsid w:val="00400083"/>
    <w:rsid w:val="00401CB9"/>
    <w:rsid w:val="00401D6B"/>
    <w:rsid w:val="00402F0A"/>
    <w:rsid w:val="0040366D"/>
    <w:rsid w:val="00403847"/>
    <w:rsid w:val="00404CE9"/>
    <w:rsid w:val="00405032"/>
    <w:rsid w:val="00406149"/>
    <w:rsid w:val="004067A8"/>
    <w:rsid w:val="00407FCB"/>
    <w:rsid w:val="00410288"/>
    <w:rsid w:val="004112B5"/>
    <w:rsid w:val="00411807"/>
    <w:rsid w:val="00412F6E"/>
    <w:rsid w:val="00413023"/>
    <w:rsid w:val="004148B7"/>
    <w:rsid w:val="00414A28"/>
    <w:rsid w:val="004152CC"/>
    <w:rsid w:val="00416462"/>
    <w:rsid w:val="00416601"/>
    <w:rsid w:val="004168B5"/>
    <w:rsid w:val="00417D6B"/>
    <w:rsid w:val="00417F88"/>
    <w:rsid w:val="00420113"/>
    <w:rsid w:val="00420AE1"/>
    <w:rsid w:val="004211B7"/>
    <w:rsid w:val="0042149B"/>
    <w:rsid w:val="00421C81"/>
    <w:rsid w:val="00421EF7"/>
    <w:rsid w:val="00422595"/>
    <w:rsid w:val="004236B5"/>
    <w:rsid w:val="0042409D"/>
    <w:rsid w:val="004246D2"/>
    <w:rsid w:val="00424809"/>
    <w:rsid w:val="0042508A"/>
    <w:rsid w:val="00426506"/>
    <w:rsid w:val="0043033C"/>
    <w:rsid w:val="00433084"/>
    <w:rsid w:val="00433EC5"/>
    <w:rsid w:val="004355FB"/>
    <w:rsid w:val="00435982"/>
    <w:rsid w:val="004413E7"/>
    <w:rsid w:val="004414B1"/>
    <w:rsid w:val="00442767"/>
    <w:rsid w:val="00442A6D"/>
    <w:rsid w:val="00442ABC"/>
    <w:rsid w:val="004455F7"/>
    <w:rsid w:val="00445EFE"/>
    <w:rsid w:val="00447242"/>
    <w:rsid w:val="00447E74"/>
    <w:rsid w:val="00450F6A"/>
    <w:rsid w:val="00451193"/>
    <w:rsid w:val="004515DA"/>
    <w:rsid w:val="004520CB"/>
    <w:rsid w:val="00452421"/>
    <w:rsid w:val="00452A83"/>
    <w:rsid w:val="004537C4"/>
    <w:rsid w:val="00454747"/>
    <w:rsid w:val="00454BF9"/>
    <w:rsid w:val="004566EC"/>
    <w:rsid w:val="00462E52"/>
    <w:rsid w:val="00464685"/>
    <w:rsid w:val="00464AEB"/>
    <w:rsid w:val="00466581"/>
    <w:rsid w:val="00470DAE"/>
    <w:rsid w:val="00471A0B"/>
    <w:rsid w:val="0047231E"/>
    <w:rsid w:val="00472582"/>
    <w:rsid w:val="004726FF"/>
    <w:rsid w:val="00472D76"/>
    <w:rsid w:val="0047337C"/>
    <w:rsid w:val="00473422"/>
    <w:rsid w:val="0047477F"/>
    <w:rsid w:val="00475D58"/>
    <w:rsid w:val="00476DC4"/>
    <w:rsid w:val="00476E55"/>
    <w:rsid w:val="00480D2E"/>
    <w:rsid w:val="00481642"/>
    <w:rsid w:val="00481EBA"/>
    <w:rsid w:val="004845E1"/>
    <w:rsid w:val="00484764"/>
    <w:rsid w:val="00485A79"/>
    <w:rsid w:val="004868A1"/>
    <w:rsid w:val="00486C2C"/>
    <w:rsid w:val="00487065"/>
    <w:rsid w:val="00487DE4"/>
    <w:rsid w:val="0049146B"/>
    <w:rsid w:val="004919B9"/>
    <w:rsid w:val="004919FE"/>
    <w:rsid w:val="00491C01"/>
    <w:rsid w:val="0049327B"/>
    <w:rsid w:val="0049343D"/>
    <w:rsid w:val="00493EB8"/>
    <w:rsid w:val="00496552"/>
    <w:rsid w:val="00496683"/>
    <w:rsid w:val="00496BBA"/>
    <w:rsid w:val="00497BB8"/>
    <w:rsid w:val="004A12A6"/>
    <w:rsid w:val="004A16A1"/>
    <w:rsid w:val="004A251B"/>
    <w:rsid w:val="004A34DD"/>
    <w:rsid w:val="004A3C11"/>
    <w:rsid w:val="004A3D35"/>
    <w:rsid w:val="004A44A9"/>
    <w:rsid w:val="004A4539"/>
    <w:rsid w:val="004A6FA7"/>
    <w:rsid w:val="004A736B"/>
    <w:rsid w:val="004B030A"/>
    <w:rsid w:val="004B08B7"/>
    <w:rsid w:val="004B176F"/>
    <w:rsid w:val="004B1CBA"/>
    <w:rsid w:val="004B3B14"/>
    <w:rsid w:val="004B40A2"/>
    <w:rsid w:val="004B4B7F"/>
    <w:rsid w:val="004B50D1"/>
    <w:rsid w:val="004B5340"/>
    <w:rsid w:val="004B5D9D"/>
    <w:rsid w:val="004B7A0B"/>
    <w:rsid w:val="004C0473"/>
    <w:rsid w:val="004C0944"/>
    <w:rsid w:val="004C2B0C"/>
    <w:rsid w:val="004C40CD"/>
    <w:rsid w:val="004C5507"/>
    <w:rsid w:val="004C5D46"/>
    <w:rsid w:val="004C61FB"/>
    <w:rsid w:val="004C6B2D"/>
    <w:rsid w:val="004C72AA"/>
    <w:rsid w:val="004C7E69"/>
    <w:rsid w:val="004D0CF5"/>
    <w:rsid w:val="004D248E"/>
    <w:rsid w:val="004D27DC"/>
    <w:rsid w:val="004D3FE4"/>
    <w:rsid w:val="004D4ADB"/>
    <w:rsid w:val="004D514D"/>
    <w:rsid w:val="004D527A"/>
    <w:rsid w:val="004D67EC"/>
    <w:rsid w:val="004D7E17"/>
    <w:rsid w:val="004D7FF2"/>
    <w:rsid w:val="004E0057"/>
    <w:rsid w:val="004E06F9"/>
    <w:rsid w:val="004E0A96"/>
    <w:rsid w:val="004E1213"/>
    <w:rsid w:val="004E1960"/>
    <w:rsid w:val="004E1E7F"/>
    <w:rsid w:val="004E23B1"/>
    <w:rsid w:val="004E286F"/>
    <w:rsid w:val="004E39C7"/>
    <w:rsid w:val="004E3D1B"/>
    <w:rsid w:val="004E47CC"/>
    <w:rsid w:val="004E47E5"/>
    <w:rsid w:val="004E670C"/>
    <w:rsid w:val="004E7366"/>
    <w:rsid w:val="004E740C"/>
    <w:rsid w:val="004E7F95"/>
    <w:rsid w:val="004F094D"/>
    <w:rsid w:val="004F0E1B"/>
    <w:rsid w:val="004F121D"/>
    <w:rsid w:val="004F2BAA"/>
    <w:rsid w:val="004F36BD"/>
    <w:rsid w:val="004F3802"/>
    <w:rsid w:val="004F3933"/>
    <w:rsid w:val="004F4AD5"/>
    <w:rsid w:val="004F5943"/>
    <w:rsid w:val="004F7A0C"/>
    <w:rsid w:val="004F7A81"/>
    <w:rsid w:val="00500000"/>
    <w:rsid w:val="00501DC9"/>
    <w:rsid w:val="005024E5"/>
    <w:rsid w:val="005038F8"/>
    <w:rsid w:val="00503D0E"/>
    <w:rsid w:val="00504681"/>
    <w:rsid w:val="00505521"/>
    <w:rsid w:val="005075C1"/>
    <w:rsid w:val="0050780D"/>
    <w:rsid w:val="00510F33"/>
    <w:rsid w:val="00512115"/>
    <w:rsid w:val="00512779"/>
    <w:rsid w:val="00512DDF"/>
    <w:rsid w:val="0051349C"/>
    <w:rsid w:val="00514D65"/>
    <w:rsid w:val="00516CAC"/>
    <w:rsid w:val="005170AC"/>
    <w:rsid w:val="00517F83"/>
    <w:rsid w:val="0052118E"/>
    <w:rsid w:val="005221DE"/>
    <w:rsid w:val="005228F2"/>
    <w:rsid w:val="005233B1"/>
    <w:rsid w:val="00525F2A"/>
    <w:rsid w:val="00526D36"/>
    <w:rsid w:val="00530220"/>
    <w:rsid w:val="00530B92"/>
    <w:rsid w:val="00530FDA"/>
    <w:rsid w:val="00532B3A"/>
    <w:rsid w:val="00533640"/>
    <w:rsid w:val="00533883"/>
    <w:rsid w:val="00533CD3"/>
    <w:rsid w:val="00533F9D"/>
    <w:rsid w:val="005342E7"/>
    <w:rsid w:val="005369D9"/>
    <w:rsid w:val="00536F08"/>
    <w:rsid w:val="00543712"/>
    <w:rsid w:val="00543CE0"/>
    <w:rsid w:val="0054468C"/>
    <w:rsid w:val="00550B98"/>
    <w:rsid w:val="00550DDC"/>
    <w:rsid w:val="00551950"/>
    <w:rsid w:val="005521C9"/>
    <w:rsid w:val="0055258F"/>
    <w:rsid w:val="005571F2"/>
    <w:rsid w:val="005600C4"/>
    <w:rsid w:val="005601AF"/>
    <w:rsid w:val="00560AF9"/>
    <w:rsid w:val="005612FF"/>
    <w:rsid w:val="005613E7"/>
    <w:rsid w:val="00562B1A"/>
    <w:rsid w:val="005640FB"/>
    <w:rsid w:val="00564ACB"/>
    <w:rsid w:val="0056554B"/>
    <w:rsid w:val="00565D31"/>
    <w:rsid w:val="00571029"/>
    <w:rsid w:val="00571BA8"/>
    <w:rsid w:val="005725E2"/>
    <w:rsid w:val="00573242"/>
    <w:rsid w:val="00573C20"/>
    <w:rsid w:val="00574353"/>
    <w:rsid w:val="0057557F"/>
    <w:rsid w:val="0057699D"/>
    <w:rsid w:val="00576B33"/>
    <w:rsid w:val="00577035"/>
    <w:rsid w:val="0058047A"/>
    <w:rsid w:val="00580480"/>
    <w:rsid w:val="005828ED"/>
    <w:rsid w:val="00583CE5"/>
    <w:rsid w:val="00584244"/>
    <w:rsid w:val="0058738F"/>
    <w:rsid w:val="00587E18"/>
    <w:rsid w:val="005906F8"/>
    <w:rsid w:val="00590898"/>
    <w:rsid w:val="0059124E"/>
    <w:rsid w:val="00591709"/>
    <w:rsid w:val="00594E2B"/>
    <w:rsid w:val="00595895"/>
    <w:rsid w:val="00595E35"/>
    <w:rsid w:val="005964F6"/>
    <w:rsid w:val="005973F9"/>
    <w:rsid w:val="005A1D94"/>
    <w:rsid w:val="005A475E"/>
    <w:rsid w:val="005A4766"/>
    <w:rsid w:val="005A4FA3"/>
    <w:rsid w:val="005A5527"/>
    <w:rsid w:val="005A55E4"/>
    <w:rsid w:val="005A5EC7"/>
    <w:rsid w:val="005A5F90"/>
    <w:rsid w:val="005A665F"/>
    <w:rsid w:val="005A6BE3"/>
    <w:rsid w:val="005B049B"/>
    <w:rsid w:val="005B0905"/>
    <w:rsid w:val="005B1220"/>
    <w:rsid w:val="005B35FB"/>
    <w:rsid w:val="005B3B61"/>
    <w:rsid w:val="005B420A"/>
    <w:rsid w:val="005B4747"/>
    <w:rsid w:val="005B48A8"/>
    <w:rsid w:val="005B57F1"/>
    <w:rsid w:val="005B648F"/>
    <w:rsid w:val="005B6966"/>
    <w:rsid w:val="005B6BD5"/>
    <w:rsid w:val="005B7920"/>
    <w:rsid w:val="005C11A8"/>
    <w:rsid w:val="005C425D"/>
    <w:rsid w:val="005C46E6"/>
    <w:rsid w:val="005C49B7"/>
    <w:rsid w:val="005C549C"/>
    <w:rsid w:val="005C6F0E"/>
    <w:rsid w:val="005D14CC"/>
    <w:rsid w:val="005D171C"/>
    <w:rsid w:val="005D2A8A"/>
    <w:rsid w:val="005D30B9"/>
    <w:rsid w:val="005D43CC"/>
    <w:rsid w:val="005D62DD"/>
    <w:rsid w:val="005D72B4"/>
    <w:rsid w:val="005D7B24"/>
    <w:rsid w:val="005E0355"/>
    <w:rsid w:val="005E2717"/>
    <w:rsid w:val="005E283A"/>
    <w:rsid w:val="005E4272"/>
    <w:rsid w:val="005E4345"/>
    <w:rsid w:val="005E5DD2"/>
    <w:rsid w:val="005E66BD"/>
    <w:rsid w:val="005E7A26"/>
    <w:rsid w:val="005F0646"/>
    <w:rsid w:val="005F0F05"/>
    <w:rsid w:val="005F1D0D"/>
    <w:rsid w:val="005F274B"/>
    <w:rsid w:val="005F4042"/>
    <w:rsid w:val="005F41C7"/>
    <w:rsid w:val="005F46F4"/>
    <w:rsid w:val="005F48C2"/>
    <w:rsid w:val="005F4C36"/>
    <w:rsid w:val="005F4C41"/>
    <w:rsid w:val="005F5549"/>
    <w:rsid w:val="005F59F3"/>
    <w:rsid w:val="005F68F5"/>
    <w:rsid w:val="0060274F"/>
    <w:rsid w:val="00602CD7"/>
    <w:rsid w:val="006039E6"/>
    <w:rsid w:val="00604D77"/>
    <w:rsid w:val="006064B7"/>
    <w:rsid w:val="0060690E"/>
    <w:rsid w:val="00607809"/>
    <w:rsid w:val="00610D32"/>
    <w:rsid w:val="0061322D"/>
    <w:rsid w:val="0061331C"/>
    <w:rsid w:val="00613C4B"/>
    <w:rsid w:val="00613E7A"/>
    <w:rsid w:val="00614C5C"/>
    <w:rsid w:val="006151A9"/>
    <w:rsid w:val="006154BC"/>
    <w:rsid w:val="00615F13"/>
    <w:rsid w:val="00616280"/>
    <w:rsid w:val="0061659C"/>
    <w:rsid w:val="006172A4"/>
    <w:rsid w:val="0062000D"/>
    <w:rsid w:val="00620E29"/>
    <w:rsid w:val="00621B51"/>
    <w:rsid w:val="00622012"/>
    <w:rsid w:val="00622932"/>
    <w:rsid w:val="006240A9"/>
    <w:rsid w:val="00624614"/>
    <w:rsid w:val="006253C1"/>
    <w:rsid w:val="00626379"/>
    <w:rsid w:val="006273F3"/>
    <w:rsid w:val="0063185B"/>
    <w:rsid w:val="00631D2F"/>
    <w:rsid w:val="006334D8"/>
    <w:rsid w:val="00635AC9"/>
    <w:rsid w:val="00635C31"/>
    <w:rsid w:val="00636AE2"/>
    <w:rsid w:val="00636DBE"/>
    <w:rsid w:val="0063762C"/>
    <w:rsid w:val="00640881"/>
    <w:rsid w:val="0064115A"/>
    <w:rsid w:val="006447C6"/>
    <w:rsid w:val="00644F13"/>
    <w:rsid w:val="00645745"/>
    <w:rsid w:val="00645932"/>
    <w:rsid w:val="006469CA"/>
    <w:rsid w:val="00646A29"/>
    <w:rsid w:val="00647EF8"/>
    <w:rsid w:val="00650181"/>
    <w:rsid w:val="00650278"/>
    <w:rsid w:val="00650F6F"/>
    <w:rsid w:val="00651B97"/>
    <w:rsid w:val="00651E36"/>
    <w:rsid w:val="00652B87"/>
    <w:rsid w:val="006531AF"/>
    <w:rsid w:val="00653831"/>
    <w:rsid w:val="00653BE3"/>
    <w:rsid w:val="00654E08"/>
    <w:rsid w:val="00660FBB"/>
    <w:rsid w:val="0066188D"/>
    <w:rsid w:val="00662DA8"/>
    <w:rsid w:val="0066388A"/>
    <w:rsid w:val="00664A20"/>
    <w:rsid w:val="00665BF3"/>
    <w:rsid w:val="0066671D"/>
    <w:rsid w:val="00666943"/>
    <w:rsid w:val="0066738D"/>
    <w:rsid w:val="006714FE"/>
    <w:rsid w:val="00673B7E"/>
    <w:rsid w:val="00673DB5"/>
    <w:rsid w:val="006756C7"/>
    <w:rsid w:val="00675749"/>
    <w:rsid w:val="00675917"/>
    <w:rsid w:val="00677CC7"/>
    <w:rsid w:val="00680B07"/>
    <w:rsid w:val="006818EB"/>
    <w:rsid w:val="0068200F"/>
    <w:rsid w:val="006826C5"/>
    <w:rsid w:val="006832E8"/>
    <w:rsid w:val="0068549F"/>
    <w:rsid w:val="00685D16"/>
    <w:rsid w:val="0068752B"/>
    <w:rsid w:val="00687D5F"/>
    <w:rsid w:val="00690977"/>
    <w:rsid w:val="00690C57"/>
    <w:rsid w:val="00691564"/>
    <w:rsid w:val="0069170C"/>
    <w:rsid w:val="00692B6C"/>
    <w:rsid w:val="006953EF"/>
    <w:rsid w:val="00697D1B"/>
    <w:rsid w:val="006A0AF1"/>
    <w:rsid w:val="006A0B07"/>
    <w:rsid w:val="006A1615"/>
    <w:rsid w:val="006A28F8"/>
    <w:rsid w:val="006A365C"/>
    <w:rsid w:val="006A4739"/>
    <w:rsid w:val="006A47EE"/>
    <w:rsid w:val="006A4831"/>
    <w:rsid w:val="006A490F"/>
    <w:rsid w:val="006A4A07"/>
    <w:rsid w:val="006A5138"/>
    <w:rsid w:val="006A590D"/>
    <w:rsid w:val="006A75FC"/>
    <w:rsid w:val="006A7738"/>
    <w:rsid w:val="006A7C19"/>
    <w:rsid w:val="006B00D0"/>
    <w:rsid w:val="006B0C73"/>
    <w:rsid w:val="006B25D5"/>
    <w:rsid w:val="006B3029"/>
    <w:rsid w:val="006B334B"/>
    <w:rsid w:val="006B3B7A"/>
    <w:rsid w:val="006B4A9E"/>
    <w:rsid w:val="006B564E"/>
    <w:rsid w:val="006B5E30"/>
    <w:rsid w:val="006B6C7B"/>
    <w:rsid w:val="006B6D5D"/>
    <w:rsid w:val="006B6D8C"/>
    <w:rsid w:val="006B6F93"/>
    <w:rsid w:val="006C01F6"/>
    <w:rsid w:val="006C0E09"/>
    <w:rsid w:val="006C4CAB"/>
    <w:rsid w:val="006C7070"/>
    <w:rsid w:val="006D0A01"/>
    <w:rsid w:val="006D1371"/>
    <w:rsid w:val="006D258B"/>
    <w:rsid w:val="006D26F9"/>
    <w:rsid w:val="006D3F6B"/>
    <w:rsid w:val="006D4880"/>
    <w:rsid w:val="006D49B8"/>
    <w:rsid w:val="006D65C7"/>
    <w:rsid w:val="006D6D6D"/>
    <w:rsid w:val="006E03D2"/>
    <w:rsid w:val="006E0F6C"/>
    <w:rsid w:val="006E19A9"/>
    <w:rsid w:val="006E1EC0"/>
    <w:rsid w:val="006E2229"/>
    <w:rsid w:val="006E342E"/>
    <w:rsid w:val="006E3A85"/>
    <w:rsid w:val="006E4EF8"/>
    <w:rsid w:val="006E69E3"/>
    <w:rsid w:val="006E76E8"/>
    <w:rsid w:val="006E7713"/>
    <w:rsid w:val="006F0BCD"/>
    <w:rsid w:val="006F158A"/>
    <w:rsid w:val="006F16FA"/>
    <w:rsid w:val="006F1AE0"/>
    <w:rsid w:val="006F24EE"/>
    <w:rsid w:val="006F2A53"/>
    <w:rsid w:val="006F32FF"/>
    <w:rsid w:val="006F38F7"/>
    <w:rsid w:val="006F3CB3"/>
    <w:rsid w:val="006F52A6"/>
    <w:rsid w:val="006F5FD6"/>
    <w:rsid w:val="006F6ED2"/>
    <w:rsid w:val="00700000"/>
    <w:rsid w:val="00700356"/>
    <w:rsid w:val="007005E6"/>
    <w:rsid w:val="0070106A"/>
    <w:rsid w:val="00702C31"/>
    <w:rsid w:val="00703910"/>
    <w:rsid w:val="00704C1E"/>
    <w:rsid w:val="00705044"/>
    <w:rsid w:val="0070513C"/>
    <w:rsid w:val="00705BCE"/>
    <w:rsid w:val="007079C3"/>
    <w:rsid w:val="007107C5"/>
    <w:rsid w:val="00710B4D"/>
    <w:rsid w:val="007110BC"/>
    <w:rsid w:val="00711B23"/>
    <w:rsid w:val="00712E2C"/>
    <w:rsid w:val="0071336A"/>
    <w:rsid w:val="00713BB5"/>
    <w:rsid w:val="0071456C"/>
    <w:rsid w:val="00714845"/>
    <w:rsid w:val="007162B8"/>
    <w:rsid w:val="00716768"/>
    <w:rsid w:val="007205F6"/>
    <w:rsid w:val="00720D07"/>
    <w:rsid w:val="0072199C"/>
    <w:rsid w:val="00722572"/>
    <w:rsid w:val="00722DCF"/>
    <w:rsid w:val="00723185"/>
    <w:rsid w:val="00723706"/>
    <w:rsid w:val="00724475"/>
    <w:rsid w:val="007250BF"/>
    <w:rsid w:val="00731749"/>
    <w:rsid w:val="00731D53"/>
    <w:rsid w:val="007328EE"/>
    <w:rsid w:val="00732F11"/>
    <w:rsid w:val="007356E1"/>
    <w:rsid w:val="00735B52"/>
    <w:rsid w:val="007376AD"/>
    <w:rsid w:val="00740813"/>
    <w:rsid w:val="00740DAB"/>
    <w:rsid w:val="007417B2"/>
    <w:rsid w:val="007428E2"/>
    <w:rsid w:val="00743455"/>
    <w:rsid w:val="00743B8C"/>
    <w:rsid w:val="00744752"/>
    <w:rsid w:val="007455F4"/>
    <w:rsid w:val="00745A9F"/>
    <w:rsid w:val="00745F07"/>
    <w:rsid w:val="00746208"/>
    <w:rsid w:val="00747477"/>
    <w:rsid w:val="00750253"/>
    <w:rsid w:val="00750AD6"/>
    <w:rsid w:val="00750FF4"/>
    <w:rsid w:val="0075107A"/>
    <w:rsid w:val="00751A3A"/>
    <w:rsid w:val="00751FF0"/>
    <w:rsid w:val="007525A8"/>
    <w:rsid w:val="0075297D"/>
    <w:rsid w:val="00753EA7"/>
    <w:rsid w:val="007559F8"/>
    <w:rsid w:val="00756020"/>
    <w:rsid w:val="00756577"/>
    <w:rsid w:val="00756901"/>
    <w:rsid w:val="00760675"/>
    <w:rsid w:val="0076521C"/>
    <w:rsid w:val="007670B4"/>
    <w:rsid w:val="00767EEA"/>
    <w:rsid w:val="00767FF0"/>
    <w:rsid w:val="007700DA"/>
    <w:rsid w:val="00770D2D"/>
    <w:rsid w:val="00771134"/>
    <w:rsid w:val="0077210F"/>
    <w:rsid w:val="007722E0"/>
    <w:rsid w:val="007724FC"/>
    <w:rsid w:val="0077330F"/>
    <w:rsid w:val="007736E6"/>
    <w:rsid w:val="0077451E"/>
    <w:rsid w:val="00774681"/>
    <w:rsid w:val="007751FF"/>
    <w:rsid w:val="00775E80"/>
    <w:rsid w:val="00776317"/>
    <w:rsid w:val="0077750C"/>
    <w:rsid w:val="007804C3"/>
    <w:rsid w:val="00780923"/>
    <w:rsid w:val="00780C58"/>
    <w:rsid w:val="007821A9"/>
    <w:rsid w:val="00783426"/>
    <w:rsid w:val="0078508A"/>
    <w:rsid w:val="00786185"/>
    <w:rsid w:val="007877D7"/>
    <w:rsid w:val="00787A3C"/>
    <w:rsid w:val="00787B4F"/>
    <w:rsid w:val="00790BA8"/>
    <w:rsid w:val="00790ED6"/>
    <w:rsid w:val="007935A6"/>
    <w:rsid w:val="007939FE"/>
    <w:rsid w:val="00793A21"/>
    <w:rsid w:val="00795005"/>
    <w:rsid w:val="00795669"/>
    <w:rsid w:val="0079567B"/>
    <w:rsid w:val="007966BC"/>
    <w:rsid w:val="007A3658"/>
    <w:rsid w:val="007A3A4E"/>
    <w:rsid w:val="007A45C5"/>
    <w:rsid w:val="007A4752"/>
    <w:rsid w:val="007A53D6"/>
    <w:rsid w:val="007A61F7"/>
    <w:rsid w:val="007A6326"/>
    <w:rsid w:val="007B0083"/>
    <w:rsid w:val="007B0487"/>
    <w:rsid w:val="007B0702"/>
    <w:rsid w:val="007B0703"/>
    <w:rsid w:val="007B298B"/>
    <w:rsid w:val="007B3180"/>
    <w:rsid w:val="007B3884"/>
    <w:rsid w:val="007B3CB8"/>
    <w:rsid w:val="007B43A2"/>
    <w:rsid w:val="007B46FE"/>
    <w:rsid w:val="007B5DD5"/>
    <w:rsid w:val="007B60BE"/>
    <w:rsid w:val="007B6442"/>
    <w:rsid w:val="007B6A9E"/>
    <w:rsid w:val="007B74FC"/>
    <w:rsid w:val="007B7702"/>
    <w:rsid w:val="007B78DC"/>
    <w:rsid w:val="007C0064"/>
    <w:rsid w:val="007C018D"/>
    <w:rsid w:val="007C0BD2"/>
    <w:rsid w:val="007C1B97"/>
    <w:rsid w:val="007C2056"/>
    <w:rsid w:val="007C251C"/>
    <w:rsid w:val="007C2E39"/>
    <w:rsid w:val="007C3058"/>
    <w:rsid w:val="007C60BD"/>
    <w:rsid w:val="007C60DC"/>
    <w:rsid w:val="007C62ED"/>
    <w:rsid w:val="007C7291"/>
    <w:rsid w:val="007C7B13"/>
    <w:rsid w:val="007D0244"/>
    <w:rsid w:val="007D077B"/>
    <w:rsid w:val="007D17D2"/>
    <w:rsid w:val="007D1F17"/>
    <w:rsid w:val="007D46AA"/>
    <w:rsid w:val="007D7BE3"/>
    <w:rsid w:val="007D7C58"/>
    <w:rsid w:val="007E0A9F"/>
    <w:rsid w:val="007E146B"/>
    <w:rsid w:val="007E1D1C"/>
    <w:rsid w:val="007E2833"/>
    <w:rsid w:val="007E3A62"/>
    <w:rsid w:val="007E44F7"/>
    <w:rsid w:val="007E6B17"/>
    <w:rsid w:val="007F1E97"/>
    <w:rsid w:val="007F29B3"/>
    <w:rsid w:val="007F30EE"/>
    <w:rsid w:val="007F319F"/>
    <w:rsid w:val="007F3833"/>
    <w:rsid w:val="007F42B0"/>
    <w:rsid w:val="007F4B4E"/>
    <w:rsid w:val="007F4B92"/>
    <w:rsid w:val="007F4D0A"/>
    <w:rsid w:val="007F5BC8"/>
    <w:rsid w:val="007F5F63"/>
    <w:rsid w:val="00800A30"/>
    <w:rsid w:val="00803A3D"/>
    <w:rsid w:val="00803C9D"/>
    <w:rsid w:val="00803E82"/>
    <w:rsid w:val="0080498C"/>
    <w:rsid w:val="008055EB"/>
    <w:rsid w:val="00806294"/>
    <w:rsid w:val="00806371"/>
    <w:rsid w:val="00806674"/>
    <w:rsid w:val="00806B20"/>
    <w:rsid w:val="008078A9"/>
    <w:rsid w:val="00807E41"/>
    <w:rsid w:val="0081161F"/>
    <w:rsid w:val="00812A8F"/>
    <w:rsid w:val="00813C74"/>
    <w:rsid w:val="008146BB"/>
    <w:rsid w:val="00816120"/>
    <w:rsid w:val="00816F9B"/>
    <w:rsid w:val="00817823"/>
    <w:rsid w:val="008205A5"/>
    <w:rsid w:val="008212B3"/>
    <w:rsid w:val="00821BFE"/>
    <w:rsid w:val="008235D5"/>
    <w:rsid w:val="0082388C"/>
    <w:rsid w:val="008252E5"/>
    <w:rsid w:val="00826225"/>
    <w:rsid w:val="008262F5"/>
    <w:rsid w:val="0083150F"/>
    <w:rsid w:val="00832559"/>
    <w:rsid w:val="00832AA7"/>
    <w:rsid w:val="008330AC"/>
    <w:rsid w:val="0083359D"/>
    <w:rsid w:val="00834EF9"/>
    <w:rsid w:val="0083558F"/>
    <w:rsid w:val="008361AA"/>
    <w:rsid w:val="00836A85"/>
    <w:rsid w:val="00836F03"/>
    <w:rsid w:val="00837FB7"/>
    <w:rsid w:val="0084028D"/>
    <w:rsid w:val="0084223D"/>
    <w:rsid w:val="00842F5D"/>
    <w:rsid w:val="00843643"/>
    <w:rsid w:val="0084498B"/>
    <w:rsid w:val="00844AAE"/>
    <w:rsid w:val="00844B4B"/>
    <w:rsid w:val="0084622C"/>
    <w:rsid w:val="00846EAC"/>
    <w:rsid w:val="00846FC2"/>
    <w:rsid w:val="00850445"/>
    <w:rsid w:val="00850C4A"/>
    <w:rsid w:val="008516FA"/>
    <w:rsid w:val="00851F42"/>
    <w:rsid w:val="008527CE"/>
    <w:rsid w:val="00853A05"/>
    <w:rsid w:val="00854CD2"/>
    <w:rsid w:val="00855595"/>
    <w:rsid w:val="00857B64"/>
    <w:rsid w:val="00857FCD"/>
    <w:rsid w:val="00860B29"/>
    <w:rsid w:val="00860CDA"/>
    <w:rsid w:val="00861064"/>
    <w:rsid w:val="00861147"/>
    <w:rsid w:val="00861676"/>
    <w:rsid w:val="00861EDD"/>
    <w:rsid w:val="008625F0"/>
    <w:rsid w:val="008667C1"/>
    <w:rsid w:val="00866AB0"/>
    <w:rsid w:val="00867C4D"/>
    <w:rsid w:val="008709EA"/>
    <w:rsid w:val="008714BE"/>
    <w:rsid w:val="00871BC5"/>
    <w:rsid w:val="00873441"/>
    <w:rsid w:val="008757EE"/>
    <w:rsid w:val="00876A8D"/>
    <w:rsid w:val="00877299"/>
    <w:rsid w:val="008800E0"/>
    <w:rsid w:val="008804D2"/>
    <w:rsid w:val="00881AFB"/>
    <w:rsid w:val="008821C1"/>
    <w:rsid w:val="00882985"/>
    <w:rsid w:val="00882FD0"/>
    <w:rsid w:val="00883442"/>
    <w:rsid w:val="008849F5"/>
    <w:rsid w:val="00886048"/>
    <w:rsid w:val="00886A7B"/>
    <w:rsid w:val="0088719C"/>
    <w:rsid w:val="008878C3"/>
    <w:rsid w:val="00887B30"/>
    <w:rsid w:val="00887D98"/>
    <w:rsid w:val="008905E1"/>
    <w:rsid w:val="008939EF"/>
    <w:rsid w:val="00893A92"/>
    <w:rsid w:val="00894503"/>
    <w:rsid w:val="00894535"/>
    <w:rsid w:val="00896050"/>
    <w:rsid w:val="00896440"/>
    <w:rsid w:val="008970EA"/>
    <w:rsid w:val="00897CE6"/>
    <w:rsid w:val="008A0A7C"/>
    <w:rsid w:val="008A1BB1"/>
    <w:rsid w:val="008A4917"/>
    <w:rsid w:val="008A5661"/>
    <w:rsid w:val="008A5FB7"/>
    <w:rsid w:val="008A625E"/>
    <w:rsid w:val="008A7FF9"/>
    <w:rsid w:val="008B14F4"/>
    <w:rsid w:val="008B27B9"/>
    <w:rsid w:val="008B2FA0"/>
    <w:rsid w:val="008B35C7"/>
    <w:rsid w:val="008B460A"/>
    <w:rsid w:val="008B58D2"/>
    <w:rsid w:val="008B64D7"/>
    <w:rsid w:val="008B6AF6"/>
    <w:rsid w:val="008B72EA"/>
    <w:rsid w:val="008C007B"/>
    <w:rsid w:val="008C0B49"/>
    <w:rsid w:val="008C63D7"/>
    <w:rsid w:val="008C7685"/>
    <w:rsid w:val="008D1F0D"/>
    <w:rsid w:val="008D2A7B"/>
    <w:rsid w:val="008D2FC0"/>
    <w:rsid w:val="008D3219"/>
    <w:rsid w:val="008D48B2"/>
    <w:rsid w:val="008D4A23"/>
    <w:rsid w:val="008D4B82"/>
    <w:rsid w:val="008D5402"/>
    <w:rsid w:val="008D76A7"/>
    <w:rsid w:val="008D7FBC"/>
    <w:rsid w:val="008E04DE"/>
    <w:rsid w:val="008E1235"/>
    <w:rsid w:val="008E2FF4"/>
    <w:rsid w:val="008E512C"/>
    <w:rsid w:val="008E5E40"/>
    <w:rsid w:val="008E67F8"/>
    <w:rsid w:val="008F3E94"/>
    <w:rsid w:val="008F5609"/>
    <w:rsid w:val="008F59A5"/>
    <w:rsid w:val="008F6B25"/>
    <w:rsid w:val="008F74FD"/>
    <w:rsid w:val="008F7829"/>
    <w:rsid w:val="00900F7A"/>
    <w:rsid w:val="00901009"/>
    <w:rsid w:val="0090182E"/>
    <w:rsid w:val="009018BB"/>
    <w:rsid w:val="00901CB5"/>
    <w:rsid w:val="00903DDE"/>
    <w:rsid w:val="00905E1A"/>
    <w:rsid w:val="009078D8"/>
    <w:rsid w:val="009100E3"/>
    <w:rsid w:val="00911757"/>
    <w:rsid w:val="009132B5"/>
    <w:rsid w:val="00913E6B"/>
    <w:rsid w:val="00913F90"/>
    <w:rsid w:val="0091554F"/>
    <w:rsid w:val="0091688C"/>
    <w:rsid w:val="00916FBD"/>
    <w:rsid w:val="00921A2A"/>
    <w:rsid w:val="00921D55"/>
    <w:rsid w:val="0092254F"/>
    <w:rsid w:val="00922CBC"/>
    <w:rsid w:val="0092370F"/>
    <w:rsid w:val="009243FE"/>
    <w:rsid w:val="00924A39"/>
    <w:rsid w:val="0092531B"/>
    <w:rsid w:val="00925795"/>
    <w:rsid w:val="00925C7A"/>
    <w:rsid w:val="00925FB5"/>
    <w:rsid w:val="009304DD"/>
    <w:rsid w:val="009305ED"/>
    <w:rsid w:val="00930BF8"/>
    <w:rsid w:val="00936C16"/>
    <w:rsid w:val="00936F64"/>
    <w:rsid w:val="00937772"/>
    <w:rsid w:val="00940AE6"/>
    <w:rsid w:val="00942A85"/>
    <w:rsid w:val="00942C5C"/>
    <w:rsid w:val="0094366F"/>
    <w:rsid w:val="00945683"/>
    <w:rsid w:val="00945745"/>
    <w:rsid w:val="00945775"/>
    <w:rsid w:val="00945AB7"/>
    <w:rsid w:val="00951393"/>
    <w:rsid w:val="0095189F"/>
    <w:rsid w:val="009518F0"/>
    <w:rsid w:val="00952B50"/>
    <w:rsid w:val="0095306D"/>
    <w:rsid w:val="00954486"/>
    <w:rsid w:val="00955EAC"/>
    <w:rsid w:val="009564EF"/>
    <w:rsid w:val="00957405"/>
    <w:rsid w:val="00960D3D"/>
    <w:rsid w:val="00961BB1"/>
    <w:rsid w:val="00962CC2"/>
    <w:rsid w:val="00966444"/>
    <w:rsid w:val="00966E15"/>
    <w:rsid w:val="009705B8"/>
    <w:rsid w:val="00971A91"/>
    <w:rsid w:val="00972593"/>
    <w:rsid w:val="00972ABA"/>
    <w:rsid w:val="00974589"/>
    <w:rsid w:val="009749CC"/>
    <w:rsid w:val="009767EC"/>
    <w:rsid w:val="00976850"/>
    <w:rsid w:val="0097690D"/>
    <w:rsid w:val="009776FE"/>
    <w:rsid w:val="00980537"/>
    <w:rsid w:val="00980962"/>
    <w:rsid w:val="00981103"/>
    <w:rsid w:val="009822D9"/>
    <w:rsid w:val="00983597"/>
    <w:rsid w:val="00984240"/>
    <w:rsid w:val="009845B1"/>
    <w:rsid w:val="00984978"/>
    <w:rsid w:val="00984AAA"/>
    <w:rsid w:val="00984C86"/>
    <w:rsid w:val="00984F17"/>
    <w:rsid w:val="0098525E"/>
    <w:rsid w:val="00986868"/>
    <w:rsid w:val="00987889"/>
    <w:rsid w:val="00987C9F"/>
    <w:rsid w:val="009923EA"/>
    <w:rsid w:val="00992E2A"/>
    <w:rsid w:val="00993719"/>
    <w:rsid w:val="00994333"/>
    <w:rsid w:val="00995E4F"/>
    <w:rsid w:val="00996D07"/>
    <w:rsid w:val="00997AE6"/>
    <w:rsid w:val="009A192E"/>
    <w:rsid w:val="009A2A34"/>
    <w:rsid w:val="009A2ED8"/>
    <w:rsid w:val="009A3552"/>
    <w:rsid w:val="009A3920"/>
    <w:rsid w:val="009A4F54"/>
    <w:rsid w:val="009A51A0"/>
    <w:rsid w:val="009A76DD"/>
    <w:rsid w:val="009B1447"/>
    <w:rsid w:val="009B1A32"/>
    <w:rsid w:val="009B1BA2"/>
    <w:rsid w:val="009B5691"/>
    <w:rsid w:val="009B5BD2"/>
    <w:rsid w:val="009B5BF7"/>
    <w:rsid w:val="009B6967"/>
    <w:rsid w:val="009B7B6D"/>
    <w:rsid w:val="009C11D6"/>
    <w:rsid w:val="009C2B54"/>
    <w:rsid w:val="009C2FDE"/>
    <w:rsid w:val="009C33AE"/>
    <w:rsid w:val="009C408F"/>
    <w:rsid w:val="009C457A"/>
    <w:rsid w:val="009C45DA"/>
    <w:rsid w:val="009C4F13"/>
    <w:rsid w:val="009C6340"/>
    <w:rsid w:val="009D083B"/>
    <w:rsid w:val="009D0E56"/>
    <w:rsid w:val="009D2D81"/>
    <w:rsid w:val="009D3180"/>
    <w:rsid w:val="009D46DC"/>
    <w:rsid w:val="009D4A64"/>
    <w:rsid w:val="009D552D"/>
    <w:rsid w:val="009D5D0E"/>
    <w:rsid w:val="009D633B"/>
    <w:rsid w:val="009D64EE"/>
    <w:rsid w:val="009D73C6"/>
    <w:rsid w:val="009D74FA"/>
    <w:rsid w:val="009D7773"/>
    <w:rsid w:val="009D7950"/>
    <w:rsid w:val="009D7A32"/>
    <w:rsid w:val="009E0076"/>
    <w:rsid w:val="009E0B30"/>
    <w:rsid w:val="009E0EDD"/>
    <w:rsid w:val="009E1AD3"/>
    <w:rsid w:val="009E1B26"/>
    <w:rsid w:val="009E271A"/>
    <w:rsid w:val="009E3D27"/>
    <w:rsid w:val="009E4BFD"/>
    <w:rsid w:val="009E50EC"/>
    <w:rsid w:val="009F2D37"/>
    <w:rsid w:val="009F3D29"/>
    <w:rsid w:val="009F4380"/>
    <w:rsid w:val="009F4B98"/>
    <w:rsid w:val="009F5C82"/>
    <w:rsid w:val="009F67DE"/>
    <w:rsid w:val="009F6D15"/>
    <w:rsid w:val="00A00BA8"/>
    <w:rsid w:val="00A01573"/>
    <w:rsid w:val="00A03B94"/>
    <w:rsid w:val="00A045DA"/>
    <w:rsid w:val="00A04F05"/>
    <w:rsid w:val="00A068E4"/>
    <w:rsid w:val="00A06BA1"/>
    <w:rsid w:val="00A0776D"/>
    <w:rsid w:val="00A10200"/>
    <w:rsid w:val="00A1189D"/>
    <w:rsid w:val="00A132EC"/>
    <w:rsid w:val="00A1339A"/>
    <w:rsid w:val="00A145D4"/>
    <w:rsid w:val="00A14B77"/>
    <w:rsid w:val="00A15331"/>
    <w:rsid w:val="00A163E2"/>
    <w:rsid w:val="00A16BA4"/>
    <w:rsid w:val="00A172FD"/>
    <w:rsid w:val="00A23580"/>
    <w:rsid w:val="00A23A00"/>
    <w:rsid w:val="00A262B0"/>
    <w:rsid w:val="00A27991"/>
    <w:rsid w:val="00A30172"/>
    <w:rsid w:val="00A31DDD"/>
    <w:rsid w:val="00A31EA6"/>
    <w:rsid w:val="00A332FF"/>
    <w:rsid w:val="00A34A2E"/>
    <w:rsid w:val="00A35250"/>
    <w:rsid w:val="00A35289"/>
    <w:rsid w:val="00A355C7"/>
    <w:rsid w:val="00A35D86"/>
    <w:rsid w:val="00A3600D"/>
    <w:rsid w:val="00A402C4"/>
    <w:rsid w:val="00A40484"/>
    <w:rsid w:val="00A40973"/>
    <w:rsid w:val="00A413D3"/>
    <w:rsid w:val="00A41AED"/>
    <w:rsid w:val="00A4221C"/>
    <w:rsid w:val="00A43B25"/>
    <w:rsid w:val="00A43CE6"/>
    <w:rsid w:val="00A43D7C"/>
    <w:rsid w:val="00A44D24"/>
    <w:rsid w:val="00A44FE1"/>
    <w:rsid w:val="00A4546D"/>
    <w:rsid w:val="00A45C53"/>
    <w:rsid w:val="00A45CBB"/>
    <w:rsid w:val="00A46056"/>
    <w:rsid w:val="00A47202"/>
    <w:rsid w:val="00A47504"/>
    <w:rsid w:val="00A479AC"/>
    <w:rsid w:val="00A50024"/>
    <w:rsid w:val="00A51172"/>
    <w:rsid w:val="00A517FF"/>
    <w:rsid w:val="00A5226C"/>
    <w:rsid w:val="00A52CF3"/>
    <w:rsid w:val="00A530B0"/>
    <w:rsid w:val="00A54549"/>
    <w:rsid w:val="00A54FD8"/>
    <w:rsid w:val="00A55F63"/>
    <w:rsid w:val="00A569A1"/>
    <w:rsid w:val="00A56F6F"/>
    <w:rsid w:val="00A5757A"/>
    <w:rsid w:val="00A57B8E"/>
    <w:rsid w:val="00A57F1C"/>
    <w:rsid w:val="00A62F1A"/>
    <w:rsid w:val="00A637AC"/>
    <w:rsid w:val="00A64CF9"/>
    <w:rsid w:val="00A65567"/>
    <w:rsid w:val="00A65984"/>
    <w:rsid w:val="00A66319"/>
    <w:rsid w:val="00A6655F"/>
    <w:rsid w:val="00A67C6F"/>
    <w:rsid w:val="00A7186D"/>
    <w:rsid w:val="00A72A93"/>
    <w:rsid w:val="00A75901"/>
    <w:rsid w:val="00A80E18"/>
    <w:rsid w:val="00A81E57"/>
    <w:rsid w:val="00A8259A"/>
    <w:rsid w:val="00A83688"/>
    <w:rsid w:val="00A83968"/>
    <w:rsid w:val="00A83A17"/>
    <w:rsid w:val="00A8447D"/>
    <w:rsid w:val="00A8451B"/>
    <w:rsid w:val="00A8597B"/>
    <w:rsid w:val="00A85FBF"/>
    <w:rsid w:val="00A8774C"/>
    <w:rsid w:val="00A90292"/>
    <w:rsid w:val="00A90F7D"/>
    <w:rsid w:val="00A917A7"/>
    <w:rsid w:val="00A92E30"/>
    <w:rsid w:val="00A9301B"/>
    <w:rsid w:val="00A93824"/>
    <w:rsid w:val="00A93FF0"/>
    <w:rsid w:val="00A95273"/>
    <w:rsid w:val="00AA0C61"/>
    <w:rsid w:val="00AA1B21"/>
    <w:rsid w:val="00AA35C2"/>
    <w:rsid w:val="00AA4C56"/>
    <w:rsid w:val="00AA4C5D"/>
    <w:rsid w:val="00AA524C"/>
    <w:rsid w:val="00AA533E"/>
    <w:rsid w:val="00AA7FA5"/>
    <w:rsid w:val="00AB0114"/>
    <w:rsid w:val="00AB0600"/>
    <w:rsid w:val="00AB134D"/>
    <w:rsid w:val="00AB140E"/>
    <w:rsid w:val="00AB28C3"/>
    <w:rsid w:val="00AB34D6"/>
    <w:rsid w:val="00AB3760"/>
    <w:rsid w:val="00AB5606"/>
    <w:rsid w:val="00AB78CA"/>
    <w:rsid w:val="00AC0140"/>
    <w:rsid w:val="00AC10B4"/>
    <w:rsid w:val="00AC134C"/>
    <w:rsid w:val="00AC24C3"/>
    <w:rsid w:val="00AC2609"/>
    <w:rsid w:val="00AC291F"/>
    <w:rsid w:val="00AC293D"/>
    <w:rsid w:val="00AC2D8F"/>
    <w:rsid w:val="00AC69C5"/>
    <w:rsid w:val="00AC7A62"/>
    <w:rsid w:val="00AD0320"/>
    <w:rsid w:val="00AD1301"/>
    <w:rsid w:val="00AD13D5"/>
    <w:rsid w:val="00AD248C"/>
    <w:rsid w:val="00AD25C8"/>
    <w:rsid w:val="00AD2B23"/>
    <w:rsid w:val="00AD2B9A"/>
    <w:rsid w:val="00AD3081"/>
    <w:rsid w:val="00AD332B"/>
    <w:rsid w:val="00AD3619"/>
    <w:rsid w:val="00AD475D"/>
    <w:rsid w:val="00AD4A56"/>
    <w:rsid w:val="00AD5A0B"/>
    <w:rsid w:val="00AD6379"/>
    <w:rsid w:val="00AD654E"/>
    <w:rsid w:val="00AD6C6E"/>
    <w:rsid w:val="00AE1DF6"/>
    <w:rsid w:val="00AE4102"/>
    <w:rsid w:val="00AE51DE"/>
    <w:rsid w:val="00AE53F4"/>
    <w:rsid w:val="00AE5E1D"/>
    <w:rsid w:val="00AE5F14"/>
    <w:rsid w:val="00AE6AEA"/>
    <w:rsid w:val="00AE7387"/>
    <w:rsid w:val="00AF0A52"/>
    <w:rsid w:val="00AF24CE"/>
    <w:rsid w:val="00AF3140"/>
    <w:rsid w:val="00AF37D7"/>
    <w:rsid w:val="00AF3D3D"/>
    <w:rsid w:val="00AF5C4F"/>
    <w:rsid w:val="00AF7987"/>
    <w:rsid w:val="00AF7C51"/>
    <w:rsid w:val="00AF7D4C"/>
    <w:rsid w:val="00B018E8"/>
    <w:rsid w:val="00B019F2"/>
    <w:rsid w:val="00B03A29"/>
    <w:rsid w:val="00B03B09"/>
    <w:rsid w:val="00B0637B"/>
    <w:rsid w:val="00B07117"/>
    <w:rsid w:val="00B07400"/>
    <w:rsid w:val="00B12C4D"/>
    <w:rsid w:val="00B13481"/>
    <w:rsid w:val="00B137F6"/>
    <w:rsid w:val="00B14F1C"/>
    <w:rsid w:val="00B21146"/>
    <w:rsid w:val="00B21672"/>
    <w:rsid w:val="00B24099"/>
    <w:rsid w:val="00B2781A"/>
    <w:rsid w:val="00B31402"/>
    <w:rsid w:val="00B3337D"/>
    <w:rsid w:val="00B33CEC"/>
    <w:rsid w:val="00B34438"/>
    <w:rsid w:val="00B36AE0"/>
    <w:rsid w:val="00B37A73"/>
    <w:rsid w:val="00B40FC6"/>
    <w:rsid w:val="00B43F75"/>
    <w:rsid w:val="00B44128"/>
    <w:rsid w:val="00B44244"/>
    <w:rsid w:val="00B448CB"/>
    <w:rsid w:val="00B45E03"/>
    <w:rsid w:val="00B46C6F"/>
    <w:rsid w:val="00B47CCC"/>
    <w:rsid w:val="00B50109"/>
    <w:rsid w:val="00B503C5"/>
    <w:rsid w:val="00B5056E"/>
    <w:rsid w:val="00B50F8C"/>
    <w:rsid w:val="00B50FD9"/>
    <w:rsid w:val="00B511D4"/>
    <w:rsid w:val="00B541F8"/>
    <w:rsid w:val="00B55080"/>
    <w:rsid w:val="00B55770"/>
    <w:rsid w:val="00B55DEF"/>
    <w:rsid w:val="00B56ED3"/>
    <w:rsid w:val="00B5769A"/>
    <w:rsid w:val="00B602A1"/>
    <w:rsid w:val="00B605F4"/>
    <w:rsid w:val="00B60749"/>
    <w:rsid w:val="00B60E98"/>
    <w:rsid w:val="00B632CA"/>
    <w:rsid w:val="00B644B8"/>
    <w:rsid w:val="00B64DB2"/>
    <w:rsid w:val="00B65454"/>
    <w:rsid w:val="00B67798"/>
    <w:rsid w:val="00B70702"/>
    <w:rsid w:val="00B7239F"/>
    <w:rsid w:val="00B72AAB"/>
    <w:rsid w:val="00B72BC0"/>
    <w:rsid w:val="00B733CD"/>
    <w:rsid w:val="00B73CB5"/>
    <w:rsid w:val="00B74917"/>
    <w:rsid w:val="00B7579A"/>
    <w:rsid w:val="00B76A8A"/>
    <w:rsid w:val="00B770AA"/>
    <w:rsid w:val="00B7797F"/>
    <w:rsid w:val="00B81007"/>
    <w:rsid w:val="00B833AB"/>
    <w:rsid w:val="00B83407"/>
    <w:rsid w:val="00B8411A"/>
    <w:rsid w:val="00B850E4"/>
    <w:rsid w:val="00B86DF8"/>
    <w:rsid w:val="00B870E1"/>
    <w:rsid w:val="00B87692"/>
    <w:rsid w:val="00B878B5"/>
    <w:rsid w:val="00B92713"/>
    <w:rsid w:val="00B92DA2"/>
    <w:rsid w:val="00B931A5"/>
    <w:rsid w:val="00B93742"/>
    <w:rsid w:val="00B94002"/>
    <w:rsid w:val="00B94AE1"/>
    <w:rsid w:val="00B954B1"/>
    <w:rsid w:val="00B959C9"/>
    <w:rsid w:val="00B96AED"/>
    <w:rsid w:val="00B97D9A"/>
    <w:rsid w:val="00BA2B62"/>
    <w:rsid w:val="00BA2DD4"/>
    <w:rsid w:val="00BA306D"/>
    <w:rsid w:val="00BA3C96"/>
    <w:rsid w:val="00BA5EBF"/>
    <w:rsid w:val="00BA6030"/>
    <w:rsid w:val="00BA7026"/>
    <w:rsid w:val="00BA78A1"/>
    <w:rsid w:val="00BB1395"/>
    <w:rsid w:val="00BB1DC2"/>
    <w:rsid w:val="00BB28C8"/>
    <w:rsid w:val="00BB4130"/>
    <w:rsid w:val="00BB440E"/>
    <w:rsid w:val="00BB4CBC"/>
    <w:rsid w:val="00BB6208"/>
    <w:rsid w:val="00BB6217"/>
    <w:rsid w:val="00BB664E"/>
    <w:rsid w:val="00BB72FF"/>
    <w:rsid w:val="00BB7853"/>
    <w:rsid w:val="00BC0F49"/>
    <w:rsid w:val="00BC1146"/>
    <w:rsid w:val="00BC1810"/>
    <w:rsid w:val="00BC3CA3"/>
    <w:rsid w:val="00BC7DB1"/>
    <w:rsid w:val="00BD074A"/>
    <w:rsid w:val="00BD0997"/>
    <w:rsid w:val="00BD12D1"/>
    <w:rsid w:val="00BD277F"/>
    <w:rsid w:val="00BD42B4"/>
    <w:rsid w:val="00BD5CA6"/>
    <w:rsid w:val="00BD66C7"/>
    <w:rsid w:val="00BD6C91"/>
    <w:rsid w:val="00BD6DE1"/>
    <w:rsid w:val="00BE0400"/>
    <w:rsid w:val="00BE0936"/>
    <w:rsid w:val="00BE0CDF"/>
    <w:rsid w:val="00BE1462"/>
    <w:rsid w:val="00BE1668"/>
    <w:rsid w:val="00BE186F"/>
    <w:rsid w:val="00BE2F6A"/>
    <w:rsid w:val="00BE38A0"/>
    <w:rsid w:val="00BE396E"/>
    <w:rsid w:val="00BE3DB0"/>
    <w:rsid w:val="00BE5926"/>
    <w:rsid w:val="00BE6AEB"/>
    <w:rsid w:val="00BF0012"/>
    <w:rsid w:val="00BF0395"/>
    <w:rsid w:val="00BF19B1"/>
    <w:rsid w:val="00BF2BB9"/>
    <w:rsid w:val="00BF4B11"/>
    <w:rsid w:val="00BF526E"/>
    <w:rsid w:val="00BF53C9"/>
    <w:rsid w:val="00BF7E10"/>
    <w:rsid w:val="00C02338"/>
    <w:rsid w:val="00C02F51"/>
    <w:rsid w:val="00C047F0"/>
    <w:rsid w:val="00C0501B"/>
    <w:rsid w:val="00C060C2"/>
    <w:rsid w:val="00C06528"/>
    <w:rsid w:val="00C06617"/>
    <w:rsid w:val="00C1039E"/>
    <w:rsid w:val="00C10664"/>
    <w:rsid w:val="00C131FD"/>
    <w:rsid w:val="00C14398"/>
    <w:rsid w:val="00C1476C"/>
    <w:rsid w:val="00C165C3"/>
    <w:rsid w:val="00C17024"/>
    <w:rsid w:val="00C20A40"/>
    <w:rsid w:val="00C236F1"/>
    <w:rsid w:val="00C23FB1"/>
    <w:rsid w:val="00C2521A"/>
    <w:rsid w:val="00C25CF6"/>
    <w:rsid w:val="00C26BEC"/>
    <w:rsid w:val="00C279B4"/>
    <w:rsid w:val="00C30DF0"/>
    <w:rsid w:val="00C310B8"/>
    <w:rsid w:val="00C31477"/>
    <w:rsid w:val="00C316C6"/>
    <w:rsid w:val="00C3357A"/>
    <w:rsid w:val="00C33E94"/>
    <w:rsid w:val="00C347D6"/>
    <w:rsid w:val="00C34E72"/>
    <w:rsid w:val="00C350F5"/>
    <w:rsid w:val="00C35912"/>
    <w:rsid w:val="00C37262"/>
    <w:rsid w:val="00C3734B"/>
    <w:rsid w:val="00C401C6"/>
    <w:rsid w:val="00C4041F"/>
    <w:rsid w:val="00C41B05"/>
    <w:rsid w:val="00C42D3A"/>
    <w:rsid w:val="00C4359B"/>
    <w:rsid w:val="00C43B32"/>
    <w:rsid w:val="00C44573"/>
    <w:rsid w:val="00C45500"/>
    <w:rsid w:val="00C460EB"/>
    <w:rsid w:val="00C470A2"/>
    <w:rsid w:val="00C50474"/>
    <w:rsid w:val="00C54662"/>
    <w:rsid w:val="00C5529C"/>
    <w:rsid w:val="00C6074A"/>
    <w:rsid w:val="00C60D4D"/>
    <w:rsid w:val="00C60E2A"/>
    <w:rsid w:val="00C611D9"/>
    <w:rsid w:val="00C62E4B"/>
    <w:rsid w:val="00C6336B"/>
    <w:rsid w:val="00C64916"/>
    <w:rsid w:val="00C673E0"/>
    <w:rsid w:val="00C67D9D"/>
    <w:rsid w:val="00C7141F"/>
    <w:rsid w:val="00C71838"/>
    <w:rsid w:val="00C72CEB"/>
    <w:rsid w:val="00C73DF7"/>
    <w:rsid w:val="00C73DF8"/>
    <w:rsid w:val="00C77B4F"/>
    <w:rsid w:val="00C808E6"/>
    <w:rsid w:val="00C817EE"/>
    <w:rsid w:val="00C823F6"/>
    <w:rsid w:val="00C82711"/>
    <w:rsid w:val="00C83B6A"/>
    <w:rsid w:val="00C83FEC"/>
    <w:rsid w:val="00C8403E"/>
    <w:rsid w:val="00C84C5F"/>
    <w:rsid w:val="00C904DA"/>
    <w:rsid w:val="00C9058D"/>
    <w:rsid w:val="00C91329"/>
    <w:rsid w:val="00C91B82"/>
    <w:rsid w:val="00C9288D"/>
    <w:rsid w:val="00C92DDF"/>
    <w:rsid w:val="00C9488D"/>
    <w:rsid w:val="00C94A7D"/>
    <w:rsid w:val="00C955FC"/>
    <w:rsid w:val="00C959EF"/>
    <w:rsid w:val="00C95AD9"/>
    <w:rsid w:val="00C96A1F"/>
    <w:rsid w:val="00C96BD2"/>
    <w:rsid w:val="00C97372"/>
    <w:rsid w:val="00C97A9E"/>
    <w:rsid w:val="00CA0C80"/>
    <w:rsid w:val="00CA3A9D"/>
    <w:rsid w:val="00CA73C5"/>
    <w:rsid w:val="00CB1411"/>
    <w:rsid w:val="00CB25DA"/>
    <w:rsid w:val="00CB3571"/>
    <w:rsid w:val="00CB37D1"/>
    <w:rsid w:val="00CB4A23"/>
    <w:rsid w:val="00CB5AFE"/>
    <w:rsid w:val="00CB7C64"/>
    <w:rsid w:val="00CC084C"/>
    <w:rsid w:val="00CC1335"/>
    <w:rsid w:val="00CC1EF4"/>
    <w:rsid w:val="00CC22F3"/>
    <w:rsid w:val="00CC23A0"/>
    <w:rsid w:val="00CC34A6"/>
    <w:rsid w:val="00CC35E6"/>
    <w:rsid w:val="00CC41CE"/>
    <w:rsid w:val="00CC682E"/>
    <w:rsid w:val="00CD232D"/>
    <w:rsid w:val="00CD2DE1"/>
    <w:rsid w:val="00CD3FBA"/>
    <w:rsid w:val="00CD497B"/>
    <w:rsid w:val="00CD50F2"/>
    <w:rsid w:val="00CD5E0B"/>
    <w:rsid w:val="00CD6B75"/>
    <w:rsid w:val="00CD78A1"/>
    <w:rsid w:val="00CE089E"/>
    <w:rsid w:val="00CE266F"/>
    <w:rsid w:val="00CE2CF8"/>
    <w:rsid w:val="00CE2F58"/>
    <w:rsid w:val="00CE40E1"/>
    <w:rsid w:val="00CE4322"/>
    <w:rsid w:val="00CE44B6"/>
    <w:rsid w:val="00CE4CCE"/>
    <w:rsid w:val="00CE6697"/>
    <w:rsid w:val="00CE69FC"/>
    <w:rsid w:val="00CE6CEB"/>
    <w:rsid w:val="00CE7147"/>
    <w:rsid w:val="00CE77BE"/>
    <w:rsid w:val="00CF17B9"/>
    <w:rsid w:val="00CF22F9"/>
    <w:rsid w:val="00CF25E4"/>
    <w:rsid w:val="00CF3CDF"/>
    <w:rsid w:val="00CF490D"/>
    <w:rsid w:val="00CF5858"/>
    <w:rsid w:val="00CF5DAB"/>
    <w:rsid w:val="00CF6223"/>
    <w:rsid w:val="00CF7688"/>
    <w:rsid w:val="00CF7938"/>
    <w:rsid w:val="00CF7A72"/>
    <w:rsid w:val="00D00BB4"/>
    <w:rsid w:val="00D01031"/>
    <w:rsid w:val="00D012AF"/>
    <w:rsid w:val="00D01E2D"/>
    <w:rsid w:val="00D025B7"/>
    <w:rsid w:val="00D0367C"/>
    <w:rsid w:val="00D039AF"/>
    <w:rsid w:val="00D049ED"/>
    <w:rsid w:val="00D04B9E"/>
    <w:rsid w:val="00D06A9B"/>
    <w:rsid w:val="00D104F5"/>
    <w:rsid w:val="00D111CC"/>
    <w:rsid w:val="00D1344C"/>
    <w:rsid w:val="00D13B62"/>
    <w:rsid w:val="00D14C7F"/>
    <w:rsid w:val="00D159B3"/>
    <w:rsid w:val="00D15BB6"/>
    <w:rsid w:val="00D15D5D"/>
    <w:rsid w:val="00D16869"/>
    <w:rsid w:val="00D16CE0"/>
    <w:rsid w:val="00D17B49"/>
    <w:rsid w:val="00D20B03"/>
    <w:rsid w:val="00D20B92"/>
    <w:rsid w:val="00D20D2E"/>
    <w:rsid w:val="00D21FC5"/>
    <w:rsid w:val="00D221F3"/>
    <w:rsid w:val="00D23E4F"/>
    <w:rsid w:val="00D25700"/>
    <w:rsid w:val="00D257FD"/>
    <w:rsid w:val="00D26F9F"/>
    <w:rsid w:val="00D27A60"/>
    <w:rsid w:val="00D303BA"/>
    <w:rsid w:val="00D307B9"/>
    <w:rsid w:val="00D30D74"/>
    <w:rsid w:val="00D30F17"/>
    <w:rsid w:val="00D31FFD"/>
    <w:rsid w:val="00D3259B"/>
    <w:rsid w:val="00D33414"/>
    <w:rsid w:val="00D3434D"/>
    <w:rsid w:val="00D34655"/>
    <w:rsid w:val="00D348D1"/>
    <w:rsid w:val="00D364D4"/>
    <w:rsid w:val="00D36BC2"/>
    <w:rsid w:val="00D40036"/>
    <w:rsid w:val="00D405B0"/>
    <w:rsid w:val="00D4456B"/>
    <w:rsid w:val="00D4579A"/>
    <w:rsid w:val="00D4665D"/>
    <w:rsid w:val="00D46C08"/>
    <w:rsid w:val="00D47AAF"/>
    <w:rsid w:val="00D50848"/>
    <w:rsid w:val="00D50E4E"/>
    <w:rsid w:val="00D50E54"/>
    <w:rsid w:val="00D51B4D"/>
    <w:rsid w:val="00D52975"/>
    <w:rsid w:val="00D53165"/>
    <w:rsid w:val="00D555A7"/>
    <w:rsid w:val="00D55832"/>
    <w:rsid w:val="00D56927"/>
    <w:rsid w:val="00D60405"/>
    <w:rsid w:val="00D60B5A"/>
    <w:rsid w:val="00D60ED2"/>
    <w:rsid w:val="00D611A4"/>
    <w:rsid w:val="00D6178E"/>
    <w:rsid w:val="00D61C2F"/>
    <w:rsid w:val="00D6242A"/>
    <w:rsid w:val="00D63111"/>
    <w:rsid w:val="00D63347"/>
    <w:rsid w:val="00D65876"/>
    <w:rsid w:val="00D66FCF"/>
    <w:rsid w:val="00D701B8"/>
    <w:rsid w:val="00D71321"/>
    <w:rsid w:val="00D74DA9"/>
    <w:rsid w:val="00D75CB6"/>
    <w:rsid w:val="00D764CA"/>
    <w:rsid w:val="00D766AD"/>
    <w:rsid w:val="00D769EA"/>
    <w:rsid w:val="00D77AD4"/>
    <w:rsid w:val="00D81647"/>
    <w:rsid w:val="00D834D2"/>
    <w:rsid w:val="00D83C2C"/>
    <w:rsid w:val="00D84CCD"/>
    <w:rsid w:val="00D85AD8"/>
    <w:rsid w:val="00D8698B"/>
    <w:rsid w:val="00D87263"/>
    <w:rsid w:val="00D9074A"/>
    <w:rsid w:val="00D910F2"/>
    <w:rsid w:val="00D959F7"/>
    <w:rsid w:val="00D964BD"/>
    <w:rsid w:val="00D96719"/>
    <w:rsid w:val="00D971F8"/>
    <w:rsid w:val="00DA01B8"/>
    <w:rsid w:val="00DA043C"/>
    <w:rsid w:val="00DA2606"/>
    <w:rsid w:val="00DA287B"/>
    <w:rsid w:val="00DA2B11"/>
    <w:rsid w:val="00DA3766"/>
    <w:rsid w:val="00DA47B1"/>
    <w:rsid w:val="00DA4D5D"/>
    <w:rsid w:val="00DA50B3"/>
    <w:rsid w:val="00DA51A7"/>
    <w:rsid w:val="00DA52C5"/>
    <w:rsid w:val="00DA55DD"/>
    <w:rsid w:val="00DA5D0F"/>
    <w:rsid w:val="00DB08A0"/>
    <w:rsid w:val="00DB0A9C"/>
    <w:rsid w:val="00DB0F52"/>
    <w:rsid w:val="00DB12AD"/>
    <w:rsid w:val="00DB1D15"/>
    <w:rsid w:val="00DB20C5"/>
    <w:rsid w:val="00DB2920"/>
    <w:rsid w:val="00DB3780"/>
    <w:rsid w:val="00DB5DFE"/>
    <w:rsid w:val="00DB60B5"/>
    <w:rsid w:val="00DB63BA"/>
    <w:rsid w:val="00DB76B4"/>
    <w:rsid w:val="00DB7D87"/>
    <w:rsid w:val="00DC0ED2"/>
    <w:rsid w:val="00DC13D7"/>
    <w:rsid w:val="00DC2822"/>
    <w:rsid w:val="00DC28C1"/>
    <w:rsid w:val="00DC32F4"/>
    <w:rsid w:val="00DC4E75"/>
    <w:rsid w:val="00DC56F4"/>
    <w:rsid w:val="00DC6242"/>
    <w:rsid w:val="00DC6FCC"/>
    <w:rsid w:val="00DD10DD"/>
    <w:rsid w:val="00DD40C0"/>
    <w:rsid w:val="00DD457B"/>
    <w:rsid w:val="00DD5459"/>
    <w:rsid w:val="00DD7331"/>
    <w:rsid w:val="00DE2572"/>
    <w:rsid w:val="00DE294C"/>
    <w:rsid w:val="00DE2A2D"/>
    <w:rsid w:val="00DE3276"/>
    <w:rsid w:val="00DE4BC9"/>
    <w:rsid w:val="00DE5B85"/>
    <w:rsid w:val="00DE5C21"/>
    <w:rsid w:val="00DE5E11"/>
    <w:rsid w:val="00DE5FA7"/>
    <w:rsid w:val="00DF0654"/>
    <w:rsid w:val="00DF0A00"/>
    <w:rsid w:val="00DF0CEA"/>
    <w:rsid w:val="00DF5193"/>
    <w:rsid w:val="00DF5649"/>
    <w:rsid w:val="00DF5F3F"/>
    <w:rsid w:val="00DF7FD5"/>
    <w:rsid w:val="00E003A7"/>
    <w:rsid w:val="00E02E4E"/>
    <w:rsid w:val="00E05213"/>
    <w:rsid w:val="00E06206"/>
    <w:rsid w:val="00E072D6"/>
    <w:rsid w:val="00E1054C"/>
    <w:rsid w:val="00E10BC8"/>
    <w:rsid w:val="00E118D9"/>
    <w:rsid w:val="00E1307A"/>
    <w:rsid w:val="00E13903"/>
    <w:rsid w:val="00E13F94"/>
    <w:rsid w:val="00E149BE"/>
    <w:rsid w:val="00E14A5E"/>
    <w:rsid w:val="00E15165"/>
    <w:rsid w:val="00E15E82"/>
    <w:rsid w:val="00E162EB"/>
    <w:rsid w:val="00E16581"/>
    <w:rsid w:val="00E16C74"/>
    <w:rsid w:val="00E16E0E"/>
    <w:rsid w:val="00E17CDD"/>
    <w:rsid w:val="00E2224E"/>
    <w:rsid w:val="00E22BDF"/>
    <w:rsid w:val="00E25077"/>
    <w:rsid w:val="00E25B7D"/>
    <w:rsid w:val="00E26585"/>
    <w:rsid w:val="00E269D4"/>
    <w:rsid w:val="00E276B3"/>
    <w:rsid w:val="00E30028"/>
    <w:rsid w:val="00E31D22"/>
    <w:rsid w:val="00E31EC5"/>
    <w:rsid w:val="00E32453"/>
    <w:rsid w:val="00E32FB4"/>
    <w:rsid w:val="00E33304"/>
    <w:rsid w:val="00E34C1C"/>
    <w:rsid w:val="00E35D96"/>
    <w:rsid w:val="00E362BA"/>
    <w:rsid w:val="00E41192"/>
    <w:rsid w:val="00E416FC"/>
    <w:rsid w:val="00E41A3A"/>
    <w:rsid w:val="00E50505"/>
    <w:rsid w:val="00E50D31"/>
    <w:rsid w:val="00E50E34"/>
    <w:rsid w:val="00E51FF8"/>
    <w:rsid w:val="00E53EE1"/>
    <w:rsid w:val="00E53FFF"/>
    <w:rsid w:val="00E544BE"/>
    <w:rsid w:val="00E54810"/>
    <w:rsid w:val="00E548BA"/>
    <w:rsid w:val="00E5502D"/>
    <w:rsid w:val="00E55667"/>
    <w:rsid w:val="00E56696"/>
    <w:rsid w:val="00E57441"/>
    <w:rsid w:val="00E57EF4"/>
    <w:rsid w:val="00E57F33"/>
    <w:rsid w:val="00E57FC7"/>
    <w:rsid w:val="00E61CE7"/>
    <w:rsid w:val="00E61D53"/>
    <w:rsid w:val="00E63327"/>
    <w:rsid w:val="00E63C3D"/>
    <w:rsid w:val="00E64182"/>
    <w:rsid w:val="00E649DF"/>
    <w:rsid w:val="00E64A84"/>
    <w:rsid w:val="00E66C22"/>
    <w:rsid w:val="00E66F7C"/>
    <w:rsid w:val="00E670CC"/>
    <w:rsid w:val="00E67196"/>
    <w:rsid w:val="00E67C27"/>
    <w:rsid w:val="00E72215"/>
    <w:rsid w:val="00E729AF"/>
    <w:rsid w:val="00E72F19"/>
    <w:rsid w:val="00E73238"/>
    <w:rsid w:val="00E73B68"/>
    <w:rsid w:val="00E742CE"/>
    <w:rsid w:val="00E7443F"/>
    <w:rsid w:val="00E74C05"/>
    <w:rsid w:val="00E75B0A"/>
    <w:rsid w:val="00E772F2"/>
    <w:rsid w:val="00E81D76"/>
    <w:rsid w:val="00E82F2D"/>
    <w:rsid w:val="00E82F5C"/>
    <w:rsid w:val="00E833FD"/>
    <w:rsid w:val="00E8378F"/>
    <w:rsid w:val="00E83AA1"/>
    <w:rsid w:val="00E84793"/>
    <w:rsid w:val="00E8681B"/>
    <w:rsid w:val="00E8684C"/>
    <w:rsid w:val="00E8693A"/>
    <w:rsid w:val="00E86EE9"/>
    <w:rsid w:val="00E87132"/>
    <w:rsid w:val="00E879F9"/>
    <w:rsid w:val="00E908CD"/>
    <w:rsid w:val="00E90FAA"/>
    <w:rsid w:val="00E92290"/>
    <w:rsid w:val="00E9349B"/>
    <w:rsid w:val="00E9437E"/>
    <w:rsid w:val="00E943E9"/>
    <w:rsid w:val="00E95CE3"/>
    <w:rsid w:val="00E96858"/>
    <w:rsid w:val="00E97EB2"/>
    <w:rsid w:val="00EA02B9"/>
    <w:rsid w:val="00EA095A"/>
    <w:rsid w:val="00EA0AAE"/>
    <w:rsid w:val="00EA1750"/>
    <w:rsid w:val="00EA1D7A"/>
    <w:rsid w:val="00EA210F"/>
    <w:rsid w:val="00EA3DCA"/>
    <w:rsid w:val="00EA4506"/>
    <w:rsid w:val="00EA5C15"/>
    <w:rsid w:val="00EA605C"/>
    <w:rsid w:val="00EA6C4F"/>
    <w:rsid w:val="00EA6C56"/>
    <w:rsid w:val="00EA7BA6"/>
    <w:rsid w:val="00EB0B10"/>
    <w:rsid w:val="00EB2448"/>
    <w:rsid w:val="00EB2641"/>
    <w:rsid w:val="00EB2B85"/>
    <w:rsid w:val="00EB4BA5"/>
    <w:rsid w:val="00EB66F1"/>
    <w:rsid w:val="00EB6B76"/>
    <w:rsid w:val="00EC06E3"/>
    <w:rsid w:val="00EC088F"/>
    <w:rsid w:val="00EC2E49"/>
    <w:rsid w:val="00EC31B1"/>
    <w:rsid w:val="00EC350B"/>
    <w:rsid w:val="00EC439B"/>
    <w:rsid w:val="00EC5D28"/>
    <w:rsid w:val="00EC7203"/>
    <w:rsid w:val="00ED10CB"/>
    <w:rsid w:val="00ED1F77"/>
    <w:rsid w:val="00ED426B"/>
    <w:rsid w:val="00ED5483"/>
    <w:rsid w:val="00ED5B0F"/>
    <w:rsid w:val="00ED6348"/>
    <w:rsid w:val="00ED64C6"/>
    <w:rsid w:val="00ED7775"/>
    <w:rsid w:val="00EE0544"/>
    <w:rsid w:val="00EE15A4"/>
    <w:rsid w:val="00EE2851"/>
    <w:rsid w:val="00EE2E7E"/>
    <w:rsid w:val="00EE4CD2"/>
    <w:rsid w:val="00EE57D9"/>
    <w:rsid w:val="00EF07F1"/>
    <w:rsid w:val="00EF1B5D"/>
    <w:rsid w:val="00EF38CA"/>
    <w:rsid w:val="00EF45B4"/>
    <w:rsid w:val="00EF5AA4"/>
    <w:rsid w:val="00EF5BC6"/>
    <w:rsid w:val="00EF70EA"/>
    <w:rsid w:val="00EF735E"/>
    <w:rsid w:val="00EF78FC"/>
    <w:rsid w:val="00F00E13"/>
    <w:rsid w:val="00F0227C"/>
    <w:rsid w:val="00F02B66"/>
    <w:rsid w:val="00F03875"/>
    <w:rsid w:val="00F05EED"/>
    <w:rsid w:val="00F06AE6"/>
    <w:rsid w:val="00F07478"/>
    <w:rsid w:val="00F07C47"/>
    <w:rsid w:val="00F07D76"/>
    <w:rsid w:val="00F10F84"/>
    <w:rsid w:val="00F11412"/>
    <w:rsid w:val="00F12AD6"/>
    <w:rsid w:val="00F12AF9"/>
    <w:rsid w:val="00F12E73"/>
    <w:rsid w:val="00F130D3"/>
    <w:rsid w:val="00F13492"/>
    <w:rsid w:val="00F13B79"/>
    <w:rsid w:val="00F13D70"/>
    <w:rsid w:val="00F14BD5"/>
    <w:rsid w:val="00F20538"/>
    <w:rsid w:val="00F20EBB"/>
    <w:rsid w:val="00F24F22"/>
    <w:rsid w:val="00F27CDD"/>
    <w:rsid w:val="00F31097"/>
    <w:rsid w:val="00F31187"/>
    <w:rsid w:val="00F34C45"/>
    <w:rsid w:val="00F35546"/>
    <w:rsid w:val="00F3642C"/>
    <w:rsid w:val="00F373BE"/>
    <w:rsid w:val="00F40B9E"/>
    <w:rsid w:val="00F425CC"/>
    <w:rsid w:val="00F4272C"/>
    <w:rsid w:val="00F42B71"/>
    <w:rsid w:val="00F43033"/>
    <w:rsid w:val="00F43403"/>
    <w:rsid w:val="00F43875"/>
    <w:rsid w:val="00F443E7"/>
    <w:rsid w:val="00F45C00"/>
    <w:rsid w:val="00F45D35"/>
    <w:rsid w:val="00F46CA8"/>
    <w:rsid w:val="00F46F99"/>
    <w:rsid w:val="00F47FC4"/>
    <w:rsid w:val="00F50741"/>
    <w:rsid w:val="00F51FA9"/>
    <w:rsid w:val="00F534BB"/>
    <w:rsid w:val="00F54002"/>
    <w:rsid w:val="00F54119"/>
    <w:rsid w:val="00F569BF"/>
    <w:rsid w:val="00F62E6C"/>
    <w:rsid w:val="00F642D5"/>
    <w:rsid w:val="00F6436A"/>
    <w:rsid w:val="00F65AC6"/>
    <w:rsid w:val="00F65DC5"/>
    <w:rsid w:val="00F662BB"/>
    <w:rsid w:val="00F67EE2"/>
    <w:rsid w:val="00F67FDB"/>
    <w:rsid w:val="00F70AE5"/>
    <w:rsid w:val="00F70D13"/>
    <w:rsid w:val="00F71920"/>
    <w:rsid w:val="00F72514"/>
    <w:rsid w:val="00F73B20"/>
    <w:rsid w:val="00F74236"/>
    <w:rsid w:val="00F743C2"/>
    <w:rsid w:val="00F74B0F"/>
    <w:rsid w:val="00F80B3C"/>
    <w:rsid w:val="00F80B60"/>
    <w:rsid w:val="00F80C91"/>
    <w:rsid w:val="00F848AD"/>
    <w:rsid w:val="00F854F7"/>
    <w:rsid w:val="00F8582B"/>
    <w:rsid w:val="00F86F97"/>
    <w:rsid w:val="00F87455"/>
    <w:rsid w:val="00F91F74"/>
    <w:rsid w:val="00F935AD"/>
    <w:rsid w:val="00F960D3"/>
    <w:rsid w:val="00F962C3"/>
    <w:rsid w:val="00FA1C40"/>
    <w:rsid w:val="00FA7DE6"/>
    <w:rsid w:val="00FB1FC7"/>
    <w:rsid w:val="00FB206C"/>
    <w:rsid w:val="00FB248E"/>
    <w:rsid w:val="00FB2498"/>
    <w:rsid w:val="00FB2D36"/>
    <w:rsid w:val="00FB3168"/>
    <w:rsid w:val="00FB4A3D"/>
    <w:rsid w:val="00FB5E31"/>
    <w:rsid w:val="00FB74F5"/>
    <w:rsid w:val="00FB776A"/>
    <w:rsid w:val="00FC1676"/>
    <w:rsid w:val="00FC2693"/>
    <w:rsid w:val="00FC3EE8"/>
    <w:rsid w:val="00FC448D"/>
    <w:rsid w:val="00FC5DAE"/>
    <w:rsid w:val="00FC6FE3"/>
    <w:rsid w:val="00FC7634"/>
    <w:rsid w:val="00FD05F9"/>
    <w:rsid w:val="00FD1730"/>
    <w:rsid w:val="00FD219E"/>
    <w:rsid w:val="00FD285B"/>
    <w:rsid w:val="00FD2A96"/>
    <w:rsid w:val="00FD3248"/>
    <w:rsid w:val="00FD3409"/>
    <w:rsid w:val="00FD3DF4"/>
    <w:rsid w:val="00FD4F73"/>
    <w:rsid w:val="00FD5AB3"/>
    <w:rsid w:val="00FD5FFD"/>
    <w:rsid w:val="00FD641D"/>
    <w:rsid w:val="00FD68E8"/>
    <w:rsid w:val="00FD68F3"/>
    <w:rsid w:val="00FD7CBD"/>
    <w:rsid w:val="00FD7DB9"/>
    <w:rsid w:val="00FE1380"/>
    <w:rsid w:val="00FE2109"/>
    <w:rsid w:val="00FE2898"/>
    <w:rsid w:val="00FE3213"/>
    <w:rsid w:val="00FE3770"/>
    <w:rsid w:val="00FE42CF"/>
    <w:rsid w:val="00FE5743"/>
    <w:rsid w:val="00FE73B1"/>
    <w:rsid w:val="00FE76A8"/>
    <w:rsid w:val="00FF0F9E"/>
    <w:rsid w:val="00FF1F16"/>
    <w:rsid w:val="00FF2D4F"/>
    <w:rsid w:val="00FF3E2E"/>
    <w:rsid w:val="00FF4713"/>
    <w:rsid w:val="00FF5A58"/>
    <w:rsid w:val="00FF7390"/>
    <w:rsid w:val="00FF7A8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C08"/>
  </w:style>
  <w:style w:type="paragraph" w:styleId="2">
    <w:name w:val="heading 2"/>
    <w:basedOn w:val="a"/>
    <w:link w:val="2Char"/>
    <w:uiPriority w:val="1"/>
    <w:unhideWhenUsed/>
    <w:qFormat/>
    <w:rsid w:val="009805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3E22A6"/>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Char"/>
    <w:qFormat/>
    <w:rsid w:val="00980537"/>
    <w:pPr>
      <w:numPr>
        <w:ilvl w:val="4"/>
        <w:numId w:val="1"/>
      </w:numPr>
      <w:suppressAutoHyphens/>
      <w:spacing w:before="200" w:line="280" w:lineRule="exact"/>
      <w:jc w:val="both"/>
      <w:outlineLvl w:val="4"/>
    </w:pPr>
    <w:rPr>
      <w:rFonts w:ascii="Lucida Sans" w:eastAsia="SimSun" w:hAnsi="Lucida Sans" w:cs="Times New Roman"/>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1"/>
    <w:rsid w:val="00980537"/>
    <w:rPr>
      <w:rFonts w:ascii="Times New Roman" w:eastAsia="Times New Roman" w:hAnsi="Times New Roman" w:cs="Times New Roman"/>
      <w:b/>
      <w:bCs/>
      <w:sz w:val="36"/>
      <w:szCs w:val="36"/>
      <w:lang w:eastAsia="el-GR"/>
    </w:rPr>
  </w:style>
  <w:style w:type="character" w:customStyle="1" w:styleId="5Char">
    <w:name w:val="Επικεφαλίδα 5 Char"/>
    <w:basedOn w:val="a0"/>
    <w:link w:val="5"/>
    <w:rsid w:val="00980537"/>
    <w:rPr>
      <w:rFonts w:ascii="Lucida Sans" w:eastAsia="SimSun" w:hAnsi="Lucida Sans" w:cs="Times New Roman"/>
      <w:b/>
      <w:szCs w:val="20"/>
      <w:lang w:val="en-US" w:eastAsia="zh-CN"/>
    </w:rPr>
  </w:style>
  <w:style w:type="paragraph" w:styleId="a3">
    <w:name w:val="List Paragraph"/>
    <w:basedOn w:val="a"/>
    <w:link w:val="Char"/>
    <w:uiPriority w:val="34"/>
    <w:qFormat/>
    <w:rsid w:val="00980537"/>
    <w:pPr>
      <w:ind w:left="720"/>
      <w:contextualSpacing/>
    </w:pPr>
    <w:rPr>
      <w:rFonts w:eastAsiaTheme="minorHAnsi"/>
      <w:lang w:eastAsia="en-US"/>
    </w:rPr>
  </w:style>
  <w:style w:type="table" w:styleId="a4">
    <w:name w:val="Table Grid"/>
    <w:basedOn w:val="a1"/>
    <w:uiPriority w:val="59"/>
    <w:rsid w:val="002619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0"/>
    <w:uiPriority w:val="99"/>
    <w:semiHidden/>
    <w:unhideWhenUsed/>
    <w:rsid w:val="00261924"/>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261924"/>
    <w:rPr>
      <w:rFonts w:ascii="Tahoma" w:eastAsiaTheme="minorEastAsia" w:hAnsi="Tahoma" w:cs="Tahoma"/>
      <w:sz w:val="16"/>
      <w:szCs w:val="16"/>
      <w:lang w:eastAsia="el-GR"/>
    </w:rPr>
  </w:style>
  <w:style w:type="paragraph" w:styleId="a6">
    <w:name w:val="Body Text"/>
    <w:basedOn w:val="a"/>
    <w:link w:val="Char1"/>
    <w:uiPriority w:val="1"/>
    <w:unhideWhenUsed/>
    <w:qFormat/>
    <w:rsid w:val="00043C90"/>
    <w:pPr>
      <w:spacing w:after="120" w:line="259" w:lineRule="auto"/>
    </w:pPr>
    <w:rPr>
      <w:rFonts w:eastAsiaTheme="minorHAnsi"/>
      <w:lang w:eastAsia="en-US"/>
    </w:rPr>
  </w:style>
  <w:style w:type="character" w:customStyle="1" w:styleId="Char1">
    <w:name w:val="Σώμα κειμένου Char"/>
    <w:basedOn w:val="a0"/>
    <w:link w:val="a6"/>
    <w:uiPriority w:val="1"/>
    <w:rsid w:val="00043C90"/>
  </w:style>
  <w:style w:type="character" w:styleId="-">
    <w:name w:val="Hyperlink"/>
    <w:basedOn w:val="a0"/>
    <w:uiPriority w:val="99"/>
    <w:unhideWhenUsed/>
    <w:rsid w:val="00043C90"/>
    <w:rPr>
      <w:color w:val="0000FF" w:themeColor="hyperlink"/>
      <w:u w:val="single"/>
    </w:rPr>
  </w:style>
  <w:style w:type="paragraph" w:customStyle="1" w:styleId="normalwithoutspacing">
    <w:name w:val="normal_without_spacing"/>
    <w:basedOn w:val="a"/>
    <w:rsid w:val="00043C90"/>
    <w:pPr>
      <w:suppressAutoHyphens/>
      <w:spacing w:after="60" w:line="240" w:lineRule="auto"/>
      <w:jc w:val="both"/>
    </w:pPr>
    <w:rPr>
      <w:rFonts w:ascii="Calibri" w:eastAsia="Times New Roman" w:hAnsi="Calibri" w:cs="Calibri"/>
      <w:szCs w:val="24"/>
      <w:lang w:eastAsia="ar-SA"/>
    </w:rPr>
  </w:style>
  <w:style w:type="paragraph" w:styleId="30">
    <w:name w:val="Body Text 3"/>
    <w:basedOn w:val="a"/>
    <w:link w:val="3Char1"/>
    <w:uiPriority w:val="99"/>
    <w:unhideWhenUsed/>
    <w:rsid w:val="00043C90"/>
    <w:pPr>
      <w:spacing w:after="120" w:line="240" w:lineRule="auto"/>
    </w:pPr>
    <w:rPr>
      <w:rFonts w:ascii="Times New Roman" w:eastAsia="Times New Roman" w:hAnsi="Times New Roman" w:cs="Times New Roman"/>
      <w:sz w:val="16"/>
      <w:szCs w:val="16"/>
    </w:rPr>
  </w:style>
  <w:style w:type="character" w:customStyle="1" w:styleId="3Char0">
    <w:name w:val="Σώμα κείμενου 3 Char"/>
    <w:basedOn w:val="a0"/>
    <w:uiPriority w:val="99"/>
    <w:semiHidden/>
    <w:rsid w:val="00043C90"/>
    <w:rPr>
      <w:rFonts w:eastAsiaTheme="minorEastAsia"/>
      <w:sz w:val="16"/>
      <w:szCs w:val="16"/>
      <w:lang w:eastAsia="el-GR"/>
    </w:rPr>
  </w:style>
  <w:style w:type="character" w:customStyle="1" w:styleId="3Char1">
    <w:name w:val="Σώμα κείμενου 3 Char1"/>
    <w:link w:val="30"/>
    <w:uiPriority w:val="99"/>
    <w:locked/>
    <w:rsid w:val="00043C90"/>
    <w:rPr>
      <w:rFonts w:ascii="Times New Roman" w:eastAsia="Times New Roman" w:hAnsi="Times New Roman" w:cs="Times New Roman"/>
      <w:sz w:val="16"/>
      <w:szCs w:val="16"/>
      <w:lang w:eastAsia="el-GR"/>
    </w:rPr>
  </w:style>
  <w:style w:type="paragraph" w:customStyle="1" w:styleId="TableParagraph">
    <w:name w:val="Table Paragraph"/>
    <w:basedOn w:val="a"/>
    <w:uiPriority w:val="1"/>
    <w:qFormat/>
    <w:rsid w:val="00D769EA"/>
    <w:pPr>
      <w:widowControl w:val="0"/>
      <w:autoSpaceDE w:val="0"/>
      <w:autoSpaceDN w:val="0"/>
      <w:spacing w:after="0" w:line="240" w:lineRule="auto"/>
      <w:ind w:left="107"/>
    </w:pPr>
    <w:rPr>
      <w:rFonts w:ascii="Times New Roman" w:eastAsia="Times New Roman" w:hAnsi="Times New Roman" w:cs="Times New Roman"/>
      <w:lang w:eastAsia="en-US"/>
    </w:rPr>
  </w:style>
  <w:style w:type="table" w:customStyle="1" w:styleId="TableNormal">
    <w:name w:val="Table Normal"/>
    <w:uiPriority w:val="2"/>
    <w:semiHidden/>
    <w:qFormat/>
    <w:rsid w:val="00D769EA"/>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7">
    <w:name w:val="header"/>
    <w:basedOn w:val="a"/>
    <w:link w:val="Char2"/>
    <w:uiPriority w:val="99"/>
    <w:unhideWhenUsed/>
    <w:rsid w:val="005F274B"/>
    <w:pPr>
      <w:tabs>
        <w:tab w:val="center" w:pos="4153"/>
        <w:tab w:val="right" w:pos="8306"/>
      </w:tabs>
      <w:spacing w:after="0" w:line="240" w:lineRule="auto"/>
    </w:pPr>
  </w:style>
  <w:style w:type="character" w:customStyle="1" w:styleId="Char2">
    <w:name w:val="Κεφαλίδα Char"/>
    <w:basedOn w:val="a0"/>
    <w:link w:val="a7"/>
    <w:uiPriority w:val="99"/>
    <w:rsid w:val="005F274B"/>
    <w:rPr>
      <w:rFonts w:eastAsiaTheme="minorEastAsia"/>
      <w:lang w:eastAsia="el-GR"/>
    </w:rPr>
  </w:style>
  <w:style w:type="paragraph" w:styleId="a8">
    <w:name w:val="footer"/>
    <w:basedOn w:val="a"/>
    <w:link w:val="Char3"/>
    <w:uiPriority w:val="99"/>
    <w:unhideWhenUsed/>
    <w:rsid w:val="005F274B"/>
    <w:pPr>
      <w:tabs>
        <w:tab w:val="center" w:pos="4153"/>
        <w:tab w:val="right" w:pos="8306"/>
      </w:tabs>
      <w:spacing w:after="0" w:line="240" w:lineRule="auto"/>
    </w:pPr>
  </w:style>
  <w:style w:type="character" w:customStyle="1" w:styleId="Char3">
    <w:name w:val="Υποσέλιδο Char"/>
    <w:basedOn w:val="a0"/>
    <w:link w:val="a8"/>
    <w:uiPriority w:val="99"/>
    <w:rsid w:val="005F274B"/>
    <w:rPr>
      <w:rFonts w:eastAsiaTheme="minorEastAsia"/>
      <w:lang w:eastAsia="el-GR"/>
    </w:rPr>
  </w:style>
  <w:style w:type="numbering" w:customStyle="1" w:styleId="1">
    <w:name w:val="Χωρίς λίστα1"/>
    <w:next w:val="a2"/>
    <w:uiPriority w:val="99"/>
    <w:semiHidden/>
    <w:unhideWhenUsed/>
    <w:rsid w:val="008E04DE"/>
  </w:style>
  <w:style w:type="paragraph" w:customStyle="1" w:styleId="CharCharChar">
    <w:name w:val="Char Char Char"/>
    <w:basedOn w:val="a"/>
    <w:rsid w:val="008E04DE"/>
    <w:pPr>
      <w:spacing w:after="160" w:line="240" w:lineRule="exact"/>
    </w:pPr>
    <w:rPr>
      <w:rFonts w:ascii="Arial" w:eastAsia="Times New Roman" w:hAnsi="Arial" w:cs="Tahoma"/>
      <w:sz w:val="20"/>
      <w:szCs w:val="20"/>
      <w:lang w:val="en-US" w:eastAsia="en-US"/>
    </w:rPr>
  </w:style>
  <w:style w:type="character" w:customStyle="1" w:styleId="4">
    <w:name w:val="Σώμα κειμένου (4)_"/>
    <w:basedOn w:val="a0"/>
    <w:link w:val="40"/>
    <w:rsid w:val="000439D6"/>
    <w:rPr>
      <w:rFonts w:ascii="Bookman Old Style" w:eastAsia="Bookman Old Style" w:hAnsi="Bookman Old Style" w:cs="Bookman Old Style"/>
      <w:sz w:val="19"/>
      <w:szCs w:val="19"/>
      <w:shd w:val="clear" w:color="auto" w:fill="FFFFFF"/>
    </w:rPr>
  </w:style>
  <w:style w:type="paragraph" w:customStyle="1" w:styleId="40">
    <w:name w:val="Σώμα κειμένου (4)"/>
    <w:basedOn w:val="a"/>
    <w:link w:val="4"/>
    <w:rsid w:val="000439D6"/>
    <w:pPr>
      <w:widowControl w:val="0"/>
      <w:shd w:val="clear" w:color="auto" w:fill="FFFFFF"/>
      <w:spacing w:before="300" w:after="0" w:line="390" w:lineRule="exact"/>
      <w:jc w:val="both"/>
    </w:pPr>
    <w:rPr>
      <w:rFonts w:ascii="Bookman Old Style" w:eastAsia="Bookman Old Style" w:hAnsi="Bookman Old Style" w:cs="Bookman Old Style"/>
      <w:sz w:val="19"/>
      <w:szCs w:val="19"/>
      <w:lang w:eastAsia="en-US"/>
    </w:rPr>
  </w:style>
  <w:style w:type="character" w:customStyle="1" w:styleId="2TrebuchetMS75">
    <w:name w:val="Σώμα κειμένου (2) + Trebuchet MS;7;5 στ.;Χωρίς έντονη γραφή"/>
    <w:basedOn w:val="a0"/>
    <w:rsid w:val="000439D6"/>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paragraph" w:customStyle="1" w:styleId="11">
    <w:name w:val="Επικεφαλίδα 11"/>
    <w:basedOn w:val="a"/>
    <w:uiPriority w:val="1"/>
    <w:qFormat/>
    <w:rsid w:val="005B420A"/>
    <w:pPr>
      <w:widowControl w:val="0"/>
      <w:autoSpaceDE w:val="0"/>
      <w:autoSpaceDN w:val="0"/>
      <w:spacing w:after="0" w:line="240" w:lineRule="auto"/>
      <w:ind w:left="194"/>
      <w:jc w:val="center"/>
      <w:outlineLvl w:val="1"/>
    </w:pPr>
    <w:rPr>
      <w:rFonts w:ascii="Verdana" w:eastAsia="Verdana" w:hAnsi="Verdana" w:cs="Verdana"/>
      <w:b/>
      <w:bCs/>
      <w:u w:val="single" w:color="000000"/>
      <w:lang w:eastAsia="en-US"/>
    </w:rPr>
  </w:style>
  <w:style w:type="character" w:customStyle="1" w:styleId="Char">
    <w:name w:val="Παράγραφος λίστας Char"/>
    <w:link w:val="a3"/>
    <w:uiPriority w:val="34"/>
    <w:locked/>
    <w:rsid w:val="001A6777"/>
    <w:rPr>
      <w:rFonts w:eastAsiaTheme="minorHAnsi"/>
      <w:lang w:eastAsia="en-US"/>
    </w:rPr>
  </w:style>
  <w:style w:type="paragraph" w:styleId="-HTML">
    <w:name w:val="HTML Preformatted"/>
    <w:basedOn w:val="a"/>
    <w:link w:val="-HTMLChar"/>
    <w:uiPriority w:val="99"/>
    <w:unhideWhenUsed/>
    <w:rsid w:val="00EA6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EA6C56"/>
    <w:rPr>
      <w:rFonts w:ascii="Courier New" w:eastAsia="Times New Roman" w:hAnsi="Courier New" w:cs="Courier New"/>
      <w:sz w:val="20"/>
      <w:szCs w:val="20"/>
    </w:rPr>
  </w:style>
  <w:style w:type="character" w:customStyle="1" w:styleId="3Char">
    <w:name w:val="Επικεφαλίδα 3 Char"/>
    <w:basedOn w:val="a0"/>
    <w:link w:val="3"/>
    <w:uiPriority w:val="9"/>
    <w:semiHidden/>
    <w:rsid w:val="003E22A6"/>
    <w:rPr>
      <w:rFonts w:asciiTheme="majorHAnsi" w:eastAsiaTheme="majorEastAsia" w:hAnsiTheme="majorHAnsi" w:cstheme="majorBidi"/>
      <w:b/>
      <w:bCs/>
      <w:color w:val="4F81BD" w:themeColor="accent1"/>
    </w:rPr>
  </w:style>
  <w:style w:type="paragraph" w:customStyle="1" w:styleId="Default">
    <w:name w:val="Default"/>
    <w:rsid w:val="00264194"/>
    <w:pPr>
      <w:widowControl w:val="0"/>
      <w:suppressAutoHyphens/>
      <w:spacing w:after="0" w:line="240" w:lineRule="auto"/>
    </w:pPr>
    <w:rPr>
      <w:rFonts w:ascii="Cambria" w:eastAsia="SimSun" w:hAnsi="Cambria" w:cs="Mangal"/>
      <w:color w:val="000000"/>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Char"/>
    <w:uiPriority w:val="9"/>
    <w:semiHidden/>
    <w:unhideWhenUsed/>
    <w:qFormat/>
    <w:rsid w:val="009805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5">
    <w:name w:val="heading 5"/>
    <w:basedOn w:val="a"/>
    <w:next w:val="a"/>
    <w:link w:val="5Char"/>
    <w:qFormat/>
    <w:rsid w:val="00980537"/>
    <w:pPr>
      <w:numPr>
        <w:ilvl w:val="4"/>
        <w:numId w:val="1"/>
      </w:numPr>
      <w:suppressAutoHyphens/>
      <w:spacing w:before="200" w:line="280" w:lineRule="exact"/>
      <w:jc w:val="both"/>
      <w:outlineLvl w:val="4"/>
    </w:pPr>
    <w:rPr>
      <w:rFonts w:ascii="Lucida Sans" w:eastAsia="SimSun" w:hAnsi="Lucida Sans" w:cs="Times New Roman"/>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980537"/>
    <w:rPr>
      <w:rFonts w:ascii="Times New Roman" w:eastAsia="Times New Roman" w:hAnsi="Times New Roman" w:cs="Times New Roman"/>
      <w:b/>
      <w:bCs/>
      <w:sz w:val="36"/>
      <w:szCs w:val="36"/>
      <w:lang w:eastAsia="el-GR"/>
    </w:rPr>
  </w:style>
  <w:style w:type="character" w:customStyle="1" w:styleId="5Char">
    <w:name w:val="Επικεφαλίδα 5 Char"/>
    <w:basedOn w:val="a0"/>
    <w:link w:val="5"/>
    <w:rsid w:val="00980537"/>
    <w:rPr>
      <w:rFonts w:ascii="Lucida Sans" w:eastAsia="SimSun" w:hAnsi="Lucida Sans" w:cs="Times New Roman"/>
      <w:b/>
      <w:szCs w:val="20"/>
      <w:lang w:val="en-US" w:eastAsia="zh-CN"/>
    </w:rPr>
  </w:style>
  <w:style w:type="paragraph" w:styleId="a3">
    <w:name w:val="List Paragraph"/>
    <w:basedOn w:val="a"/>
    <w:link w:val="Char"/>
    <w:uiPriority w:val="34"/>
    <w:qFormat/>
    <w:rsid w:val="00980537"/>
    <w:pPr>
      <w:ind w:left="720"/>
      <w:contextualSpacing/>
    </w:pPr>
    <w:rPr>
      <w:rFonts w:eastAsiaTheme="minorHAnsi"/>
      <w:lang w:eastAsia="en-US"/>
    </w:rPr>
  </w:style>
  <w:style w:type="table" w:styleId="a4">
    <w:name w:val="Table Grid"/>
    <w:basedOn w:val="a1"/>
    <w:uiPriority w:val="59"/>
    <w:rsid w:val="002619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0"/>
    <w:uiPriority w:val="99"/>
    <w:semiHidden/>
    <w:unhideWhenUsed/>
    <w:rsid w:val="00261924"/>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261924"/>
    <w:rPr>
      <w:rFonts w:ascii="Tahoma" w:eastAsiaTheme="minorEastAsia" w:hAnsi="Tahoma" w:cs="Tahoma"/>
      <w:sz w:val="16"/>
      <w:szCs w:val="16"/>
      <w:lang w:eastAsia="el-GR"/>
    </w:rPr>
  </w:style>
  <w:style w:type="paragraph" w:styleId="a6">
    <w:name w:val="Body Text"/>
    <w:basedOn w:val="a"/>
    <w:link w:val="Char1"/>
    <w:uiPriority w:val="1"/>
    <w:unhideWhenUsed/>
    <w:qFormat/>
    <w:rsid w:val="00043C90"/>
    <w:pPr>
      <w:spacing w:after="120" w:line="259" w:lineRule="auto"/>
    </w:pPr>
    <w:rPr>
      <w:rFonts w:eastAsiaTheme="minorHAnsi"/>
      <w:lang w:eastAsia="en-US"/>
    </w:rPr>
  </w:style>
  <w:style w:type="character" w:customStyle="1" w:styleId="Char1">
    <w:name w:val="Σώμα κειμένου Char"/>
    <w:basedOn w:val="a0"/>
    <w:link w:val="a6"/>
    <w:uiPriority w:val="1"/>
    <w:rsid w:val="00043C90"/>
  </w:style>
  <w:style w:type="character" w:styleId="-">
    <w:name w:val="Hyperlink"/>
    <w:basedOn w:val="a0"/>
    <w:uiPriority w:val="99"/>
    <w:unhideWhenUsed/>
    <w:rsid w:val="00043C90"/>
    <w:rPr>
      <w:color w:val="0000FF" w:themeColor="hyperlink"/>
      <w:u w:val="single"/>
    </w:rPr>
  </w:style>
  <w:style w:type="paragraph" w:customStyle="1" w:styleId="normalwithoutspacing">
    <w:name w:val="normal_without_spacing"/>
    <w:basedOn w:val="a"/>
    <w:rsid w:val="00043C90"/>
    <w:pPr>
      <w:suppressAutoHyphens/>
      <w:spacing w:after="60" w:line="240" w:lineRule="auto"/>
      <w:jc w:val="both"/>
    </w:pPr>
    <w:rPr>
      <w:rFonts w:ascii="Calibri" w:eastAsia="Times New Roman" w:hAnsi="Calibri" w:cs="Calibri"/>
      <w:szCs w:val="24"/>
      <w:lang w:eastAsia="ar-SA"/>
    </w:rPr>
  </w:style>
  <w:style w:type="paragraph" w:styleId="3">
    <w:name w:val="Body Text 3"/>
    <w:basedOn w:val="a"/>
    <w:link w:val="3Char1"/>
    <w:uiPriority w:val="99"/>
    <w:unhideWhenUsed/>
    <w:rsid w:val="00043C90"/>
    <w:pPr>
      <w:spacing w:after="120" w:line="240" w:lineRule="auto"/>
    </w:pPr>
    <w:rPr>
      <w:rFonts w:ascii="Times New Roman" w:eastAsia="Times New Roman" w:hAnsi="Times New Roman" w:cs="Times New Roman"/>
      <w:sz w:val="16"/>
      <w:szCs w:val="16"/>
    </w:rPr>
  </w:style>
  <w:style w:type="character" w:customStyle="1" w:styleId="3Char">
    <w:name w:val="Σώμα κείμενου 3 Char"/>
    <w:basedOn w:val="a0"/>
    <w:uiPriority w:val="99"/>
    <w:semiHidden/>
    <w:rsid w:val="00043C90"/>
    <w:rPr>
      <w:rFonts w:eastAsiaTheme="minorEastAsia"/>
      <w:sz w:val="16"/>
      <w:szCs w:val="16"/>
      <w:lang w:eastAsia="el-GR"/>
    </w:rPr>
  </w:style>
  <w:style w:type="character" w:customStyle="1" w:styleId="3Char1">
    <w:name w:val="Σώμα κείμενου 3 Char1"/>
    <w:link w:val="3"/>
    <w:uiPriority w:val="99"/>
    <w:locked/>
    <w:rsid w:val="00043C90"/>
    <w:rPr>
      <w:rFonts w:ascii="Times New Roman" w:eastAsia="Times New Roman" w:hAnsi="Times New Roman" w:cs="Times New Roman"/>
      <w:sz w:val="16"/>
      <w:szCs w:val="16"/>
      <w:lang w:eastAsia="el-GR"/>
    </w:rPr>
  </w:style>
  <w:style w:type="paragraph" w:customStyle="1" w:styleId="TableParagraph">
    <w:name w:val="Table Paragraph"/>
    <w:basedOn w:val="a"/>
    <w:uiPriority w:val="1"/>
    <w:qFormat/>
    <w:rsid w:val="00D769EA"/>
    <w:pPr>
      <w:widowControl w:val="0"/>
      <w:autoSpaceDE w:val="0"/>
      <w:autoSpaceDN w:val="0"/>
      <w:spacing w:after="0" w:line="240" w:lineRule="auto"/>
      <w:ind w:left="107"/>
    </w:pPr>
    <w:rPr>
      <w:rFonts w:ascii="Times New Roman" w:eastAsia="Times New Roman" w:hAnsi="Times New Roman" w:cs="Times New Roman"/>
      <w:lang w:eastAsia="en-US"/>
    </w:rPr>
  </w:style>
  <w:style w:type="table" w:customStyle="1" w:styleId="TableNormal">
    <w:name w:val="Table Normal"/>
    <w:uiPriority w:val="2"/>
    <w:semiHidden/>
    <w:qFormat/>
    <w:rsid w:val="00D769EA"/>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7">
    <w:name w:val="header"/>
    <w:basedOn w:val="a"/>
    <w:link w:val="Char2"/>
    <w:uiPriority w:val="99"/>
    <w:unhideWhenUsed/>
    <w:rsid w:val="005F274B"/>
    <w:pPr>
      <w:tabs>
        <w:tab w:val="center" w:pos="4153"/>
        <w:tab w:val="right" w:pos="8306"/>
      </w:tabs>
      <w:spacing w:after="0" w:line="240" w:lineRule="auto"/>
    </w:pPr>
  </w:style>
  <w:style w:type="character" w:customStyle="1" w:styleId="Char2">
    <w:name w:val="Κεφαλίδα Char"/>
    <w:basedOn w:val="a0"/>
    <w:link w:val="a7"/>
    <w:uiPriority w:val="99"/>
    <w:rsid w:val="005F274B"/>
    <w:rPr>
      <w:rFonts w:eastAsiaTheme="minorEastAsia"/>
      <w:lang w:eastAsia="el-GR"/>
    </w:rPr>
  </w:style>
  <w:style w:type="paragraph" w:styleId="a8">
    <w:name w:val="footer"/>
    <w:basedOn w:val="a"/>
    <w:link w:val="Char3"/>
    <w:uiPriority w:val="99"/>
    <w:unhideWhenUsed/>
    <w:rsid w:val="005F274B"/>
    <w:pPr>
      <w:tabs>
        <w:tab w:val="center" w:pos="4153"/>
        <w:tab w:val="right" w:pos="8306"/>
      </w:tabs>
      <w:spacing w:after="0" w:line="240" w:lineRule="auto"/>
    </w:pPr>
  </w:style>
  <w:style w:type="character" w:customStyle="1" w:styleId="Char3">
    <w:name w:val="Υποσέλιδο Char"/>
    <w:basedOn w:val="a0"/>
    <w:link w:val="a8"/>
    <w:uiPriority w:val="99"/>
    <w:rsid w:val="005F274B"/>
    <w:rPr>
      <w:rFonts w:eastAsiaTheme="minorEastAsia"/>
      <w:lang w:eastAsia="el-GR"/>
    </w:rPr>
  </w:style>
  <w:style w:type="numbering" w:customStyle="1" w:styleId="1">
    <w:name w:val="Χωρίς λίστα1"/>
    <w:next w:val="a2"/>
    <w:uiPriority w:val="99"/>
    <w:semiHidden/>
    <w:unhideWhenUsed/>
    <w:rsid w:val="008E04DE"/>
  </w:style>
  <w:style w:type="paragraph" w:customStyle="1" w:styleId="CharCharChar">
    <w:name w:val="Char Char Char"/>
    <w:basedOn w:val="a"/>
    <w:rsid w:val="008E04DE"/>
    <w:pPr>
      <w:spacing w:after="160" w:line="240" w:lineRule="exact"/>
    </w:pPr>
    <w:rPr>
      <w:rFonts w:ascii="Arial" w:eastAsia="Times New Roman" w:hAnsi="Arial" w:cs="Tahoma"/>
      <w:sz w:val="20"/>
      <w:szCs w:val="20"/>
      <w:lang w:val="en-US" w:eastAsia="en-US"/>
    </w:rPr>
  </w:style>
  <w:style w:type="character" w:customStyle="1" w:styleId="4">
    <w:name w:val="Σώμα κειμένου (4)_"/>
    <w:basedOn w:val="a0"/>
    <w:link w:val="40"/>
    <w:rsid w:val="000439D6"/>
    <w:rPr>
      <w:rFonts w:ascii="Bookman Old Style" w:eastAsia="Bookman Old Style" w:hAnsi="Bookman Old Style" w:cs="Bookman Old Style"/>
      <w:sz w:val="19"/>
      <w:szCs w:val="19"/>
      <w:shd w:val="clear" w:color="auto" w:fill="FFFFFF"/>
    </w:rPr>
  </w:style>
  <w:style w:type="paragraph" w:customStyle="1" w:styleId="40">
    <w:name w:val="Σώμα κειμένου (4)"/>
    <w:basedOn w:val="a"/>
    <w:link w:val="4"/>
    <w:rsid w:val="000439D6"/>
    <w:pPr>
      <w:widowControl w:val="0"/>
      <w:shd w:val="clear" w:color="auto" w:fill="FFFFFF"/>
      <w:spacing w:before="300" w:after="0" w:line="390" w:lineRule="exact"/>
      <w:jc w:val="both"/>
    </w:pPr>
    <w:rPr>
      <w:rFonts w:ascii="Bookman Old Style" w:eastAsia="Bookman Old Style" w:hAnsi="Bookman Old Style" w:cs="Bookman Old Style"/>
      <w:sz w:val="19"/>
      <w:szCs w:val="19"/>
      <w:lang w:eastAsia="en-US"/>
    </w:rPr>
  </w:style>
  <w:style w:type="character" w:customStyle="1" w:styleId="2TrebuchetMS75">
    <w:name w:val="Σώμα κειμένου (2) + Trebuchet MS;7;5 στ.;Χωρίς έντονη γραφή"/>
    <w:basedOn w:val="a0"/>
    <w:rsid w:val="000439D6"/>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paragraph" w:customStyle="1" w:styleId="11">
    <w:name w:val="Επικεφαλίδα 11"/>
    <w:basedOn w:val="a"/>
    <w:uiPriority w:val="1"/>
    <w:qFormat/>
    <w:rsid w:val="005B420A"/>
    <w:pPr>
      <w:widowControl w:val="0"/>
      <w:autoSpaceDE w:val="0"/>
      <w:autoSpaceDN w:val="0"/>
      <w:spacing w:after="0" w:line="240" w:lineRule="auto"/>
      <w:ind w:left="194"/>
      <w:jc w:val="center"/>
      <w:outlineLvl w:val="1"/>
    </w:pPr>
    <w:rPr>
      <w:rFonts w:ascii="Verdana" w:eastAsia="Verdana" w:hAnsi="Verdana" w:cs="Verdana"/>
      <w:b/>
      <w:bCs/>
      <w:u w:val="single" w:color="000000"/>
      <w:lang w:eastAsia="en-US"/>
    </w:rPr>
  </w:style>
  <w:style w:type="character" w:customStyle="1" w:styleId="Char">
    <w:name w:val="Παράγραφος λίστας Char"/>
    <w:link w:val="a3"/>
    <w:uiPriority w:val="34"/>
    <w:locked/>
    <w:rsid w:val="001A6777"/>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915866224">
      <w:bodyDiv w:val="1"/>
      <w:marLeft w:val="0"/>
      <w:marRight w:val="0"/>
      <w:marTop w:val="0"/>
      <w:marBottom w:val="0"/>
      <w:divBdr>
        <w:top w:val="none" w:sz="0" w:space="0" w:color="auto"/>
        <w:left w:val="none" w:sz="0" w:space="0" w:color="auto"/>
        <w:bottom w:val="none" w:sz="0" w:space="0" w:color="auto"/>
        <w:right w:val="none" w:sz="0" w:space="0" w:color="auto"/>
      </w:divBdr>
    </w:div>
    <w:div w:id="2064673220">
      <w:bodyDiv w:val="1"/>
      <w:marLeft w:val="0"/>
      <w:marRight w:val="0"/>
      <w:marTop w:val="0"/>
      <w:marBottom w:val="0"/>
      <w:divBdr>
        <w:top w:val="none" w:sz="0" w:space="0" w:color="auto"/>
        <w:left w:val="none" w:sz="0" w:space="0" w:color="auto"/>
        <w:bottom w:val="none" w:sz="0" w:space="0" w:color="auto"/>
        <w:right w:val="none" w:sz="0" w:space="0" w:color="auto"/>
      </w:divBdr>
    </w:div>
    <w:div w:id="207480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korgialenio-benakio.gr/" TargetMode="External"/><Relationship Id="rId1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39B20-FF89-4E18-A263-5B4D0346B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10</Pages>
  <Words>2782</Words>
  <Characters>15025</Characters>
  <Application>Microsoft Office Word</Application>
  <DocSecurity>0</DocSecurity>
  <Lines>125</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cp:lastPrinted>2024-07-05T14:02:00Z</cp:lastPrinted>
  <dcterms:created xsi:type="dcterms:W3CDTF">2024-03-12T11:36:00Z</dcterms:created>
  <dcterms:modified xsi:type="dcterms:W3CDTF">2024-07-15T12:22:00Z</dcterms:modified>
</cp:coreProperties>
</file>